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05" w:rsidRPr="009A279D" w:rsidRDefault="008C67A6" w:rsidP="00520723">
      <w:pPr>
        <w:jc w:val="center"/>
        <w:rPr>
          <w:sz w:val="24"/>
          <w:szCs w:val="24"/>
          <w:lang w:val="ru-RU"/>
        </w:rPr>
      </w:pPr>
      <w:r w:rsidRPr="009A279D">
        <w:rPr>
          <w:sz w:val="24"/>
          <w:szCs w:val="24"/>
          <w:lang w:val="ru-RU"/>
        </w:rPr>
        <w:t>м</w:t>
      </w:r>
      <w:r w:rsidR="00C12705" w:rsidRPr="009A279D">
        <w:rPr>
          <w:sz w:val="24"/>
          <w:szCs w:val="24"/>
          <w:lang w:val="ru-RU"/>
        </w:rPr>
        <w:t>униципальное бюджетное дошкольное образовательное учреждение</w:t>
      </w:r>
    </w:p>
    <w:p w:rsidR="00C12705" w:rsidRPr="009A279D" w:rsidRDefault="00C12705" w:rsidP="00520723">
      <w:pPr>
        <w:ind w:left="567" w:hanging="567"/>
        <w:jc w:val="center"/>
        <w:rPr>
          <w:sz w:val="24"/>
          <w:szCs w:val="24"/>
          <w:lang w:val="ru-RU"/>
        </w:rPr>
      </w:pPr>
      <w:r w:rsidRPr="009A279D">
        <w:rPr>
          <w:sz w:val="24"/>
          <w:szCs w:val="24"/>
          <w:lang w:val="ru-RU"/>
        </w:rPr>
        <w:t>«Детский сад №</w:t>
      </w:r>
      <w:r w:rsidR="00D36791">
        <w:rPr>
          <w:sz w:val="24"/>
          <w:szCs w:val="24"/>
          <w:lang w:val="ru-RU"/>
        </w:rPr>
        <w:t xml:space="preserve"> </w:t>
      </w:r>
      <w:r w:rsidRPr="009A279D">
        <w:rPr>
          <w:sz w:val="24"/>
          <w:szCs w:val="24"/>
          <w:lang w:val="ru-RU"/>
        </w:rPr>
        <w:t>36»</w:t>
      </w:r>
    </w:p>
    <w:p w:rsidR="00C12705" w:rsidRPr="00186D72" w:rsidRDefault="00C12705" w:rsidP="00EE34E6">
      <w:pPr>
        <w:rPr>
          <w:sz w:val="24"/>
          <w:szCs w:val="24"/>
          <w:lang w:val="ru-RU"/>
        </w:rPr>
      </w:pPr>
    </w:p>
    <w:p w:rsidR="00C12705" w:rsidRPr="00186D72" w:rsidRDefault="00C12705" w:rsidP="001E67C8">
      <w:pPr>
        <w:ind w:left="567" w:hanging="567"/>
        <w:rPr>
          <w:sz w:val="24"/>
          <w:szCs w:val="24"/>
          <w:lang w:val="ru-RU"/>
        </w:rPr>
      </w:pPr>
    </w:p>
    <w:p w:rsidR="00C12705" w:rsidRPr="00186D72" w:rsidRDefault="00FA6EB8" w:rsidP="001E67C8">
      <w:pPr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ПРИНЯТА</w:t>
      </w:r>
      <w:proofErr w:type="gramEnd"/>
      <w:r w:rsidR="00304634">
        <w:rPr>
          <w:sz w:val="24"/>
          <w:szCs w:val="24"/>
          <w:lang w:val="ru-RU"/>
        </w:rPr>
        <w:t xml:space="preserve"> </w:t>
      </w:r>
      <w:r w:rsidR="00C12705" w:rsidRPr="00186D72">
        <w:rPr>
          <w:sz w:val="24"/>
          <w:szCs w:val="24"/>
          <w:lang w:val="ru-RU"/>
        </w:rPr>
        <w:t xml:space="preserve">              </w:t>
      </w:r>
      <w:r w:rsidR="00304634">
        <w:rPr>
          <w:sz w:val="24"/>
          <w:szCs w:val="24"/>
          <w:lang w:val="ru-RU"/>
        </w:rPr>
        <w:t xml:space="preserve">                                                                      </w:t>
      </w:r>
      <w:r w:rsidR="003931B2">
        <w:rPr>
          <w:sz w:val="24"/>
          <w:szCs w:val="24"/>
          <w:lang w:val="ru-RU"/>
        </w:rPr>
        <w:t xml:space="preserve">                </w:t>
      </w:r>
      <w:r w:rsidR="00520723">
        <w:rPr>
          <w:sz w:val="24"/>
          <w:szCs w:val="24"/>
          <w:lang w:val="ru-RU"/>
        </w:rPr>
        <w:t xml:space="preserve">     </w:t>
      </w:r>
      <w:r w:rsidR="003931B2">
        <w:rPr>
          <w:sz w:val="24"/>
          <w:szCs w:val="24"/>
          <w:lang w:val="ru-RU"/>
        </w:rPr>
        <w:t>УТВЕРЖДАЮ:</w:t>
      </w:r>
    </w:p>
    <w:p w:rsidR="00C12705" w:rsidRPr="00186D72" w:rsidRDefault="00304634" w:rsidP="00A6332E">
      <w:pPr>
        <w:ind w:left="567" w:right="-425" w:hanging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Педагогическим советом</w:t>
      </w:r>
      <w:r w:rsidR="00C12705" w:rsidRPr="00186D72">
        <w:rPr>
          <w:sz w:val="24"/>
          <w:szCs w:val="24"/>
          <w:lang w:val="ru-RU"/>
        </w:rPr>
        <w:t xml:space="preserve">                                        </w:t>
      </w:r>
      <w:r>
        <w:rPr>
          <w:sz w:val="24"/>
          <w:szCs w:val="24"/>
          <w:lang w:val="ru-RU"/>
        </w:rPr>
        <w:t xml:space="preserve">                 </w:t>
      </w:r>
      <w:r w:rsidR="00C12705" w:rsidRPr="00186D72">
        <w:rPr>
          <w:sz w:val="24"/>
          <w:szCs w:val="24"/>
          <w:lang w:val="ru-RU"/>
        </w:rPr>
        <w:t xml:space="preserve"> </w:t>
      </w:r>
      <w:r w:rsidR="00111A97">
        <w:rPr>
          <w:sz w:val="24"/>
          <w:szCs w:val="24"/>
          <w:lang w:val="ru-RU"/>
        </w:rPr>
        <w:t>Заведующий</w:t>
      </w:r>
      <w:r w:rsidR="003B7A18">
        <w:rPr>
          <w:sz w:val="24"/>
          <w:szCs w:val="24"/>
          <w:lang w:val="ru-RU"/>
        </w:rPr>
        <w:t xml:space="preserve"> МБДОУ д/</w:t>
      </w:r>
      <w:r w:rsidR="001E67C8" w:rsidRPr="00186D72">
        <w:rPr>
          <w:sz w:val="24"/>
          <w:szCs w:val="24"/>
          <w:lang w:val="ru-RU"/>
        </w:rPr>
        <w:t>с №</w:t>
      </w:r>
      <w:r w:rsidR="00B906CC">
        <w:rPr>
          <w:sz w:val="24"/>
          <w:szCs w:val="24"/>
          <w:lang w:val="ru-RU"/>
        </w:rPr>
        <w:t xml:space="preserve"> </w:t>
      </w:r>
      <w:r w:rsidR="001E67C8" w:rsidRPr="00186D72">
        <w:rPr>
          <w:sz w:val="24"/>
          <w:szCs w:val="24"/>
          <w:lang w:val="ru-RU"/>
        </w:rPr>
        <w:t>36</w:t>
      </w:r>
    </w:p>
    <w:p w:rsidR="00304634" w:rsidRDefault="00325C5A" w:rsidP="001E67C8">
      <w:pPr>
        <w:ind w:right="-42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МБДОУ д/</w:t>
      </w:r>
      <w:r w:rsidR="00304634">
        <w:rPr>
          <w:sz w:val="24"/>
          <w:szCs w:val="24"/>
          <w:lang w:val="ru-RU"/>
        </w:rPr>
        <w:t xml:space="preserve">с № 36                                                              </w:t>
      </w:r>
      <w:r w:rsidR="00111A97">
        <w:rPr>
          <w:sz w:val="24"/>
          <w:szCs w:val="24"/>
          <w:lang w:val="ru-RU"/>
        </w:rPr>
        <w:t xml:space="preserve">         ________</w:t>
      </w:r>
      <w:r w:rsidR="00520723">
        <w:rPr>
          <w:sz w:val="24"/>
          <w:szCs w:val="24"/>
          <w:lang w:val="ru-RU"/>
        </w:rPr>
        <w:t>__</w:t>
      </w:r>
      <w:r w:rsidR="00111A97">
        <w:rPr>
          <w:sz w:val="24"/>
          <w:szCs w:val="24"/>
          <w:lang w:val="ru-RU"/>
        </w:rPr>
        <w:t xml:space="preserve"> </w:t>
      </w:r>
      <w:proofErr w:type="spellStart"/>
      <w:r w:rsidR="00111A97">
        <w:rPr>
          <w:sz w:val="24"/>
          <w:szCs w:val="24"/>
          <w:lang w:val="ru-RU"/>
        </w:rPr>
        <w:t>Е.Ю.Нерозникова</w:t>
      </w:r>
      <w:proofErr w:type="spellEnd"/>
    </w:p>
    <w:p w:rsidR="00C12705" w:rsidRPr="00523E34" w:rsidRDefault="00FA6EB8" w:rsidP="00304634">
      <w:pPr>
        <w:ind w:right="-425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>П</w:t>
      </w:r>
      <w:r w:rsidR="00523E34">
        <w:rPr>
          <w:sz w:val="24"/>
          <w:szCs w:val="24"/>
          <w:lang w:val="ru-RU"/>
        </w:rPr>
        <w:t xml:space="preserve">ротокол № </w:t>
      </w:r>
      <w:r w:rsidR="00F05949">
        <w:rPr>
          <w:sz w:val="24"/>
          <w:szCs w:val="24"/>
          <w:lang w:val="ru-RU"/>
        </w:rPr>
        <w:t>1</w:t>
      </w:r>
      <w:r w:rsidR="00523E34">
        <w:rPr>
          <w:sz w:val="24"/>
          <w:szCs w:val="24"/>
          <w:lang w:val="ru-RU"/>
        </w:rPr>
        <w:t xml:space="preserve"> </w:t>
      </w:r>
      <w:r w:rsidR="00304634">
        <w:rPr>
          <w:sz w:val="24"/>
          <w:szCs w:val="24"/>
          <w:lang w:val="ru-RU"/>
        </w:rPr>
        <w:t xml:space="preserve"> от  </w:t>
      </w:r>
      <w:r w:rsidR="002D0B89">
        <w:rPr>
          <w:sz w:val="24"/>
          <w:szCs w:val="24"/>
          <w:lang w:val="ru-RU"/>
        </w:rPr>
        <w:t>30</w:t>
      </w:r>
      <w:r w:rsidR="00520723">
        <w:rPr>
          <w:sz w:val="24"/>
          <w:szCs w:val="24"/>
          <w:lang w:val="ru-RU"/>
        </w:rPr>
        <w:t>.08.2022</w:t>
      </w:r>
      <w:r w:rsidR="00F05949">
        <w:rPr>
          <w:sz w:val="24"/>
          <w:szCs w:val="24"/>
          <w:lang w:val="ru-RU"/>
        </w:rPr>
        <w:t xml:space="preserve"> г</w:t>
      </w:r>
      <w:r w:rsidR="00304634">
        <w:rPr>
          <w:sz w:val="24"/>
          <w:szCs w:val="24"/>
          <w:lang w:val="ru-RU"/>
        </w:rPr>
        <w:t xml:space="preserve">                                  </w:t>
      </w:r>
      <w:r w:rsidR="00111A97">
        <w:rPr>
          <w:sz w:val="24"/>
          <w:szCs w:val="24"/>
          <w:lang w:val="ru-RU"/>
        </w:rPr>
        <w:t xml:space="preserve">     </w:t>
      </w:r>
      <w:r w:rsidR="00FE0125">
        <w:rPr>
          <w:sz w:val="24"/>
          <w:szCs w:val="24"/>
          <w:lang w:val="ru-RU"/>
        </w:rPr>
        <w:t xml:space="preserve">      </w:t>
      </w:r>
      <w:bookmarkStart w:id="0" w:name="_GoBack"/>
      <w:bookmarkEnd w:id="0"/>
      <w:r w:rsidR="00F05949">
        <w:rPr>
          <w:sz w:val="24"/>
          <w:szCs w:val="24"/>
          <w:lang w:val="ru-RU"/>
        </w:rPr>
        <w:t xml:space="preserve">Приказ № </w:t>
      </w:r>
      <w:r w:rsidR="00FE0125">
        <w:rPr>
          <w:sz w:val="24"/>
          <w:szCs w:val="24"/>
          <w:lang w:val="ru-RU"/>
        </w:rPr>
        <w:t xml:space="preserve">158-1 </w:t>
      </w:r>
      <w:r w:rsidR="002D0B89">
        <w:rPr>
          <w:sz w:val="24"/>
          <w:szCs w:val="24"/>
          <w:lang w:val="ru-RU"/>
        </w:rPr>
        <w:t>- ОД  от 30</w:t>
      </w:r>
      <w:r w:rsidR="00520723">
        <w:rPr>
          <w:sz w:val="24"/>
          <w:szCs w:val="24"/>
          <w:lang w:val="ru-RU"/>
        </w:rPr>
        <w:t>.08.2022</w:t>
      </w:r>
      <w:r w:rsidR="00F05949" w:rsidRPr="00F05949">
        <w:rPr>
          <w:sz w:val="24"/>
          <w:szCs w:val="24"/>
          <w:lang w:val="ru-RU"/>
        </w:rPr>
        <w:t xml:space="preserve"> г</w:t>
      </w:r>
      <w:r w:rsidR="00304634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C12705" w:rsidRPr="00186D72" w:rsidRDefault="00C12705" w:rsidP="00FC5346">
      <w:pPr>
        <w:ind w:left="567" w:hanging="567"/>
        <w:jc w:val="center"/>
        <w:rPr>
          <w:sz w:val="24"/>
          <w:szCs w:val="24"/>
          <w:lang w:val="ru-RU"/>
        </w:rPr>
      </w:pPr>
    </w:p>
    <w:p w:rsidR="00C12705" w:rsidRDefault="00C12705" w:rsidP="00FC5346">
      <w:pPr>
        <w:pStyle w:val="10"/>
        <w:spacing w:line="360" w:lineRule="auto"/>
        <w:ind w:left="567" w:hanging="567"/>
        <w:rPr>
          <w:rFonts w:cs="Times New Roman"/>
          <w:b/>
          <w:bCs/>
          <w:sz w:val="48"/>
          <w:szCs w:val="48"/>
        </w:rPr>
      </w:pPr>
    </w:p>
    <w:p w:rsidR="00287667" w:rsidRDefault="00287667" w:rsidP="00FC5346">
      <w:pPr>
        <w:pStyle w:val="10"/>
        <w:spacing w:line="360" w:lineRule="auto"/>
        <w:ind w:left="567" w:hanging="567"/>
        <w:rPr>
          <w:rFonts w:cs="Times New Roman"/>
          <w:b/>
          <w:bCs/>
          <w:sz w:val="48"/>
          <w:szCs w:val="48"/>
        </w:rPr>
      </w:pPr>
    </w:p>
    <w:p w:rsidR="00287667" w:rsidRDefault="00287667" w:rsidP="00FC5346">
      <w:pPr>
        <w:pStyle w:val="10"/>
        <w:spacing w:line="360" w:lineRule="auto"/>
        <w:ind w:left="567" w:hanging="567"/>
        <w:rPr>
          <w:rFonts w:cs="Times New Roman"/>
          <w:b/>
          <w:bCs/>
          <w:sz w:val="48"/>
          <w:szCs w:val="48"/>
        </w:rPr>
      </w:pPr>
    </w:p>
    <w:p w:rsidR="00287667" w:rsidRPr="006964C6" w:rsidRDefault="00287667" w:rsidP="00FC5346">
      <w:pPr>
        <w:pStyle w:val="10"/>
        <w:spacing w:line="360" w:lineRule="auto"/>
        <w:ind w:left="567" w:hanging="567"/>
        <w:rPr>
          <w:rFonts w:cs="Times New Roman"/>
          <w:b/>
          <w:bCs/>
          <w:sz w:val="48"/>
          <w:szCs w:val="48"/>
        </w:rPr>
      </w:pPr>
    </w:p>
    <w:p w:rsidR="00C12705" w:rsidRDefault="00C12705" w:rsidP="00FC5346">
      <w:pPr>
        <w:pStyle w:val="10"/>
        <w:spacing w:line="360" w:lineRule="auto"/>
        <w:ind w:left="567" w:hanging="567"/>
        <w:jc w:val="center"/>
        <w:rPr>
          <w:rFonts w:cs="Times New Roman"/>
          <w:b/>
          <w:bCs/>
          <w:sz w:val="48"/>
          <w:szCs w:val="48"/>
        </w:rPr>
      </w:pPr>
      <w:r w:rsidRPr="006964C6">
        <w:rPr>
          <w:rFonts w:cs="Times New Roman"/>
          <w:b/>
          <w:bCs/>
          <w:sz w:val="48"/>
          <w:szCs w:val="48"/>
        </w:rPr>
        <w:t>Рабочая программа</w:t>
      </w:r>
    </w:p>
    <w:p w:rsidR="009A279D" w:rsidRDefault="00C6327B" w:rsidP="00FC5346">
      <w:pPr>
        <w:pStyle w:val="10"/>
        <w:spacing w:line="360" w:lineRule="auto"/>
        <w:ind w:left="567" w:hanging="567"/>
        <w:jc w:val="center"/>
        <w:rPr>
          <w:sz w:val="32"/>
          <w:szCs w:val="32"/>
        </w:rPr>
      </w:pPr>
      <w:r w:rsidRPr="00C6327B">
        <w:rPr>
          <w:sz w:val="32"/>
          <w:szCs w:val="32"/>
        </w:rPr>
        <w:t>образовательной деятельнос</w:t>
      </w:r>
      <w:r w:rsidR="00B906CC">
        <w:rPr>
          <w:sz w:val="32"/>
          <w:szCs w:val="32"/>
        </w:rPr>
        <w:t>ти в</w:t>
      </w:r>
      <w:r w:rsidR="00111A97">
        <w:rPr>
          <w:sz w:val="32"/>
          <w:szCs w:val="32"/>
        </w:rPr>
        <w:t xml:space="preserve"> младшей группе  </w:t>
      </w:r>
    </w:p>
    <w:p w:rsidR="00C6327B" w:rsidRDefault="00C6327B" w:rsidP="00FC5346">
      <w:pPr>
        <w:pStyle w:val="10"/>
        <w:spacing w:line="360" w:lineRule="auto"/>
        <w:ind w:left="567" w:hanging="567"/>
        <w:jc w:val="center"/>
        <w:rPr>
          <w:sz w:val="32"/>
          <w:szCs w:val="32"/>
        </w:rPr>
      </w:pPr>
      <w:r w:rsidRPr="00C6327B">
        <w:rPr>
          <w:sz w:val="32"/>
          <w:szCs w:val="32"/>
        </w:rPr>
        <w:t xml:space="preserve">(3-4 года) общеразвивающей направленности </w:t>
      </w:r>
    </w:p>
    <w:p w:rsidR="00C6327B" w:rsidRPr="00520723" w:rsidRDefault="00C6327B" w:rsidP="00520723">
      <w:pPr>
        <w:pStyle w:val="10"/>
        <w:spacing w:line="360" w:lineRule="auto"/>
        <w:ind w:left="567" w:hanging="567"/>
        <w:jc w:val="center"/>
        <w:rPr>
          <w:sz w:val="32"/>
          <w:szCs w:val="32"/>
        </w:rPr>
      </w:pPr>
      <w:r w:rsidRPr="00C6327B">
        <w:rPr>
          <w:sz w:val="32"/>
          <w:szCs w:val="32"/>
        </w:rPr>
        <w:t xml:space="preserve">(на основе ООП МБДОУ д/с № 36) </w:t>
      </w:r>
    </w:p>
    <w:p w:rsidR="00C6327B" w:rsidRPr="00C6327B" w:rsidRDefault="00520723" w:rsidP="00FC5346">
      <w:pPr>
        <w:pStyle w:val="10"/>
        <w:spacing w:line="360" w:lineRule="auto"/>
        <w:ind w:left="567" w:hanging="567"/>
        <w:jc w:val="center"/>
        <w:rPr>
          <w:rFonts w:cs="Times New Roman"/>
          <w:bCs/>
          <w:sz w:val="48"/>
          <w:szCs w:val="48"/>
        </w:rPr>
      </w:pPr>
      <w:r>
        <w:t>срок реализации: 2022- 2023</w:t>
      </w:r>
      <w:r w:rsidR="00C6327B">
        <w:t xml:space="preserve"> учебный год</w:t>
      </w:r>
    </w:p>
    <w:p w:rsidR="00FE0FC9" w:rsidRDefault="00FE0FC9" w:rsidP="00FC5346">
      <w:pPr>
        <w:ind w:left="567" w:hanging="567"/>
        <w:jc w:val="center"/>
        <w:rPr>
          <w:bCs/>
          <w:lang w:val="ru-RU"/>
        </w:rPr>
      </w:pPr>
    </w:p>
    <w:p w:rsidR="00C6327B" w:rsidRDefault="00C6327B" w:rsidP="00FC5346">
      <w:pPr>
        <w:ind w:left="567" w:hanging="567"/>
        <w:jc w:val="center"/>
        <w:rPr>
          <w:bCs/>
          <w:lang w:val="ru-RU"/>
        </w:rPr>
      </w:pPr>
    </w:p>
    <w:p w:rsidR="00C6327B" w:rsidRDefault="00C6327B" w:rsidP="00FC5346">
      <w:pPr>
        <w:ind w:left="567" w:hanging="567"/>
        <w:jc w:val="center"/>
        <w:rPr>
          <w:bCs/>
          <w:lang w:val="ru-RU"/>
        </w:rPr>
      </w:pPr>
    </w:p>
    <w:p w:rsidR="00C6327B" w:rsidRDefault="00C6327B" w:rsidP="00FC5346">
      <w:pPr>
        <w:ind w:left="567" w:hanging="567"/>
        <w:jc w:val="center"/>
        <w:rPr>
          <w:bCs/>
          <w:lang w:val="ru-RU"/>
        </w:rPr>
      </w:pPr>
    </w:p>
    <w:p w:rsidR="00C6327B" w:rsidRDefault="00C6327B" w:rsidP="00FC5346">
      <w:pPr>
        <w:ind w:left="567" w:hanging="567"/>
        <w:jc w:val="center"/>
        <w:rPr>
          <w:bCs/>
          <w:lang w:val="ru-RU"/>
        </w:rPr>
      </w:pPr>
    </w:p>
    <w:p w:rsidR="00520723" w:rsidRDefault="00520723" w:rsidP="00FC5346">
      <w:pPr>
        <w:ind w:left="567" w:hanging="567"/>
        <w:jc w:val="center"/>
        <w:rPr>
          <w:bCs/>
          <w:lang w:val="ru-RU"/>
        </w:rPr>
      </w:pPr>
    </w:p>
    <w:p w:rsidR="00520723" w:rsidRDefault="00520723" w:rsidP="00FC5346">
      <w:pPr>
        <w:ind w:left="567" w:hanging="567"/>
        <w:jc w:val="center"/>
        <w:rPr>
          <w:bCs/>
          <w:lang w:val="ru-RU"/>
        </w:rPr>
      </w:pPr>
    </w:p>
    <w:p w:rsidR="00520723" w:rsidRDefault="00520723" w:rsidP="00FC5346">
      <w:pPr>
        <w:ind w:left="567" w:hanging="567"/>
        <w:jc w:val="center"/>
        <w:rPr>
          <w:bCs/>
          <w:lang w:val="ru-RU"/>
        </w:rPr>
      </w:pPr>
    </w:p>
    <w:p w:rsidR="00520723" w:rsidRDefault="00520723" w:rsidP="00FC5346">
      <w:pPr>
        <w:ind w:left="567" w:hanging="567"/>
        <w:jc w:val="center"/>
        <w:rPr>
          <w:bCs/>
          <w:lang w:val="ru-RU"/>
        </w:rPr>
      </w:pPr>
    </w:p>
    <w:p w:rsidR="00520723" w:rsidRDefault="00520723" w:rsidP="00FC5346">
      <w:pPr>
        <w:ind w:left="567" w:hanging="567"/>
        <w:jc w:val="center"/>
        <w:rPr>
          <w:bCs/>
          <w:lang w:val="ru-RU"/>
        </w:rPr>
      </w:pPr>
    </w:p>
    <w:p w:rsidR="00520723" w:rsidRDefault="00520723" w:rsidP="00FC5346">
      <w:pPr>
        <w:ind w:left="567" w:hanging="567"/>
        <w:jc w:val="center"/>
        <w:rPr>
          <w:bCs/>
          <w:lang w:val="ru-RU"/>
        </w:rPr>
      </w:pPr>
    </w:p>
    <w:p w:rsidR="00520723" w:rsidRDefault="00520723" w:rsidP="00FC5346">
      <w:pPr>
        <w:ind w:left="567" w:hanging="567"/>
        <w:jc w:val="center"/>
        <w:rPr>
          <w:bCs/>
          <w:lang w:val="ru-RU"/>
        </w:rPr>
      </w:pPr>
    </w:p>
    <w:p w:rsidR="00520723" w:rsidRDefault="00520723" w:rsidP="00FC5346">
      <w:pPr>
        <w:ind w:left="567" w:hanging="567"/>
        <w:jc w:val="center"/>
        <w:rPr>
          <w:bCs/>
          <w:lang w:val="ru-RU"/>
        </w:rPr>
      </w:pPr>
    </w:p>
    <w:p w:rsidR="00520723" w:rsidRDefault="00520723" w:rsidP="00FC5346">
      <w:pPr>
        <w:ind w:left="567" w:hanging="567"/>
        <w:jc w:val="center"/>
        <w:rPr>
          <w:bCs/>
          <w:lang w:val="ru-RU"/>
        </w:rPr>
      </w:pPr>
    </w:p>
    <w:p w:rsidR="00C6327B" w:rsidRPr="00CF23CC" w:rsidRDefault="00CF23CC" w:rsidP="00C6327B">
      <w:pPr>
        <w:ind w:left="567" w:hanging="567"/>
        <w:jc w:val="right"/>
        <w:rPr>
          <w:bCs/>
          <w:sz w:val="28"/>
          <w:szCs w:val="28"/>
          <w:lang w:val="ru-RU"/>
        </w:rPr>
      </w:pPr>
      <w:r w:rsidRPr="00CF23CC">
        <w:rPr>
          <w:bCs/>
          <w:sz w:val="28"/>
          <w:szCs w:val="28"/>
          <w:lang w:val="ru-RU"/>
        </w:rPr>
        <w:t>Составители:</w:t>
      </w:r>
    </w:p>
    <w:p w:rsidR="00520723" w:rsidRDefault="00520723" w:rsidP="00C6327B">
      <w:pPr>
        <w:ind w:left="567" w:hanging="567"/>
        <w:jc w:val="right"/>
        <w:rPr>
          <w:bCs/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  <w:lang w:val="ru-RU"/>
        </w:rPr>
        <w:t>воспитататель</w:t>
      </w:r>
      <w:proofErr w:type="spellEnd"/>
      <w:r>
        <w:rPr>
          <w:bCs/>
          <w:sz w:val="28"/>
          <w:szCs w:val="28"/>
          <w:lang w:val="ru-RU"/>
        </w:rPr>
        <w:t xml:space="preserve"> высшей категории</w:t>
      </w:r>
    </w:p>
    <w:p w:rsidR="00111A97" w:rsidRDefault="00520723" w:rsidP="00C6327B">
      <w:pPr>
        <w:ind w:left="567" w:hanging="567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И.В. Дорохова</w:t>
      </w:r>
    </w:p>
    <w:p w:rsidR="00520723" w:rsidRPr="00CF23CC" w:rsidRDefault="00520723" w:rsidP="00C6327B">
      <w:pPr>
        <w:ind w:left="567" w:hanging="567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воспитатель первой категории</w:t>
      </w:r>
    </w:p>
    <w:p w:rsidR="00111A97" w:rsidRPr="00CF23CC" w:rsidRDefault="00294ACD" w:rsidP="00C6327B">
      <w:pPr>
        <w:ind w:left="567" w:hanging="567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Л.А. Ятченко</w:t>
      </w:r>
    </w:p>
    <w:p w:rsidR="00FE0FC9" w:rsidRPr="00CF23CC" w:rsidRDefault="00FE0FC9" w:rsidP="00FC5346">
      <w:pPr>
        <w:ind w:left="567" w:hanging="567"/>
        <w:jc w:val="center"/>
        <w:rPr>
          <w:bCs/>
          <w:sz w:val="28"/>
          <w:szCs w:val="28"/>
          <w:lang w:val="ru-RU"/>
        </w:rPr>
      </w:pPr>
    </w:p>
    <w:p w:rsidR="001E67C8" w:rsidRPr="00C12705" w:rsidRDefault="001E67C8">
      <w:pPr>
        <w:rPr>
          <w:sz w:val="20"/>
          <w:lang w:val="ru-RU"/>
        </w:rPr>
        <w:sectPr w:rsidR="001E67C8" w:rsidRPr="00C12705" w:rsidSect="00520723">
          <w:footerReference w:type="default" r:id="rId9"/>
          <w:type w:val="continuous"/>
          <w:pgSz w:w="11910" w:h="16840"/>
          <w:pgMar w:top="1134" w:right="850" w:bottom="1134" w:left="1701" w:header="720" w:footer="720" w:gutter="0"/>
          <w:pgNumType w:start="1"/>
          <w:cols w:space="720"/>
          <w:docGrid w:linePitch="299"/>
        </w:sectPr>
      </w:pPr>
    </w:p>
    <w:p w:rsidR="001E67C8" w:rsidRDefault="001E67C8" w:rsidP="00520723">
      <w:pPr>
        <w:spacing w:before="2"/>
        <w:rPr>
          <w:b/>
          <w:sz w:val="28"/>
          <w:lang w:val="ru-RU"/>
        </w:rPr>
      </w:pPr>
    </w:p>
    <w:tbl>
      <w:tblPr>
        <w:tblStyle w:val="TableNormal"/>
        <w:tblpPr w:leftFromText="180" w:rightFromText="180" w:vertAnchor="page" w:horzAnchor="page" w:tblpX="1496" w:tblpY="2254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1"/>
      </w:tblGrid>
      <w:tr w:rsidR="00304D33" w:rsidRPr="009A279D" w:rsidTr="00304D33">
        <w:trPr>
          <w:trHeight w:val="277"/>
        </w:trPr>
        <w:tc>
          <w:tcPr>
            <w:tcW w:w="9361" w:type="dxa"/>
          </w:tcPr>
          <w:p w:rsidR="00304D33" w:rsidRPr="009A279D" w:rsidRDefault="00304D33" w:rsidP="00333696">
            <w:pPr>
              <w:pStyle w:val="TableParagraph"/>
              <w:spacing w:line="258" w:lineRule="exact"/>
              <w:ind w:left="3920" w:right="2977"/>
              <w:jc w:val="center"/>
              <w:rPr>
                <w:b/>
                <w:sz w:val="24"/>
                <w:szCs w:val="24"/>
              </w:rPr>
            </w:pPr>
            <w:proofErr w:type="spellStart"/>
            <w:r w:rsidRPr="009A279D"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</w:tr>
      <w:tr w:rsidR="00304D33" w:rsidRPr="009A279D" w:rsidTr="00304D33">
        <w:trPr>
          <w:trHeight w:val="275"/>
        </w:trPr>
        <w:tc>
          <w:tcPr>
            <w:tcW w:w="9361" w:type="dxa"/>
          </w:tcPr>
          <w:p w:rsidR="00304D33" w:rsidRPr="009A279D" w:rsidRDefault="00304D33" w:rsidP="001E67C8">
            <w:pPr>
              <w:pStyle w:val="TableParagraph"/>
              <w:tabs>
                <w:tab w:val="left" w:pos="816"/>
              </w:tabs>
              <w:spacing w:line="256" w:lineRule="exact"/>
              <w:ind w:left="312"/>
              <w:rPr>
                <w:b/>
                <w:sz w:val="24"/>
                <w:szCs w:val="24"/>
              </w:rPr>
            </w:pPr>
            <w:r w:rsidRPr="009A279D">
              <w:rPr>
                <w:b/>
                <w:sz w:val="24"/>
                <w:szCs w:val="24"/>
              </w:rPr>
              <w:t>I.</w:t>
            </w:r>
            <w:r w:rsidRPr="009A279D">
              <w:rPr>
                <w:b/>
                <w:sz w:val="24"/>
                <w:szCs w:val="24"/>
              </w:rPr>
              <w:tab/>
            </w:r>
            <w:proofErr w:type="spellStart"/>
            <w:r w:rsidRPr="009A279D">
              <w:rPr>
                <w:b/>
                <w:sz w:val="24"/>
                <w:szCs w:val="24"/>
              </w:rPr>
              <w:t>Целевой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279D">
              <w:rPr>
                <w:b/>
                <w:sz w:val="24"/>
                <w:szCs w:val="24"/>
              </w:rPr>
              <w:t>раздел</w:t>
            </w:r>
            <w:proofErr w:type="spellEnd"/>
          </w:p>
        </w:tc>
      </w:tr>
      <w:tr w:rsidR="00304D33" w:rsidRPr="009A279D" w:rsidTr="00304D33">
        <w:trPr>
          <w:trHeight w:val="561"/>
        </w:trPr>
        <w:tc>
          <w:tcPr>
            <w:tcW w:w="9361" w:type="dxa"/>
          </w:tcPr>
          <w:p w:rsidR="00304D33" w:rsidRPr="009A279D" w:rsidRDefault="00304D33" w:rsidP="0046547C">
            <w:pPr>
              <w:pStyle w:val="TableParagraph"/>
              <w:numPr>
                <w:ilvl w:val="1"/>
                <w:numId w:val="1"/>
              </w:numPr>
              <w:tabs>
                <w:tab w:val="left" w:pos="816"/>
                <w:tab w:val="left" w:pos="817"/>
              </w:tabs>
              <w:spacing w:line="268" w:lineRule="exact"/>
              <w:rPr>
                <w:sz w:val="24"/>
                <w:szCs w:val="24"/>
              </w:rPr>
            </w:pPr>
            <w:proofErr w:type="spellStart"/>
            <w:r w:rsidRPr="009A279D">
              <w:rPr>
                <w:sz w:val="24"/>
                <w:szCs w:val="24"/>
              </w:rPr>
              <w:t>Пояснительная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279D">
              <w:rPr>
                <w:sz w:val="24"/>
                <w:szCs w:val="24"/>
              </w:rPr>
              <w:t>записка</w:t>
            </w:r>
            <w:proofErr w:type="spellEnd"/>
            <w:r w:rsidRPr="009A279D">
              <w:rPr>
                <w:sz w:val="24"/>
                <w:szCs w:val="24"/>
              </w:rPr>
              <w:t>:</w:t>
            </w:r>
          </w:p>
          <w:p w:rsidR="00304D33" w:rsidRPr="009A279D" w:rsidRDefault="00304D33" w:rsidP="0046547C">
            <w:pPr>
              <w:pStyle w:val="TableParagraph"/>
              <w:numPr>
                <w:ilvl w:val="2"/>
                <w:numId w:val="1"/>
              </w:numPr>
              <w:tabs>
                <w:tab w:val="left" w:pos="817"/>
              </w:tabs>
              <w:spacing w:line="273" w:lineRule="exact"/>
              <w:rPr>
                <w:sz w:val="24"/>
                <w:szCs w:val="24"/>
              </w:rPr>
            </w:pPr>
            <w:proofErr w:type="spellStart"/>
            <w:r w:rsidRPr="009A279D">
              <w:rPr>
                <w:sz w:val="24"/>
                <w:szCs w:val="24"/>
              </w:rPr>
              <w:t>Цели</w:t>
            </w:r>
            <w:proofErr w:type="spellEnd"/>
            <w:r w:rsidRPr="009A279D">
              <w:rPr>
                <w:sz w:val="24"/>
                <w:szCs w:val="24"/>
              </w:rPr>
              <w:t xml:space="preserve"> и </w:t>
            </w:r>
            <w:proofErr w:type="spellStart"/>
            <w:r w:rsidRPr="009A279D">
              <w:rPr>
                <w:sz w:val="24"/>
                <w:szCs w:val="24"/>
              </w:rPr>
              <w:t>задачи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279D">
              <w:rPr>
                <w:sz w:val="24"/>
                <w:szCs w:val="24"/>
              </w:rPr>
              <w:t>программы</w:t>
            </w:r>
            <w:proofErr w:type="spellEnd"/>
          </w:p>
        </w:tc>
      </w:tr>
      <w:tr w:rsidR="00304D33" w:rsidRPr="00FE0125" w:rsidTr="00304D33">
        <w:trPr>
          <w:trHeight w:val="275"/>
        </w:trPr>
        <w:tc>
          <w:tcPr>
            <w:tcW w:w="9361" w:type="dxa"/>
          </w:tcPr>
          <w:p w:rsidR="00304D33" w:rsidRPr="009A279D" w:rsidRDefault="00304D33" w:rsidP="001E67C8">
            <w:pPr>
              <w:pStyle w:val="TableParagraph"/>
              <w:spacing w:line="256" w:lineRule="exact"/>
              <w:ind w:left="170"/>
              <w:rPr>
                <w:sz w:val="24"/>
                <w:szCs w:val="24"/>
                <w:lang w:val="ru-RU"/>
              </w:rPr>
            </w:pPr>
            <w:r w:rsidRPr="009A279D">
              <w:rPr>
                <w:sz w:val="24"/>
                <w:szCs w:val="24"/>
                <w:lang w:val="ru-RU"/>
              </w:rPr>
              <w:t xml:space="preserve">1.1.2.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A279D">
              <w:rPr>
                <w:sz w:val="24"/>
                <w:szCs w:val="24"/>
                <w:lang w:val="ru-RU"/>
              </w:rPr>
              <w:t>Принципы и подходы реализации программы</w:t>
            </w:r>
          </w:p>
        </w:tc>
      </w:tr>
      <w:tr w:rsidR="00304D33" w:rsidRPr="00FE0125" w:rsidTr="00304D33">
        <w:trPr>
          <w:trHeight w:val="551"/>
        </w:trPr>
        <w:tc>
          <w:tcPr>
            <w:tcW w:w="9361" w:type="dxa"/>
          </w:tcPr>
          <w:p w:rsidR="00304D33" w:rsidRPr="009A279D" w:rsidRDefault="00304D33" w:rsidP="001E67C8">
            <w:pPr>
              <w:pStyle w:val="TableParagraph"/>
              <w:spacing w:line="268" w:lineRule="exact"/>
              <w:ind w:left="170"/>
              <w:rPr>
                <w:sz w:val="24"/>
                <w:szCs w:val="24"/>
                <w:lang w:val="ru-RU"/>
              </w:rPr>
            </w:pPr>
            <w:r w:rsidRPr="009A279D">
              <w:rPr>
                <w:sz w:val="24"/>
                <w:szCs w:val="24"/>
                <w:lang w:val="ru-RU"/>
              </w:rPr>
              <w:t>1.1.3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9A279D">
              <w:rPr>
                <w:sz w:val="24"/>
                <w:szCs w:val="24"/>
                <w:lang w:val="ru-RU"/>
              </w:rPr>
              <w:t>Возрастные особенности</w:t>
            </w:r>
            <w:r>
              <w:rPr>
                <w:sz w:val="24"/>
                <w:szCs w:val="24"/>
                <w:lang w:val="ru-RU"/>
              </w:rPr>
              <w:t xml:space="preserve"> детей младшего дошкольного возраста</w:t>
            </w:r>
          </w:p>
          <w:p w:rsidR="00304D33" w:rsidRPr="009A279D" w:rsidRDefault="00304D33" w:rsidP="001E67C8">
            <w:pPr>
              <w:pStyle w:val="TableParagraph"/>
              <w:spacing w:line="264" w:lineRule="exact"/>
              <w:ind w:left="170"/>
              <w:rPr>
                <w:sz w:val="24"/>
                <w:szCs w:val="24"/>
                <w:lang w:val="ru-RU"/>
              </w:rPr>
            </w:pPr>
          </w:p>
        </w:tc>
      </w:tr>
      <w:tr w:rsidR="00304D33" w:rsidRPr="00FE0125" w:rsidTr="00304D33">
        <w:trPr>
          <w:trHeight w:val="369"/>
        </w:trPr>
        <w:tc>
          <w:tcPr>
            <w:tcW w:w="9361" w:type="dxa"/>
          </w:tcPr>
          <w:p w:rsidR="00304D33" w:rsidRPr="009A279D" w:rsidRDefault="00304D33" w:rsidP="00F44A3B">
            <w:pPr>
              <w:pStyle w:val="TableParagraph"/>
              <w:numPr>
                <w:ilvl w:val="1"/>
                <w:numId w:val="1"/>
              </w:numPr>
              <w:tabs>
                <w:tab w:val="left" w:pos="816"/>
              </w:tabs>
              <w:spacing w:line="268" w:lineRule="exact"/>
              <w:rPr>
                <w:sz w:val="24"/>
                <w:szCs w:val="24"/>
                <w:lang w:val="ru-RU"/>
              </w:rPr>
            </w:pPr>
            <w:r w:rsidRPr="009A279D">
              <w:rPr>
                <w:sz w:val="24"/>
                <w:szCs w:val="24"/>
                <w:lang w:val="ru-RU"/>
              </w:rPr>
              <w:t>Планируемые результаты  освоения воспитанниками образовательной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A279D">
              <w:rPr>
                <w:sz w:val="24"/>
                <w:szCs w:val="24"/>
                <w:lang w:val="ru-RU"/>
              </w:rPr>
              <w:t>программы</w:t>
            </w:r>
          </w:p>
        </w:tc>
      </w:tr>
      <w:tr w:rsidR="00304D33" w:rsidRPr="00FE0125" w:rsidTr="00304D33">
        <w:trPr>
          <w:trHeight w:val="275"/>
        </w:trPr>
        <w:tc>
          <w:tcPr>
            <w:tcW w:w="9361" w:type="dxa"/>
          </w:tcPr>
          <w:p w:rsidR="00304D33" w:rsidRPr="009A279D" w:rsidRDefault="00304D33" w:rsidP="001E67C8">
            <w:pPr>
              <w:pStyle w:val="TableParagraph"/>
              <w:spacing w:line="256" w:lineRule="exact"/>
              <w:ind w:left="170"/>
              <w:rPr>
                <w:b/>
                <w:sz w:val="24"/>
                <w:szCs w:val="24"/>
                <w:lang w:val="ru-RU"/>
              </w:rPr>
            </w:pPr>
            <w:r w:rsidRPr="009A279D">
              <w:rPr>
                <w:b/>
                <w:sz w:val="24"/>
                <w:szCs w:val="24"/>
              </w:rPr>
              <w:t>II</w:t>
            </w:r>
            <w:r w:rsidRPr="009A279D">
              <w:rPr>
                <w:b/>
                <w:sz w:val="24"/>
                <w:szCs w:val="24"/>
                <w:lang w:val="ru-RU"/>
              </w:rPr>
              <w:t>. Содержательный раздел рабочей программы</w:t>
            </w:r>
          </w:p>
        </w:tc>
      </w:tr>
      <w:tr w:rsidR="00304D33" w:rsidRPr="009A279D" w:rsidTr="00304D33">
        <w:trPr>
          <w:trHeight w:val="277"/>
        </w:trPr>
        <w:tc>
          <w:tcPr>
            <w:tcW w:w="9361" w:type="dxa"/>
          </w:tcPr>
          <w:p w:rsidR="00304D33" w:rsidRPr="009A279D" w:rsidRDefault="00304D33" w:rsidP="001E67C8">
            <w:pPr>
              <w:pStyle w:val="TableParagraph"/>
              <w:spacing w:line="258" w:lineRule="exact"/>
              <w:ind w:left="170"/>
              <w:rPr>
                <w:sz w:val="24"/>
                <w:szCs w:val="24"/>
                <w:lang w:val="ru-RU"/>
              </w:rPr>
            </w:pPr>
            <w:r w:rsidRPr="009A279D">
              <w:rPr>
                <w:sz w:val="24"/>
                <w:szCs w:val="24"/>
              </w:rPr>
              <w:t xml:space="preserve">2.1. </w:t>
            </w:r>
            <w:r w:rsidRPr="009A279D">
              <w:rPr>
                <w:sz w:val="24"/>
                <w:szCs w:val="24"/>
                <w:lang w:val="ru-RU"/>
              </w:rPr>
              <w:t>Описание образовательной деятельности</w:t>
            </w:r>
          </w:p>
        </w:tc>
      </w:tr>
      <w:tr w:rsidR="00304D33" w:rsidRPr="00FE0125" w:rsidTr="00304D33">
        <w:trPr>
          <w:trHeight w:val="275"/>
        </w:trPr>
        <w:tc>
          <w:tcPr>
            <w:tcW w:w="9361" w:type="dxa"/>
          </w:tcPr>
          <w:p w:rsidR="00304D33" w:rsidRPr="009A279D" w:rsidRDefault="00304D33" w:rsidP="001E67C8">
            <w:pPr>
              <w:pStyle w:val="TableParagraph"/>
              <w:spacing w:line="256" w:lineRule="exact"/>
              <w:ind w:left="170"/>
              <w:rPr>
                <w:sz w:val="24"/>
                <w:szCs w:val="24"/>
                <w:lang w:val="ru-RU"/>
              </w:rPr>
            </w:pPr>
            <w:r w:rsidRPr="009A279D">
              <w:rPr>
                <w:sz w:val="24"/>
                <w:szCs w:val="24"/>
                <w:lang w:val="ru-RU"/>
              </w:rPr>
              <w:t>2.2. Описание вариативных форм,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A279D">
              <w:rPr>
                <w:sz w:val="24"/>
                <w:szCs w:val="24"/>
                <w:lang w:val="ru-RU"/>
              </w:rPr>
              <w:t>способов, методов</w:t>
            </w:r>
            <w:proofErr w:type="gramStart"/>
            <w:r w:rsidRPr="009A279D">
              <w:rPr>
                <w:sz w:val="24"/>
                <w:szCs w:val="24"/>
                <w:lang w:val="ru-RU"/>
              </w:rPr>
              <w:t>.</w:t>
            </w:r>
            <w:proofErr w:type="gramEnd"/>
            <w:r w:rsidRPr="009A279D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A279D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9A279D">
              <w:rPr>
                <w:sz w:val="24"/>
                <w:szCs w:val="24"/>
                <w:lang w:val="ru-RU"/>
              </w:rPr>
              <w:t xml:space="preserve">редств </w:t>
            </w:r>
            <w:proofErr w:type="spellStart"/>
            <w:r w:rsidRPr="009A279D">
              <w:rPr>
                <w:sz w:val="24"/>
                <w:szCs w:val="24"/>
                <w:lang w:val="ru-RU"/>
              </w:rPr>
              <w:t>реализцаии</w:t>
            </w:r>
            <w:proofErr w:type="spellEnd"/>
            <w:r w:rsidRPr="009A279D">
              <w:rPr>
                <w:sz w:val="24"/>
                <w:szCs w:val="24"/>
                <w:lang w:val="ru-RU"/>
              </w:rPr>
              <w:t xml:space="preserve"> Программы</w:t>
            </w:r>
          </w:p>
        </w:tc>
      </w:tr>
      <w:tr w:rsidR="00304D33" w:rsidRPr="00FE0125" w:rsidTr="00304D33">
        <w:trPr>
          <w:trHeight w:val="275"/>
        </w:trPr>
        <w:tc>
          <w:tcPr>
            <w:tcW w:w="9361" w:type="dxa"/>
          </w:tcPr>
          <w:p w:rsidR="00304D33" w:rsidRPr="009A279D" w:rsidRDefault="00304D33" w:rsidP="00F44A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9A279D">
              <w:rPr>
                <w:sz w:val="24"/>
                <w:szCs w:val="24"/>
                <w:lang w:val="ru-RU"/>
              </w:rPr>
              <w:t>2.3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9A279D">
              <w:rPr>
                <w:sz w:val="24"/>
                <w:szCs w:val="24"/>
                <w:lang w:val="ru-RU"/>
              </w:rPr>
              <w:t xml:space="preserve"> </w:t>
            </w:r>
            <w:r w:rsidRPr="003653E7">
              <w:rPr>
                <w:sz w:val="24"/>
                <w:szCs w:val="24"/>
                <w:lang w:val="ru-RU"/>
              </w:rPr>
              <w:t xml:space="preserve">Особенности образовательной деятельности разных видов и культурных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653E7">
              <w:rPr>
                <w:sz w:val="24"/>
                <w:szCs w:val="24"/>
                <w:lang w:val="ru-RU"/>
              </w:rPr>
              <w:t xml:space="preserve">практик  </w:t>
            </w:r>
          </w:p>
        </w:tc>
      </w:tr>
      <w:tr w:rsidR="00304D33" w:rsidRPr="00FE0125" w:rsidTr="00304D33">
        <w:trPr>
          <w:trHeight w:val="390"/>
        </w:trPr>
        <w:tc>
          <w:tcPr>
            <w:tcW w:w="9361" w:type="dxa"/>
            <w:tcBorders>
              <w:bottom w:val="single" w:sz="4" w:space="0" w:color="auto"/>
            </w:tcBorders>
          </w:tcPr>
          <w:p w:rsidR="00304D33" w:rsidRPr="009A279D" w:rsidRDefault="00304D33" w:rsidP="003653E7">
            <w:pPr>
              <w:pStyle w:val="TableParagraph"/>
              <w:spacing w:line="256" w:lineRule="exact"/>
              <w:ind w:left="170"/>
              <w:rPr>
                <w:sz w:val="24"/>
                <w:szCs w:val="24"/>
                <w:lang w:val="ru-RU"/>
              </w:rPr>
            </w:pPr>
            <w:r w:rsidRPr="009A279D">
              <w:rPr>
                <w:sz w:val="24"/>
                <w:szCs w:val="24"/>
                <w:lang w:val="ru-RU"/>
              </w:rPr>
              <w:t>2.4.  Способы и направления поддержки детской инициативы</w:t>
            </w:r>
          </w:p>
        </w:tc>
      </w:tr>
      <w:tr w:rsidR="00304D33" w:rsidRPr="00FE0125" w:rsidTr="00304D33">
        <w:trPr>
          <w:trHeight w:val="361"/>
        </w:trPr>
        <w:tc>
          <w:tcPr>
            <w:tcW w:w="9361" w:type="dxa"/>
            <w:tcBorders>
              <w:top w:val="single" w:sz="4" w:space="0" w:color="auto"/>
            </w:tcBorders>
          </w:tcPr>
          <w:p w:rsidR="00304D33" w:rsidRPr="009A279D" w:rsidRDefault="00304D33" w:rsidP="00785617">
            <w:pPr>
              <w:pStyle w:val="TableParagraph"/>
              <w:spacing w:line="256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2.5.</w:t>
            </w:r>
            <w:r w:rsidRPr="009A279D">
              <w:rPr>
                <w:sz w:val="24"/>
                <w:szCs w:val="24"/>
                <w:lang w:val="ru-RU"/>
              </w:rPr>
              <w:t xml:space="preserve"> Особенности взаимодействия с семьями воспитанников</w:t>
            </w:r>
          </w:p>
        </w:tc>
      </w:tr>
      <w:tr w:rsidR="00304D33" w:rsidRPr="00FE0125" w:rsidTr="00304D33">
        <w:trPr>
          <w:trHeight w:val="275"/>
        </w:trPr>
        <w:tc>
          <w:tcPr>
            <w:tcW w:w="9361" w:type="dxa"/>
          </w:tcPr>
          <w:p w:rsidR="00304D33" w:rsidRPr="009A279D" w:rsidRDefault="00304D33" w:rsidP="001E67C8">
            <w:pPr>
              <w:pStyle w:val="TableParagraph"/>
              <w:tabs>
                <w:tab w:val="left" w:pos="816"/>
              </w:tabs>
              <w:spacing w:line="256" w:lineRule="exact"/>
              <w:ind w:left="170"/>
              <w:rPr>
                <w:b/>
                <w:sz w:val="24"/>
                <w:szCs w:val="24"/>
                <w:lang w:val="ru-RU"/>
              </w:rPr>
            </w:pPr>
            <w:r w:rsidRPr="009A279D">
              <w:rPr>
                <w:b/>
                <w:sz w:val="24"/>
                <w:szCs w:val="24"/>
              </w:rPr>
              <w:t>III</w:t>
            </w:r>
            <w:r w:rsidRPr="009A279D">
              <w:rPr>
                <w:b/>
                <w:sz w:val="24"/>
                <w:szCs w:val="24"/>
                <w:lang w:val="ru-RU"/>
              </w:rPr>
              <w:t>.</w:t>
            </w:r>
            <w:r w:rsidRPr="009A279D">
              <w:rPr>
                <w:b/>
                <w:sz w:val="24"/>
                <w:szCs w:val="24"/>
                <w:lang w:val="ru-RU"/>
              </w:rPr>
              <w:tab/>
              <w:t>Организационный раздел рабочей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A279D">
              <w:rPr>
                <w:b/>
                <w:sz w:val="24"/>
                <w:szCs w:val="24"/>
                <w:lang w:val="ru-RU"/>
              </w:rPr>
              <w:t>программы</w:t>
            </w:r>
          </w:p>
        </w:tc>
      </w:tr>
      <w:tr w:rsidR="00304D33" w:rsidRPr="00FE0125" w:rsidTr="00304D33">
        <w:trPr>
          <w:trHeight w:val="611"/>
        </w:trPr>
        <w:tc>
          <w:tcPr>
            <w:tcW w:w="9361" w:type="dxa"/>
          </w:tcPr>
          <w:p w:rsidR="00304D33" w:rsidRPr="009A279D" w:rsidRDefault="00304D33" w:rsidP="003653E7">
            <w:pPr>
              <w:pStyle w:val="TableParagraph"/>
              <w:ind w:left="170"/>
              <w:rPr>
                <w:sz w:val="24"/>
                <w:szCs w:val="24"/>
                <w:lang w:val="ru-RU"/>
              </w:rPr>
            </w:pPr>
            <w:r w:rsidRPr="009A279D">
              <w:rPr>
                <w:sz w:val="24"/>
                <w:szCs w:val="24"/>
                <w:lang w:val="ru-RU"/>
              </w:rPr>
              <w:t xml:space="preserve">3.1 </w:t>
            </w:r>
            <w:r>
              <w:rPr>
                <w:sz w:val="24"/>
                <w:szCs w:val="24"/>
                <w:lang w:val="ru-RU"/>
              </w:rPr>
              <w:t xml:space="preserve">Психолого-педагогические условия реализации Программы </w:t>
            </w:r>
          </w:p>
        </w:tc>
      </w:tr>
      <w:tr w:rsidR="00304D33" w:rsidRPr="009A279D" w:rsidTr="00304D33">
        <w:trPr>
          <w:trHeight w:val="278"/>
        </w:trPr>
        <w:tc>
          <w:tcPr>
            <w:tcW w:w="9361" w:type="dxa"/>
          </w:tcPr>
          <w:p w:rsidR="00304D33" w:rsidRPr="009A279D" w:rsidRDefault="00304D33" w:rsidP="00351500">
            <w:pPr>
              <w:pStyle w:val="TableParagraph"/>
              <w:spacing w:line="258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3.1.1</w:t>
            </w:r>
            <w:r w:rsidRPr="009A279D">
              <w:rPr>
                <w:sz w:val="24"/>
                <w:szCs w:val="24"/>
                <w:lang w:val="ru-RU"/>
              </w:rPr>
              <w:t>. Перспективное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A279D">
              <w:rPr>
                <w:sz w:val="24"/>
                <w:szCs w:val="24"/>
                <w:lang w:val="ru-RU"/>
              </w:rPr>
              <w:t>планирование</w:t>
            </w:r>
          </w:p>
        </w:tc>
      </w:tr>
      <w:tr w:rsidR="00304D33" w:rsidRPr="00FE0125" w:rsidTr="00304D33">
        <w:trPr>
          <w:trHeight w:val="551"/>
        </w:trPr>
        <w:tc>
          <w:tcPr>
            <w:tcW w:w="9361" w:type="dxa"/>
          </w:tcPr>
          <w:p w:rsidR="00304D33" w:rsidRPr="009A279D" w:rsidRDefault="00304D33" w:rsidP="001E67C8">
            <w:pPr>
              <w:pStyle w:val="TableParagraph"/>
              <w:spacing w:line="268" w:lineRule="exact"/>
              <w:ind w:left="170"/>
              <w:rPr>
                <w:sz w:val="24"/>
                <w:szCs w:val="24"/>
                <w:lang w:val="ru-RU"/>
              </w:rPr>
            </w:pPr>
            <w:r w:rsidRPr="009A279D">
              <w:rPr>
                <w:sz w:val="24"/>
                <w:szCs w:val="24"/>
                <w:lang w:val="ru-RU"/>
              </w:rPr>
              <w:t>3.2. Особенности организации развивающей предметно-пространственной среды</w:t>
            </w:r>
          </w:p>
          <w:p w:rsidR="00304D33" w:rsidRPr="009A279D" w:rsidRDefault="00304D33" w:rsidP="001E67C8">
            <w:pPr>
              <w:pStyle w:val="TableParagraph"/>
              <w:spacing w:line="264" w:lineRule="exact"/>
              <w:ind w:left="170"/>
              <w:rPr>
                <w:sz w:val="24"/>
                <w:szCs w:val="24"/>
                <w:lang w:val="ru-RU"/>
              </w:rPr>
            </w:pPr>
          </w:p>
        </w:tc>
      </w:tr>
      <w:tr w:rsidR="00304D33" w:rsidRPr="00FE0125" w:rsidTr="00304D33">
        <w:trPr>
          <w:trHeight w:val="275"/>
        </w:trPr>
        <w:tc>
          <w:tcPr>
            <w:tcW w:w="9361" w:type="dxa"/>
          </w:tcPr>
          <w:p w:rsidR="00304D33" w:rsidRPr="009A279D" w:rsidRDefault="00304D33" w:rsidP="001E67C8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3.3</w:t>
            </w:r>
            <w:r w:rsidRPr="009A279D">
              <w:rPr>
                <w:sz w:val="24"/>
                <w:szCs w:val="24"/>
                <w:lang w:val="ru-RU"/>
              </w:rPr>
              <w:t>. Материально-техническое обесп</w:t>
            </w:r>
            <w:r>
              <w:rPr>
                <w:sz w:val="24"/>
                <w:szCs w:val="24"/>
                <w:lang w:val="ru-RU"/>
              </w:rPr>
              <w:t xml:space="preserve">ечение программы, </w:t>
            </w:r>
            <w:r w:rsidRPr="009A279D">
              <w:rPr>
                <w:sz w:val="24"/>
                <w:szCs w:val="24"/>
                <w:lang w:val="ru-RU"/>
              </w:rPr>
              <w:t>методическое обеспечение программы</w:t>
            </w:r>
          </w:p>
        </w:tc>
      </w:tr>
      <w:tr w:rsidR="00304D33" w:rsidRPr="009A279D" w:rsidTr="00304D33">
        <w:trPr>
          <w:trHeight w:val="275"/>
        </w:trPr>
        <w:tc>
          <w:tcPr>
            <w:tcW w:w="9361" w:type="dxa"/>
          </w:tcPr>
          <w:p w:rsidR="00304D33" w:rsidRPr="009A279D" w:rsidRDefault="00304D33" w:rsidP="001E67C8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9A279D">
              <w:rPr>
                <w:sz w:val="24"/>
                <w:szCs w:val="24"/>
                <w:lang w:val="ru-RU"/>
              </w:rPr>
              <w:t>Приложения</w:t>
            </w:r>
          </w:p>
        </w:tc>
      </w:tr>
    </w:tbl>
    <w:p w:rsidR="001E67C8" w:rsidRPr="009A279D" w:rsidRDefault="001E67C8" w:rsidP="00C12705">
      <w:pPr>
        <w:spacing w:before="2"/>
        <w:ind w:left="3389"/>
        <w:rPr>
          <w:b/>
          <w:sz w:val="24"/>
          <w:szCs w:val="24"/>
          <w:lang w:val="ru-RU"/>
        </w:rPr>
      </w:pPr>
    </w:p>
    <w:p w:rsidR="001E67C8" w:rsidRPr="009A279D" w:rsidRDefault="001E67C8" w:rsidP="00C12705">
      <w:pPr>
        <w:spacing w:before="2"/>
        <w:ind w:left="3389"/>
        <w:rPr>
          <w:b/>
          <w:sz w:val="24"/>
          <w:szCs w:val="24"/>
          <w:lang w:val="ru-RU"/>
        </w:rPr>
      </w:pPr>
    </w:p>
    <w:p w:rsidR="001E67C8" w:rsidRPr="009A279D" w:rsidRDefault="001E67C8" w:rsidP="00C12705">
      <w:pPr>
        <w:spacing w:before="2"/>
        <w:ind w:left="3389"/>
        <w:rPr>
          <w:b/>
          <w:sz w:val="24"/>
          <w:szCs w:val="24"/>
          <w:lang w:val="ru-RU"/>
        </w:rPr>
      </w:pPr>
    </w:p>
    <w:p w:rsidR="001E67C8" w:rsidRPr="009A279D" w:rsidRDefault="001E67C8" w:rsidP="00C12705">
      <w:pPr>
        <w:spacing w:before="2"/>
        <w:ind w:left="3389"/>
        <w:rPr>
          <w:b/>
          <w:sz w:val="24"/>
          <w:szCs w:val="24"/>
          <w:lang w:val="ru-RU"/>
        </w:rPr>
      </w:pPr>
    </w:p>
    <w:p w:rsidR="001E67C8" w:rsidRPr="009A279D" w:rsidRDefault="001E67C8" w:rsidP="00C12705">
      <w:pPr>
        <w:spacing w:before="2"/>
        <w:ind w:left="3389"/>
        <w:rPr>
          <w:b/>
          <w:sz w:val="24"/>
          <w:szCs w:val="24"/>
          <w:lang w:val="ru-RU"/>
        </w:rPr>
      </w:pPr>
    </w:p>
    <w:p w:rsidR="001E67C8" w:rsidRPr="009A279D" w:rsidRDefault="001E67C8" w:rsidP="00C12705">
      <w:pPr>
        <w:spacing w:before="2"/>
        <w:ind w:left="3389"/>
        <w:rPr>
          <w:b/>
          <w:sz w:val="24"/>
          <w:szCs w:val="24"/>
          <w:lang w:val="ru-RU"/>
        </w:rPr>
      </w:pPr>
    </w:p>
    <w:p w:rsidR="001E67C8" w:rsidRPr="009A279D" w:rsidRDefault="001E67C8" w:rsidP="00C12705">
      <w:pPr>
        <w:spacing w:before="2"/>
        <w:ind w:left="3389"/>
        <w:rPr>
          <w:b/>
          <w:sz w:val="24"/>
          <w:szCs w:val="24"/>
          <w:lang w:val="ru-RU"/>
        </w:rPr>
      </w:pPr>
    </w:p>
    <w:p w:rsidR="001E67C8" w:rsidRPr="009A279D" w:rsidRDefault="001E67C8" w:rsidP="00C12705">
      <w:pPr>
        <w:spacing w:before="2"/>
        <w:ind w:left="3389"/>
        <w:rPr>
          <w:b/>
          <w:sz w:val="24"/>
          <w:szCs w:val="24"/>
          <w:lang w:val="ru-RU"/>
        </w:rPr>
      </w:pPr>
    </w:p>
    <w:p w:rsidR="001E67C8" w:rsidRPr="009A279D" w:rsidRDefault="001E67C8" w:rsidP="00C12705">
      <w:pPr>
        <w:spacing w:before="2"/>
        <w:ind w:left="3389"/>
        <w:rPr>
          <w:b/>
          <w:sz w:val="24"/>
          <w:szCs w:val="24"/>
          <w:lang w:val="ru-RU"/>
        </w:rPr>
      </w:pPr>
    </w:p>
    <w:p w:rsidR="001E67C8" w:rsidRPr="009A279D" w:rsidRDefault="001E67C8" w:rsidP="00C12705">
      <w:pPr>
        <w:spacing w:before="2"/>
        <w:ind w:left="3389"/>
        <w:rPr>
          <w:b/>
          <w:sz w:val="24"/>
          <w:szCs w:val="24"/>
          <w:lang w:val="ru-RU"/>
        </w:rPr>
      </w:pPr>
    </w:p>
    <w:p w:rsidR="001E67C8" w:rsidRDefault="001E67C8" w:rsidP="00C12705">
      <w:pPr>
        <w:spacing w:before="2"/>
        <w:ind w:left="3389"/>
        <w:rPr>
          <w:b/>
          <w:sz w:val="28"/>
          <w:lang w:val="ru-RU"/>
        </w:rPr>
      </w:pPr>
    </w:p>
    <w:p w:rsidR="001E67C8" w:rsidRDefault="001E67C8" w:rsidP="00C12705">
      <w:pPr>
        <w:spacing w:before="2"/>
        <w:ind w:left="3389"/>
        <w:rPr>
          <w:b/>
          <w:sz w:val="28"/>
          <w:lang w:val="ru-RU"/>
        </w:rPr>
      </w:pPr>
    </w:p>
    <w:p w:rsidR="001E67C8" w:rsidRDefault="001E67C8" w:rsidP="00C12705">
      <w:pPr>
        <w:spacing w:before="2"/>
        <w:ind w:left="3389"/>
        <w:rPr>
          <w:b/>
          <w:sz w:val="28"/>
          <w:lang w:val="ru-RU"/>
        </w:rPr>
      </w:pPr>
    </w:p>
    <w:p w:rsidR="001E67C8" w:rsidRDefault="001E67C8" w:rsidP="00C12705">
      <w:pPr>
        <w:spacing w:before="2"/>
        <w:ind w:left="3389"/>
        <w:rPr>
          <w:b/>
          <w:sz w:val="28"/>
          <w:lang w:val="ru-RU"/>
        </w:rPr>
      </w:pPr>
    </w:p>
    <w:p w:rsidR="001E67C8" w:rsidRDefault="001E67C8" w:rsidP="00C12705">
      <w:pPr>
        <w:spacing w:before="2"/>
        <w:ind w:left="3389"/>
        <w:rPr>
          <w:b/>
          <w:sz w:val="28"/>
          <w:lang w:val="ru-RU"/>
        </w:rPr>
      </w:pPr>
    </w:p>
    <w:p w:rsidR="001E67C8" w:rsidRDefault="001E67C8" w:rsidP="00C12705">
      <w:pPr>
        <w:spacing w:before="2"/>
        <w:ind w:left="3389"/>
        <w:rPr>
          <w:b/>
          <w:sz w:val="28"/>
          <w:lang w:val="ru-RU"/>
        </w:rPr>
      </w:pPr>
    </w:p>
    <w:p w:rsidR="00520723" w:rsidRDefault="00520723" w:rsidP="00C12705">
      <w:pPr>
        <w:spacing w:before="2"/>
        <w:ind w:left="3389"/>
        <w:rPr>
          <w:b/>
          <w:sz w:val="28"/>
          <w:lang w:val="ru-RU"/>
        </w:rPr>
      </w:pPr>
    </w:p>
    <w:p w:rsidR="001E67C8" w:rsidRDefault="001E67C8" w:rsidP="00FE0FC9">
      <w:pPr>
        <w:spacing w:before="2"/>
        <w:ind w:left="3389"/>
        <w:jc w:val="both"/>
        <w:rPr>
          <w:b/>
          <w:sz w:val="28"/>
          <w:lang w:val="ru-RU"/>
        </w:rPr>
      </w:pPr>
    </w:p>
    <w:p w:rsidR="001E67C8" w:rsidRDefault="001E67C8" w:rsidP="00FE0FC9">
      <w:pPr>
        <w:spacing w:before="2"/>
        <w:ind w:left="3389"/>
        <w:jc w:val="both"/>
        <w:rPr>
          <w:b/>
          <w:sz w:val="28"/>
          <w:lang w:val="ru-RU"/>
        </w:rPr>
      </w:pPr>
    </w:p>
    <w:p w:rsidR="002D1C2C" w:rsidRDefault="002D1C2C" w:rsidP="00FE0FC9">
      <w:pPr>
        <w:spacing w:before="2"/>
        <w:ind w:left="3389"/>
        <w:jc w:val="both"/>
        <w:rPr>
          <w:b/>
          <w:sz w:val="28"/>
          <w:lang w:val="ru-RU"/>
        </w:rPr>
      </w:pPr>
    </w:p>
    <w:p w:rsidR="002D1C2C" w:rsidRDefault="002D1C2C" w:rsidP="00520723">
      <w:pPr>
        <w:spacing w:before="2"/>
        <w:ind w:left="-142"/>
        <w:jc w:val="both"/>
        <w:rPr>
          <w:b/>
          <w:sz w:val="28"/>
          <w:lang w:val="ru-RU"/>
        </w:rPr>
      </w:pPr>
    </w:p>
    <w:p w:rsidR="00304D33" w:rsidRDefault="00304D33" w:rsidP="00520723">
      <w:pPr>
        <w:spacing w:before="2"/>
        <w:ind w:left="-142"/>
        <w:jc w:val="both"/>
        <w:rPr>
          <w:b/>
          <w:sz w:val="28"/>
          <w:lang w:val="ru-RU"/>
        </w:rPr>
      </w:pPr>
    </w:p>
    <w:p w:rsidR="00304D33" w:rsidRDefault="00304D33" w:rsidP="00520723">
      <w:pPr>
        <w:spacing w:before="2"/>
        <w:ind w:left="-142"/>
        <w:jc w:val="both"/>
        <w:rPr>
          <w:b/>
          <w:sz w:val="28"/>
          <w:lang w:val="ru-RU"/>
        </w:rPr>
      </w:pPr>
    </w:p>
    <w:p w:rsidR="00F44A3B" w:rsidRPr="001A3515" w:rsidRDefault="00F44A3B" w:rsidP="006C58CB">
      <w:pPr>
        <w:pStyle w:val="a5"/>
        <w:numPr>
          <w:ilvl w:val="0"/>
          <w:numId w:val="35"/>
        </w:numPr>
        <w:spacing w:before="2"/>
        <w:ind w:left="0" w:firstLine="284"/>
        <w:rPr>
          <w:b/>
          <w:sz w:val="28"/>
          <w:szCs w:val="28"/>
          <w:lang w:val="ru-RU"/>
        </w:rPr>
      </w:pPr>
      <w:r w:rsidRPr="001A3515">
        <w:rPr>
          <w:b/>
          <w:sz w:val="28"/>
          <w:szCs w:val="28"/>
          <w:lang w:val="ru-RU"/>
        </w:rPr>
        <w:lastRenderedPageBreak/>
        <w:t>Целевой раздел</w:t>
      </w:r>
    </w:p>
    <w:p w:rsidR="00F44A3B" w:rsidRPr="00F44A3B" w:rsidRDefault="00F44A3B" w:rsidP="00F44A3B">
      <w:pPr>
        <w:pStyle w:val="a5"/>
        <w:spacing w:before="2"/>
        <w:ind w:left="1080" w:firstLine="0"/>
        <w:rPr>
          <w:b/>
          <w:sz w:val="28"/>
          <w:szCs w:val="28"/>
          <w:lang w:val="ru-RU"/>
        </w:rPr>
      </w:pPr>
    </w:p>
    <w:p w:rsidR="00F44A3B" w:rsidRPr="00287667" w:rsidRDefault="00C12705" w:rsidP="00287667">
      <w:pPr>
        <w:pStyle w:val="a5"/>
        <w:numPr>
          <w:ilvl w:val="1"/>
          <w:numId w:val="33"/>
        </w:numPr>
        <w:spacing w:before="2"/>
        <w:jc w:val="center"/>
        <w:rPr>
          <w:b/>
          <w:sz w:val="28"/>
          <w:szCs w:val="28"/>
          <w:lang w:val="ru-RU"/>
        </w:rPr>
      </w:pPr>
      <w:r w:rsidRPr="00F44A3B">
        <w:rPr>
          <w:b/>
          <w:sz w:val="28"/>
          <w:szCs w:val="28"/>
          <w:lang w:val="ru-RU"/>
        </w:rPr>
        <w:t>Пояснительная</w:t>
      </w:r>
      <w:r w:rsidR="002D1C2C" w:rsidRPr="00F44A3B">
        <w:rPr>
          <w:b/>
          <w:sz w:val="28"/>
          <w:szCs w:val="28"/>
          <w:lang w:val="ru-RU"/>
        </w:rPr>
        <w:t xml:space="preserve"> </w:t>
      </w:r>
      <w:r w:rsidR="008B53E0" w:rsidRPr="00F44A3B">
        <w:rPr>
          <w:b/>
          <w:sz w:val="28"/>
          <w:szCs w:val="28"/>
          <w:lang w:val="ru-RU"/>
        </w:rPr>
        <w:t>записка</w:t>
      </w:r>
    </w:p>
    <w:p w:rsidR="00520723" w:rsidRPr="00C6327B" w:rsidRDefault="00520723" w:rsidP="00520723">
      <w:pPr>
        <w:jc w:val="both"/>
        <w:rPr>
          <w:sz w:val="24"/>
          <w:szCs w:val="24"/>
          <w:lang w:val="ru-RU"/>
        </w:rPr>
      </w:pPr>
      <w:r w:rsidRPr="00C6327B">
        <w:rPr>
          <w:sz w:val="24"/>
          <w:szCs w:val="24"/>
          <w:lang w:val="ru-RU"/>
        </w:rPr>
        <w:t>Дошкольное детство – самоценный период в жизни человека, период наиболее стремительного физического и психического развития ребенка, первоначального формирования физических и психических качеств, необходимых человеку в течение всей последующей жизни, характеризующийся пластичностью, нераздельностью образного восприятия мира, потребностью безопасности и защиты со стороны взрослых.</w:t>
      </w:r>
    </w:p>
    <w:p w:rsidR="00520723" w:rsidRPr="00C6327B" w:rsidRDefault="00520723" w:rsidP="00520723">
      <w:pPr>
        <w:jc w:val="both"/>
        <w:rPr>
          <w:sz w:val="24"/>
          <w:szCs w:val="24"/>
          <w:lang w:val="ru-RU"/>
        </w:rPr>
      </w:pPr>
      <w:r w:rsidRPr="00C6327B">
        <w:rPr>
          <w:sz w:val="24"/>
          <w:szCs w:val="24"/>
          <w:lang w:val="ru-RU"/>
        </w:rPr>
        <w:t>В дошкольном возрасте наряду с совместной деятельностью взрослого и детей, складываются навыки самостоятельной детской (игровой, коммуникативной, исследовательской, трудовой, продуктивной, музыкально-художественной, чтения) деятельности не только в рамках непосредственно образовательной деятельности, но и при проведении специфичных для дошкольного образования режимных моментов в повседневной жизни детского сада.</w:t>
      </w:r>
    </w:p>
    <w:p w:rsidR="00C12705" w:rsidRPr="00C6327B" w:rsidRDefault="00C12705" w:rsidP="00FE0FC9">
      <w:pPr>
        <w:jc w:val="both"/>
        <w:rPr>
          <w:iCs/>
          <w:sz w:val="24"/>
          <w:szCs w:val="24"/>
          <w:lang w:val="ru-RU"/>
        </w:rPr>
      </w:pPr>
      <w:r w:rsidRPr="00C6327B">
        <w:rPr>
          <w:iCs/>
          <w:sz w:val="24"/>
          <w:szCs w:val="24"/>
          <w:lang w:val="ru-RU"/>
        </w:rPr>
        <w:t>Рабочая</w:t>
      </w:r>
      <w:r w:rsidR="00325C5A">
        <w:rPr>
          <w:iCs/>
          <w:sz w:val="24"/>
          <w:szCs w:val="24"/>
          <w:lang w:val="ru-RU"/>
        </w:rPr>
        <w:t xml:space="preserve"> </w:t>
      </w:r>
      <w:r w:rsidRPr="00C6327B">
        <w:rPr>
          <w:iCs/>
          <w:sz w:val="24"/>
          <w:szCs w:val="24"/>
          <w:lang w:val="ru-RU"/>
        </w:rPr>
        <w:t>программа</w:t>
      </w:r>
      <w:r w:rsidR="00433752">
        <w:rPr>
          <w:iCs/>
          <w:sz w:val="24"/>
          <w:szCs w:val="24"/>
          <w:lang w:val="ru-RU"/>
        </w:rPr>
        <w:t xml:space="preserve"> </w:t>
      </w:r>
      <w:r w:rsidR="0062284A" w:rsidRPr="00C6327B">
        <w:rPr>
          <w:iCs/>
          <w:sz w:val="24"/>
          <w:szCs w:val="24"/>
          <w:lang w:val="ru-RU"/>
        </w:rPr>
        <w:t>младшей</w:t>
      </w:r>
      <w:r w:rsidR="00325C5A">
        <w:rPr>
          <w:iCs/>
          <w:sz w:val="24"/>
          <w:szCs w:val="24"/>
          <w:lang w:val="ru-RU"/>
        </w:rPr>
        <w:t xml:space="preserve"> </w:t>
      </w:r>
      <w:r w:rsidRPr="00C6327B">
        <w:rPr>
          <w:iCs/>
          <w:sz w:val="24"/>
          <w:szCs w:val="24"/>
          <w:lang w:val="ru-RU"/>
        </w:rPr>
        <w:t>группы составлена на основе следующих документов:</w:t>
      </w:r>
    </w:p>
    <w:p w:rsidR="008C67A6" w:rsidRPr="00111A97" w:rsidRDefault="008C67A6" w:rsidP="006C58CB">
      <w:pPr>
        <w:numPr>
          <w:ilvl w:val="0"/>
          <w:numId w:val="8"/>
        </w:numPr>
        <w:adjustRightInd w:val="0"/>
        <w:ind w:right="9"/>
        <w:jc w:val="both"/>
      </w:pPr>
      <w:proofErr w:type="spellStart"/>
      <w:r w:rsidRPr="00111A97">
        <w:t>Конституции</w:t>
      </w:r>
      <w:proofErr w:type="spellEnd"/>
      <w:r w:rsidRPr="00111A97">
        <w:t xml:space="preserve"> РФ </w:t>
      </w:r>
      <w:proofErr w:type="spellStart"/>
      <w:r w:rsidRPr="00111A97">
        <w:t>от</w:t>
      </w:r>
      <w:proofErr w:type="spellEnd"/>
      <w:r w:rsidRPr="00111A97">
        <w:t xml:space="preserve"> 12.12.1993г</w:t>
      </w:r>
      <w:proofErr w:type="gramStart"/>
      <w:r w:rsidRPr="00111A97">
        <w:t>.;</w:t>
      </w:r>
      <w:proofErr w:type="gramEnd"/>
    </w:p>
    <w:p w:rsidR="008C67A6" w:rsidRPr="00111A97" w:rsidRDefault="008C67A6" w:rsidP="006C58CB">
      <w:pPr>
        <w:numPr>
          <w:ilvl w:val="0"/>
          <w:numId w:val="8"/>
        </w:numPr>
        <w:adjustRightInd w:val="0"/>
        <w:ind w:right="9"/>
        <w:jc w:val="both"/>
      </w:pPr>
      <w:r w:rsidRPr="00111A97">
        <w:rPr>
          <w:lang w:val="ru-RU"/>
        </w:rPr>
        <w:t xml:space="preserve">Федерального закона «Об образовании в РФ» от 29.12. </w:t>
      </w:r>
      <w:r w:rsidRPr="00111A97">
        <w:t>2012г. №273-ФЗ;</w:t>
      </w:r>
    </w:p>
    <w:p w:rsidR="008C67A6" w:rsidRPr="00111A97" w:rsidRDefault="008C67A6" w:rsidP="006C58CB">
      <w:pPr>
        <w:numPr>
          <w:ilvl w:val="0"/>
          <w:numId w:val="8"/>
        </w:numPr>
        <w:adjustRightInd w:val="0"/>
        <w:ind w:right="9"/>
        <w:jc w:val="both"/>
        <w:rPr>
          <w:lang w:val="ru-RU"/>
        </w:rPr>
      </w:pPr>
      <w:r w:rsidRPr="00111A97">
        <w:rPr>
          <w:lang w:val="ru-RU"/>
        </w:rPr>
        <w:t>Федерального государственного образовательного стандарта дошкольного образования (Приказ №</w:t>
      </w:r>
      <w:r w:rsidR="00520723">
        <w:rPr>
          <w:lang w:val="ru-RU"/>
        </w:rPr>
        <w:t xml:space="preserve"> </w:t>
      </w:r>
      <w:r w:rsidRPr="00111A97">
        <w:rPr>
          <w:lang w:val="ru-RU"/>
        </w:rPr>
        <w:t>1155 Министерства образования и науки от 17.10. 2013г.);</w:t>
      </w:r>
    </w:p>
    <w:p w:rsidR="009A373B" w:rsidRPr="009A373B" w:rsidRDefault="009A373B" w:rsidP="006C58CB">
      <w:pPr>
        <w:pStyle w:val="a5"/>
        <w:numPr>
          <w:ilvl w:val="0"/>
          <w:numId w:val="8"/>
        </w:numPr>
        <w:overflowPunct w:val="0"/>
        <w:adjustRightInd w:val="0"/>
        <w:contextualSpacing/>
        <w:jc w:val="both"/>
        <w:rPr>
          <w:rFonts w:eastAsia="Lucida Sans Unicode"/>
          <w:sz w:val="24"/>
          <w:szCs w:val="24"/>
          <w:lang w:val="ru-RU" w:eastAsia="ru-RU"/>
        </w:rPr>
      </w:pPr>
      <w:r w:rsidRPr="009A373B">
        <w:rPr>
          <w:color w:val="000000"/>
          <w:sz w:val="24"/>
          <w:szCs w:val="24"/>
          <w:lang w:val="ru-RU"/>
        </w:rPr>
        <w:t>Сан</w:t>
      </w:r>
      <w:r w:rsidRPr="009A373B">
        <w:rPr>
          <w:color w:val="000000"/>
          <w:spacing w:val="1"/>
          <w:sz w:val="24"/>
          <w:szCs w:val="24"/>
          <w:lang w:val="ru-RU"/>
        </w:rPr>
        <w:t>и</w:t>
      </w:r>
      <w:r w:rsidRPr="009A373B">
        <w:rPr>
          <w:color w:val="000000"/>
          <w:spacing w:val="3"/>
          <w:sz w:val="24"/>
          <w:szCs w:val="24"/>
          <w:lang w:val="ru-RU"/>
        </w:rPr>
        <w:t>т</w:t>
      </w:r>
      <w:r w:rsidRPr="009A373B">
        <w:rPr>
          <w:color w:val="000000"/>
          <w:sz w:val="24"/>
          <w:szCs w:val="24"/>
          <w:lang w:val="ru-RU"/>
        </w:rPr>
        <w:t>арн</w:t>
      </w:r>
      <w:r w:rsidRPr="009A373B">
        <w:rPr>
          <w:color w:val="000000"/>
          <w:spacing w:val="2"/>
          <w:sz w:val="24"/>
          <w:szCs w:val="24"/>
          <w:lang w:val="ru-RU"/>
        </w:rPr>
        <w:t>о</w:t>
      </w:r>
      <w:r w:rsidRPr="009A373B">
        <w:rPr>
          <w:color w:val="000000"/>
          <w:sz w:val="24"/>
          <w:szCs w:val="24"/>
          <w:lang w:val="ru-RU"/>
        </w:rPr>
        <w:t>-эп</w:t>
      </w:r>
      <w:r w:rsidRPr="009A373B">
        <w:rPr>
          <w:color w:val="000000"/>
          <w:spacing w:val="1"/>
          <w:sz w:val="24"/>
          <w:szCs w:val="24"/>
          <w:lang w:val="ru-RU"/>
        </w:rPr>
        <w:t>и</w:t>
      </w:r>
      <w:r w:rsidRPr="009A373B">
        <w:rPr>
          <w:color w:val="000000"/>
          <w:sz w:val="24"/>
          <w:szCs w:val="24"/>
          <w:lang w:val="ru-RU"/>
        </w:rPr>
        <w:t>деми</w:t>
      </w:r>
      <w:r w:rsidRPr="009A373B">
        <w:rPr>
          <w:color w:val="000000"/>
          <w:spacing w:val="-3"/>
          <w:sz w:val="24"/>
          <w:szCs w:val="24"/>
          <w:lang w:val="ru-RU"/>
        </w:rPr>
        <w:t>о</w:t>
      </w:r>
      <w:r w:rsidRPr="009A373B">
        <w:rPr>
          <w:color w:val="000000"/>
          <w:sz w:val="24"/>
          <w:szCs w:val="24"/>
          <w:lang w:val="ru-RU"/>
        </w:rPr>
        <w:t>лог</w:t>
      </w:r>
      <w:r w:rsidRPr="009A373B">
        <w:rPr>
          <w:color w:val="000000"/>
          <w:spacing w:val="1"/>
          <w:sz w:val="24"/>
          <w:szCs w:val="24"/>
          <w:lang w:val="ru-RU"/>
        </w:rPr>
        <w:t>и</w:t>
      </w:r>
      <w:r w:rsidRPr="009A373B">
        <w:rPr>
          <w:color w:val="000000"/>
          <w:sz w:val="24"/>
          <w:szCs w:val="24"/>
          <w:lang w:val="ru-RU"/>
        </w:rPr>
        <w:t>ч</w:t>
      </w:r>
      <w:r w:rsidRPr="009A373B">
        <w:rPr>
          <w:color w:val="000000"/>
          <w:spacing w:val="3"/>
          <w:sz w:val="24"/>
          <w:szCs w:val="24"/>
          <w:lang w:val="ru-RU"/>
        </w:rPr>
        <w:t>е</w:t>
      </w:r>
      <w:r w:rsidRPr="009A373B">
        <w:rPr>
          <w:color w:val="000000"/>
          <w:sz w:val="24"/>
          <w:szCs w:val="24"/>
          <w:lang w:val="ru-RU"/>
        </w:rPr>
        <w:t>ск</w:t>
      </w:r>
      <w:r w:rsidRPr="009A373B">
        <w:rPr>
          <w:color w:val="000000"/>
          <w:spacing w:val="1"/>
          <w:sz w:val="24"/>
          <w:szCs w:val="24"/>
          <w:lang w:val="ru-RU"/>
        </w:rPr>
        <w:t>и</w:t>
      </w:r>
      <w:r w:rsidRPr="009A373B">
        <w:rPr>
          <w:color w:val="000000"/>
          <w:sz w:val="24"/>
          <w:szCs w:val="24"/>
          <w:lang w:val="ru-RU"/>
        </w:rPr>
        <w:t>ми</w:t>
      </w:r>
      <w:r w:rsidRPr="009A373B">
        <w:rPr>
          <w:color w:val="000000"/>
          <w:spacing w:val="80"/>
          <w:sz w:val="24"/>
          <w:szCs w:val="24"/>
          <w:lang w:val="ru-RU"/>
        </w:rPr>
        <w:t xml:space="preserve"> </w:t>
      </w:r>
      <w:r w:rsidRPr="009A373B">
        <w:rPr>
          <w:color w:val="000000"/>
          <w:spacing w:val="1"/>
          <w:sz w:val="24"/>
          <w:szCs w:val="24"/>
          <w:lang w:val="ru-RU"/>
        </w:rPr>
        <w:t>п</w:t>
      </w:r>
      <w:r w:rsidRPr="009A373B">
        <w:rPr>
          <w:color w:val="000000"/>
          <w:sz w:val="24"/>
          <w:szCs w:val="24"/>
          <w:lang w:val="ru-RU"/>
        </w:rPr>
        <w:t>равилами</w:t>
      </w:r>
      <w:r w:rsidRPr="009A373B">
        <w:rPr>
          <w:rFonts w:eastAsia="Lucida Sans Unicode"/>
          <w:sz w:val="24"/>
          <w:szCs w:val="24"/>
          <w:lang w:val="ru-RU" w:eastAsia="ru-RU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9A373B" w:rsidRPr="009A373B" w:rsidRDefault="009A373B" w:rsidP="006C58CB">
      <w:pPr>
        <w:pStyle w:val="a5"/>
        <w:numPr>
          <w:ilvl w:val="0"/>
          <w:numId w:val="8"/>
        </w:numPr>
        <w:overflowPunct w:val="0"/>
        <w:adjustRightInd w:val="0"/>
        <w:jc w:val="both"/>
        <w:rPr>
          <w:rFonts w:eastAsia="Lucida Sans Unicode"/>
          <w:sz w:val="24"/>
          <w:szCs w:val="24"/>
          <w:lang w:val="ru-RU" w:eastAsia="ru-RU"/>
        </w:rPr>
      </w:pPr>
      <w:r w:rsidRPr="009A373B">
        <w:rPr>
          <w:color w:val="000000"/>
          <w:sz w:val="24"/>
          <w:szCs w:val="24"/>
          <w:lang w:val="ru-RU"/>
        </w:rPr>
        <w:t>Сан</w:t>
      </w:r>
      <w:r w:rsidRPr="009A373B">
        <w:rPr>
          <w:color w:val="000000"/>
          <w:spacing w:val="1"/>
          <w:sz w:val="24"/>
          <w:szCs w:val="24"/>
          <w:lang w:val="ru-RU"/>
        </w:rPr>
        <w:t>и</w:t>
      </w:r>
      <w:r w:rsidRPr="009A373B">
        <w:rPr>
          <w:color w:val="000000"/>
          <w:spacing w:val="3"/>
          <w:sz w:val="24"/>
          <w:szCs w:val="24"/>
          <w:lang w:val="ru-RU"/>
        </w:rPr>
        <w:t>т</w:t>
      </w:r>
      <w:r w:rsidRPr="009A373B">
        <w:rPr>
          <w:color w:val="000000"/>
          <w:sz w:val="24"/>
          <w:szCs w:val="24"/>
          <w:lang w:val="ru-RU"/>
        </w:rPr>
        <w:t>арн</w:t>
      </w:r>
      <w:r w:rsidRPr="009A373B">
        <w:rPr>
          <w:color w:val="000000"/>
          <w:spacing w:val="2"/>
          <w:sz w:val="24"/>
          <w:szCs w:val="24"/>
          <w:lang w:val="ru-RU"/>
        </w:rPr>
        <w:t>о</w:t>
      </w:r>
      <w:r w:rsidRPr="009A373B">
        <w:rPr>
          <w:color w:val="000000"/>
          <w:sz w:val="24"/>
          <w:szCs w:val="24"/>
          <w:lang w:val="ru-RU"/>
        </w:rPr>
        <w:t>-эп</w:t>
      </w:r>
      <w:r w:rsidRPr="009A373B">
        <w:rPr>
          <w:color w:val="000000"/>
          <w:spacing w:val="1"/>
          <w:sz w:val="24"/>
          <w:szCs w:val="24"/>
          <w:lang w:val="ru-RU"/>
        </w:rPr>
        <w:t>и</w:t>
      </w:r>
      <w:r w:rsidRPr="009A373B">
        <w:rPr>
          <w:color w:val="000000"/>
          <w:sz w:val="24"/>
          <w:szCs w:val="24"/>
          <w:lang w:val="ru-RU"/>
        </w:rPr>
        <w:t>деми</w:t>
      </w:r>
      <w:r w:rsidRPr="009A373B">
        <w:rPr>
          <w:color w:val="000000"/>
          <w:spacing w:val="-3"/>
          <w:sz w:val="24"/>
          <w:szCs w:val="24"/>
          <w:lang w:val="ru-RU"/>
        </w:rPr>
        <w:t>о</w:t>
      </w:r>
      <w:r w:rsidRPr="009A373B">
        <w:rPr>
          <w:color w:val="000000"/>
          <w:sz w:val="24"/>
          <w:szCs w:val="24"/>
          <w:lang w:val="ru-RU"/>
        </w:rPr>
        <w:t>лог</w:t>
      </w:r>
      <w:r w:rsidRPr="009A373B">
        <w:rPr>
          <w:color w:val="000000"/>
          <w:spacing w:val="1"/>
          <w:sz w:val="24"/>
          <w:szCs w:val="24"/>
          <w:lang w:val="ru-RU"/>
        </w:rPr>
        <w:t>и</w:t>
      </w:r>
      <w:r w:rsidRPr="009A373B">
        <w:rPr>
          <w:color w:val="000000"/>
          <w:sz w:val="24"/>
          <w:szCs w:val="24"/>
          <w:lang w:val="ru-RU"/>
        </w:rPr>
        <w:t>ч</w:t>
      </w:r>
      <w:r w:rsidRPr="009A373B">
        <w:rPr>
          <w:color w:val="000000"/>
          <w:spacing w:val="3"/>
          <w:sz w:val="24"/>
          <w:szCs w:val="24"/>
          <w:lang w:val="ru-RU"/>
        </w:rPr>
        <w:t>е</w:t>
      </w:r>
      <w:r w:rsidRPr="009A373B">
        <w:rPr>
          <w:color w:val="000000"/>
          <w:sz w:val="24"/>
          <w:szCs w:val="24"/>
          <w:lang w:val="ru-RU"/>
        </w:rPr>
        <w:t>ск</w:t>
      </w:r>
      <w:r w:rsidRPr="009A373B">
        <w:rPr>
          <w:color w:val="000000"/>
          <w:spacing w:val="1"/>
          <w:sz w:val="24"/>
          <w:szCs w:val="24"/>
          <w:lang w:val="ru-RU"/>
        </w:rPr>
        <w:t>и</w:t>
      </w:r>
      <w:r w:rsidRPr="009A373B">
        <w:rPr>
          <w:color w:val="000000"/>
          <w:sz w:val="24"/>
          <w:szCs w:val="24"/>
          <w:lang w:val="ru-RU"/>
        </w:rPr>
        <w:t>ми</w:t>
      </w:r>
      <w:r w:rsidRPr="009A373B">
        <w:rPr>
          <w:color w:val="000000"/>
          <w:spacing w:val="80"/>
          <w:sz w:val="24"/>
          <w:szCs w:val="24"/>
          <w:lang w:val="ru-RU"/>
        </w:rPr>
        <w:t xml:space="preserve"> </w:t>
      </w:r>
      <w:r w:rsidRPr="009A373B">
        <w:rPr>
          <w:color w:val="000000"/>
          <w:spacing w:val="1"/>
          <w:sz w:val="24"/>
          <w:szCs w:val="24"/>
          <w:lang w:val="ru-RU"/>
        </w:rPr>
        <w:t>п</w:t>
      </w:r>
      <w:r w:rsidRPr="009A373B">
        <w:rPr>
          <w:color w:val="000000"/>
          <w:sz w:val="24"/>
          <w:szCs w:val="24"/>
          <w:lang w:val="ru-RU"/>
        </w:rPr>
        <w:t>равилами</w:t>
      </w:r>
      <w:r w:rsidRPr="009A373B">
        <w:rPr>
          <w:rFonts w:eastAsia="Lucida Sans Unicode"/>
          <w:sz w:val="24"/>
          <w:szCs w:val="24"/>
          <w:lang w:val="ru-RU" w:eastAsia="ru-RU"/>
        </w:rPr>
        <w:t xml:space="preserve"> 2.3/2.4.3590-20 «Санитарно-эпидемиологические требования к организации общественного питания населения»;</w:t>
      </w:r>
    </w:p>
    <w:p w:rsidR="00111A97" w:rsidRPr="00520723" w:rsidRDefault="00520723" w:rsidP="006C58CB">
      <w:pPr>
        <w:pStyle w:val="a5"/>
        <w:widowControl/>
        <w:numPr>
          <w:ilvl w:val="0"/>
          <w:numId w:val="8"/>
        </w:numPr>
        <w:adjustRightInd w:val="0"/>
        <w:contextualSpacing/>
        <w:jc w:val="both"/>
        <w:rPr>
          <w:rFonts w:eastAsia="TimesNewRoman"/>
          <w:lang w:val="ru-RU"/>
        </w:rPr>
      </w:pPr>
      <w:r w:rsidRPr="00520723">
        <w:rPr>
          <w:sz w:val="24"/>
          <w:szCs w:val="24"/>
          <w:lang w:val="ru-RU"/>
        </w:rPr>
        <w:t>Основной образовательной программы  ДО МБДОУ д/с № 36.</w:t>
      </w:r>
    </w:p>
    <w:p w:rsidR="00C12705" w:rsidRDefault="001D17DC" w:rsidP="00111A97">
      <w:pPr>
        <w:jc w:val="both"/>
        <w:rPr>
          <w:sz w:val="24"/>
          <w:szCs w:val="24"/>
          <w:lang w:val="ru-RU"/>
        </w:rPr>
      </w:pPr>
      <w:r w:rsidRPr="00D23C32">
        <w:rPr>
          <w:rFonts w:eastAsia="TimesNewRomanPSMT"/>
          <w:sz w:val="24"/>
          <w:szCs w:val="24"/>
          <w:lang w:val="ru-RU"/>
        </w:rPr>
        <w:t>Программа реализуется сроком на один учебный год</w:t>
      </w:r>
      <w:r w:rsidRPr="00D23C32">
        <w:rPr>
          <w:sz w:val="24"/>
          <w:szCs w:val="24"/>
          <w:lang w:val="ru-RU"/>
        </w:rPr>
        <w:t>. Образовательная программа может корректироваться в связи с изменениями: нормативно-правовой базы дошкольного учреждения; образовательного запроса родителей.</w:t>
      </w:r>
    </w:p>
    <w:p w:rsidR="008B53E0" w:rsidRPr="00111A97" w:rsidRDefault="008B53E0" w:rsidP="00111A97">
      <w:pPr>
        <w:jc w:val="both"/>
        <w:rPr>
          <w:sz w:val="24"/>
          <w:szCs w:val="24"/>
          <w:lang w:val="ru-RU"/>
        </w:rPr>
      </w:pPr>
    </w:p>
    <w:p w:rsidR="008B53E0" w:rsidRPr="00A81C3E" w:rsidRDefault="00C12705" w:rsidP="00A81C3E">
      <w:pPr>
        <w:pStyle w:val="2"/>
        <w:numPr>
          <w:ilvl w:val="2"/>
          <w:numId w:val="34"/>
        </w:numPr>
        <w:tabs>
          <w:tab w:val="left" w:pos="3245"/>
        </w:tabs>
        <w:jc w:val="center"/>
        <w:rPr>
          <w:sz w:val="28"/>
          <w:szCs w:val="28"/>
          <w:lang w:val="ru-RU"/>
        </w:rPr>
      </w:pPr>
      <w:r w:rsidRPr="00F44A3B">
        <w:rPr>
          <w:sz w:val="28"/>
          <w:szCs w:val="28"/>
          <w:lang w:val="ru-RU"/>
        </w:rPr>
        <w:t>Цели и задачи</w:t>
      </w:r>
      <w:r w:rsidR="00434036" w:rsidRPr="00F44A3B">
        <w:rPr>
          <w:sz w:val="28"/>
          <w:szCs w:val="28"/>
          <w:lang w:val="ru-RU"/>
        </w:rPr>
        <w:t xml:space="preserve"> </w:t>
      </w:r>
      <w:r w:rsidRPr="00F44A3B">
        <w:rPr>
          <w:sz w:val="28"/>
          <w:szCs w:val="28"/>
          <w:lang w:val="ru-RU"/>
        </w:rPr>
        <w:t>программы</w:t>
      </w:r>
    </w:p>
    <w:p w:rsidR="00C12705" w:rsidRPr="00111A97" w:rsidRDefault="00C12705" w:rsidP="00111A97">
      <w:pPr>
        <w:jc w:val="both"/>
        <w:rPr>
          <w:sz w:val="24"/>
          <w:szCs w:val="24"/>
          <w:lang w:val="ru-RU"/>
        </w:rPr>
      </w:pPr>
      <w:r w:rsidRPr="00C6327B">
        <w:rPr>
          <w:sz w:val="24"/>
          <w:szCs w:val="24"/>
          <w:lang w:val="ru-RU"/>
        </w:rPr>
        <w:t xml:space="preserve">Рабочая программа определяет содержание и организацию </w:t>
      </w:r>
      <w:proofErr w:type="spellStart"/>
      <w:r w:rsidRPr="00C6327B">
        <w:rPr>
          <w:sz w:val="24"/>
          <w:szCs w:val="24"/>
          <w:lang w:val="ru-RU"/>
        </w:rPr>
        <w:t>воспитательно</w:t>
      </w:r>
      <w:proofErr w:type="spellEnd"/>
      <w:r w:rsidRPr="00C6327B">
        <w:rPr>
          <w:sz w:val="24"/>
          <w:szCs w:val="24"/>
          <w:lang w:val="ru-RU"/>
        </w:rPr>
        <w:t xml:space="preserve">-образовательного процесса для детей </w:t>
      </w:r>
      <w:r w:rsidR="0062284A" w:rsidRPr="00C6327B">
        <w:rPr>
          <w:sz w:val="24"/>
          <w:szCs w:val="24"/>
          <w:lang w:val="ru-RU"/>
        </w:rPr>
        <w:t>младшей</w:t>
      </w:r>
      <w:r w:rsidRPr="00C6327B">
        <w:rPr>
          <w:sz w:val="24"/>
          <w:szCs w:val="24"/>
          <w:lang w:val="ru-RU"/>
        </w:rPr>
        <w:t xml:space="preserve"> группы.</w:t>
      </w:r>
    </w:p>
    <w:p w:rsidR="00C12705" w:rsidRPr="00C6327B" w:rsidRDefault="00C12705" w:rsidP="00787690">
      <w:pPr>
        <w:widowControl/>
        <w:adjustRightInd w:val="0"/>
        <w:jc w:val="both"/>
        <w:rPr>
          <w:sz w:val="24"/>
          <w:szCs w:val="24"/>
          <w:lang w:val="ru-RU"/>
        </w:rPr>
      </w:pPr>
      <w:r w:rsidRPr="00C6327B">
        <w:rPr>
          <w:b/>
          <w:sz w:val="24"/>
          <w:szCs w:val="24"/>
          <w:lang w:val="ru-RU"/>
        </w:rPr>
        <w:t xml:space="preserve">Цель: </w:t>
      </w:r>
      <w:r w:rsidRPr="00C6327B">
        <w:rPr>
          <w:rFonts w:eastAsiaTheme="minorHAnsi"/>
          <w:sz w:val="24"/>
          <w:szCs w:val="24"/>
          <w:lang w:val="ru-RU"/>
        </w:rPr>
        <w:t xml:space="preserve"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</w:t>
      </w:r>
      <w:proofErr w:type="spellStart"/>
      <w:r w:rsidRPr="00C6327B">
        <w:rPr>
          <w:rFonts w:eastAsiaTheme="minorHAnsi"/>
          <w:sz w:val="24"/>
          <w:szCs w:val="24"/>
          <w:lang w:val="ru-RU"/>
        </w:rPr>
        <w:t>иподдержку</w:t>
      </w:r>
      <w:proofErr w:type="spellEnd"/>
      <w:r w:rsidRPr="00C6327B">
        <w:rPr>
          <w:rFonts w:eastAsiaTheme="minorHAnsi"/>
          <w:sz w:val="24"/>
          <w:szCs w:val="24"/>
          <w:lang w:val="ru-RU"/>
        </w:rPr>
        <w:t xml:space="preserve"> индивидуальности детей через общение, игру, познавательно-</w:t>
      </w:r>
      <w:proofErr w:type="spellStart"/>
      <w:r w:rsidRPr="00C6327B">
        <w:rPr>
          <w:rFonts w:eastAsiaTheme="minorHAnsi"/>
          <w:sz w:val="24"/>
          <w:szCs w:val="24"/>
          <w:lang w:val="ru-RU"/>
        </w:rPr>
        <w:t>исследовательскуюдеятельность</w:t>
      </w:r>
      <w:proofErr w:type="spellEnd"/>
      <w:r w:rsidRPr="00C6327B">
        <w:rPr>
          <w:rFonts w:eastAsiaTheme="minorHAnsi"/>
          <w:sz w:val="24"/>
          <w:szCs w:val="24"/>
          <w:lang w:val="ru-RU"/>
        </w:rPr>
        <w:t xml:space="preserve"> и другие формы активности.</w:t>
      </w:r>
    </w:p>
    <w:p w:rsidR="00C12705" w:rsidRPr="00C6327B" w:rsidRDefault="00C12705" w:rsidP="00787690">
      <w:pPr>
        <w:pStyle w:val="3"/>
        <w:ind w:left="0"/>
        <w:jc w:val="both"/>
        <w:rPr>
          <w:lang w:val="ru-RU"/>
        </w:rPr>
      </w:pPr>
      <w:r w:rsidRPr="00C6327B">
        <w:rPr>
          <w:lang w:val="ru-RU"/>
        </w:rPr>
        <w:t>Задачи рабочей программы:</w:t>
      </w:r>
    </w:p>
    <w:p w:rsidR="00C12705" w:rsidRPr="00C6327B" w:rsidRDefault="00C12705" w:rsidP="00787690">
      <w:pPr>
        <w:ind w:right="-1"/>
        <w:jc w:val="both"/>
        <w:rPr>
          <w:sz w:val="24"/>
          <w:szCs w:val="24"/>
          <w:lang w:val="ru-RU"/>
        </w:rPr>
      </w:pPr>
      <w:r w:rsidRPr="00C6327B">
        <w:rPr>
          <w:sz w:val="24"/>
          <w:szCs w:val="24"/>
          <w:lang w:val="ru-RU"/>
        </w:rPr>
        <w:t>- охрана и укрепление физического и психического здоровья детей; обеспечение их эмоционального благополучия; формирование ценностей здорового образа жизни;</w:t>
      </w:r>
    </w:p>
    <w:p w:rsidR="00C12705" w:rsidRPr="00C6327B" w:rsidRDefault="00C12705" w:rsidP="00787690">
      <w:pPr>
        <w:tabs>
          <w:tab w:val="left" w:pos="1134"/>
          <w:tab w:val="left" w:pos="9497"/>
        </w:tabs>
        <w:ind w:right="-1"/>
        <w:jc w:val="both"/>
        <w:rPr>
          <w:sz w:val="24"/>
          <w:szCs w:val="24"/>
          <w:lang w:val="ru-RU"/>
        </w:rPr>
      </w:pPr>
      <w:r w:rsidRPr="00C6327B">
        <w:rPr>
          <w:sz w:val="24"/>
          <w:szCs w:val="24"/>
          <w:lang w:val="ru-RU"/>
        </w:rPr>
        <w:t xml:space="preserve">-создание благоприятных условий развития детей в соответствии с их возрастными и индивидуальными особенностями и склонностями, адекватных его возрасту детских </w:t>
      </w:r>
      <w:proofErr w:type="spellStart"/>
      <w:r w:rsidRPr="00C6327B">
        <w:rPr>
          <w:sz w:val="24"/>
          <w:szCs w:val="24"/>
          <w:lang w:val="ru-RU"/>
        </w:rPr>
        <w:t>видахдеятельности</w:t>
      </w:r>
      <w:proofErr w:type="spellEnd"/>
      <w:r w:rsidRPr="00C6327B">
        <w:rPr>
          <w:sz w:val="24"/>
          <w:szCs w:val="24"/>
          <w:lang w:val="ru-RU"/>
        </w:rPr>
        <w:t>;</w:t>
      </w:r>
    </w:p>
    <w:p w:rsidR="00C12705" w:rsidRPr="00C6327B" w:rsidRDefault="00C12705" w:rsidP="00787690">
      <w:pPr>
        <w:tabs>
          <w:tab w:val="left" w:pos="1662"/>
        </w:tabs>
        <w:ind w:right="-1"/>
        <w:jc w:val="both"/>
        <w:rPr>
          <w:sz w:val="24"/>
          <w:szCs w:val="24"/>
          <w:lang w:val="ru-RU"/>
        </w:rPr>
      </w:pPr>
      <w:r w:rsidRPr="00C6327B">
        <w:rPr>
          <w:sz w:val="24"/>
          <w:szCs w:val="24"/>
          <w:lang w:val="ru-RU"/>
        </w:rPr>
        <w:t>- развитие способностей и творческого потенциала каждого ребенка как субъекта отношений с самим собой, другими детьми, взрослыми и</w:t>
      </w:r>
      <w:r w:rsidR="00111A97">
        <w:rPr>
          <w:sz w:val="24"/>
          <w:szCs w:val="24"/>
          <w:lang w:val="ru-RU"/>
        </w:rPr>
        <w:t xml:space="preserve"> </w:t>
      </w:r>
      <w:r w:rsidRPr="00C6327B">
        <w:rPr>
          <w:sz w:val="24"/>
          <w:szCs w:val="24"/>
          <w:lang w:val="ru-RU"/>
        </w:rPr>
        <w:t>миром;</w:t>
      </w:r>
    </w:p>
    <w:p w:rsidR="00C12705" w:rsidRPr="00C6327B" w:rsidRDefault="00C12705" w:rsidP="00787690">
      <w:pPr>
        <w:tabs>
          <w:tab w:val="left" w:pos="1662"/>
        </w:tabs>
        <w:ind w:right="-1"/>
        <w:jc w:val="both"/>
        <w:rPr>
          <w:sz w:val="24"/>
          <w:szCs w:val="24"/>
          <w:lang w:val="ru-RU"/>
        </w:rPr>
      </w:pPr>
      <w:r w:rsidRPr="00C6327B">
        <w:rPr>
          <w:sz w:val="24"/>
          <w:szCs w:val="24"/>
          <w:lang w:val="ru-RU"/>
        </w:rPr>
        <w:t>- воспитание общей культуры, приобщение детей к духовно-нравственным и социокультурным ценностям и принятых в обществе правилам и нормам поведения;</w:t>
      </w:r>
    </w:p>
    <w:p w:rsidR="00C12705" w:rsidRPr="00C6327B" w:rsidRDefault="00C12705" w:rsidP="00787690">
      <w:pPr>
        <w:tabs>
          <w:tab w:val="left" w:pos="1662"/>
        </w:tabs>
        <w:ind w:right="-1"/>
        <w:jc w:val="both"/>
        <w:rPr>
          <w:sz w:val="24"/>
          <w:szCs w:val="24"/>
          <w:lang w:val="ru-RU"/>
        </w:rPr>
      </w:pPr>
      <w:r w:rsidRPr="00C6327B">
        <w:rPr>
          <w:sz w:val="24"/>
          <w:szCs w:val="24"/>
          <w:lang w:val="ru-RU"/>
        </w:rPr>
        <w:t xml:space="preserve">- развитие у ребенка-дошкольника активной жизненной позиции; инициативности, </w:t>
      </w:r>
      <w:proofErr w:type="spellStart"/>
      <w:r w:rsidRPr="00C6327B">
        <w:rPr>
          <w:sz w:val="24"/>
          <w:szCs w:val="24"/>
          <w:lang w:val="ru-RU"/>
        </w:rPr>
        <w:t>самостоятельности</w:t>
      </w:r>
      <w:proofErr w:type="gramStart"/>
      <w:r w:rsidRPr="00C6327B">
        <w:rPr>
          <w:sz w:val="24"/>
          <w:szCs w:val="24"/>
          <w:lang w:val="ru-RU"/>
        </w:rPr>
        <w:t>,о</w:t>
      </w:r>
      <w:proofErr w:type="gramEnd"/>
      <w:r w:rsidRPr="00C6327B">
        <w:rPr>
          <w:sz w:val="24"/>
          <w:szCs w:val="24"/>
          <w:lang w:val="ru-RU"/>
        </w:rPr>
        <w:t>тветственности</w:t>
      </w:r>
      <w:proofErr w:type="spellEnd"/>
      <w:r w:rsidRPr="00C6327B">
        <w:rPr>
          <w:sz w:val="24"/>
          <w:szCs w:val="24"/>
          <w:lang w:val="ru-RU"/>
        </w:rPr>
        <w:t>;</w:t>
      </w:r>
    </w:p>
    <w:p w:rsidR="00C12705" w:rsidRPr="00C6327B" w:rsidRDefault="00C12705" w:rsidP="00787690">
      <w:pPr>
        <w:tabs>
          <w:tab w:val="left" w:pos="1662"/>
        </w:tabs>
        <w:ind w:right="-1"/>
        <w:jc w:val="both"/>
        <w:rPr>
          <w:sz w:val="24"/>
          <w:szCs w:val="24"/>
          <w:lang w:val="ru-RU"/>
        </w:rPr>
      </w:pPr>
      <w:r w:rsidRPr="00C6327B">
        <w:rPr>
          <w:sz w:val="24"/>
          <w:szCs w:val="24"/>
          <w:lang w:val="ru-RU"/>
        </w:rPr>
        <w:t xml:space="preserve">- формирование у дошкольников предпосылок учебной деятельности, обеспечение преемственности основных образовательных программ дошкольного и начального </w:t>
      </w:r>
      <w:proofErr w:type="spellStart"/>
      <w:r w:rsidRPr="00C6327B">
        <w:rPr>
          <w:sz w:val="24"/>
          <w:szCs w:val="24"/>
          <w:lang w:val="ru-RU"/>
        </w:rPr>
        <w:t>общегообразования</w:t>
      </w:r>
      <w:proofErr w:type="spellEnd"/>
      <w:r w:rsidRPr="00C6327B">
        <w:rPr>
          <w:sz w:val="24"/>
          <w:szCs w:val="24"/>
          <w:lang w:val="ru-RU"/>
        </w:rPr>
        <w:t>;</w:t>
      </w:r>
    </w:p>
    <w:p w:rsidR="00C12705" w:rsidRPr="00C6327B" w:rsidRDefault="00C12705" w:rsidP="00787690">
      <w:pPr>
        <w:tabs>
          <w:tab w:val="left" w:pos="1662"/>
        </w:tabs>
        <w:ind w:right="-1"/>
        <w:jc w:val="both"/>
        <w:rPr>
          <w:sz w:val="24"/>
          <w:szCs w:val="24"/>
          <w:lang w:val="ru-RU"/>
        </w:rPr>
      </w:pPr>
      <w:r w:rsidRPr="00C6327B">
        <w:rPr>
          <w:sz w:val="24"/>
          <w:szCs w:val="24"/>
          <w:lang w:val="ru-RU"/>
        </w:rPr>
        <w:t xml:space="preserve">- обеспечение психолого-педагогической поддержки семьи и повышение компетентности </w:t>
      </w:r>
      <w:r w:rsidRPr="00C6327B">
        <w:rPr>
          <w:sz w:val="24"/>
          <w:szCs w:val="24"/>
          <w:lang w:val="ru-RU"/>
        </w:rPr>
        <w:lastRenderedPageBreak/>
        <w:t xml:space="preserve">родителей (законных представителей) в вопросах развития и образования, охраны и укрепления </w:t>
      </w:r>
      <w:proofErr w:type="spellStart"/>
      <w:r w:rsidRPr="00C6327B">
        <w:rPr>
          <w:sz w:val="24"/>
          <w:szCs w:val="24"/>
          <w:lang w:val="ru-RU"/>
        </w:rPr>
        <w:t>здоровьядетей</w:t>
      </w:r>
      <w:proofErr w:type="spellEnd"/>
      <w:r w:rsidRPr="00C6327B">
        <w:rPr>
          <w:sz w:val="24"/>
          <w:szCs w:val="24"/>
          <w:lang w:val="ru-RU"/>
        </w:rPr>
        <w:t>.</w:t>
      </w:r>
    </w:p>
    <w:p w:rsidR="00C12705" w:rsidRPr="00C6327B" w:rsidRDefault="00C12705" w:rsidP="00FE0FC9">
      <w:pPr>
        <w:pStyle w:val="a3"/>
        <w:spacing w:before="5"/>
        <w:jc w:val="both"/>
        <w:rPr>
          <w:lang w:val="ru-RU"/>
        </w:rPr>
      </w:pPr>
    </w:p>
    <w:p w:rsidR="00C12705" w:rsidRPr="00A81C3E" w:rsidRDefault="008B53E0" w:rsidP="00A81C3E">
      <w:pPr>
        <w:pStyle w:val="2"/>
        <w:tabs>
          <w:tab w:val="left" w:pos="2422"/>
        </w:tabs>
        <w:spacing w:before="0"/>
        <w:ind w:left="0"/>
        <w:jc w:val="center"/>
        <w:rPr>
          <w:sz w:val="28"/>
          <w:szCs w:val="28"/>
          <w:lang w:val="ru-RU"/>
        </w:rPr>
      </w:pPr>
      <w:r w:rsidRPr="00F44A3B">
        <w:rPr>
          <w:sz w:val="28"/>
          <w:szCs w:val="28"/>
          <w:lang w:val="ru-RU"/>
        </w:rPr>
        <w:t xml:space="preserve">1.1.2. </w:t>
      </w:r>
      <w:r w:rsidR="00C12705" w:rsidRPr="00F44A3B">
        <w:rPr>
          <w:sz w:val="28"/>
          <w:szCs w:val="28"/>
          <w:lang w:val="ru-RU"/>
        </w:rPr>
        <w:t>Принц</w:t>
      </w:r>
      <w:r w:rsidR="00F44A3B">
        <w:rPr>
          <w:sz w:val="28"/>
          <w:szCs w:val="28"/>
          <w:lang w:val="ru-RU"/>
        </w:rPr>
        <w:t xml:space="preserve">ипы и подходы реализации </w:t>
      </w:r>
      <w:r w:rsidR="00C12705" w:rsidRPr="00F44A3B">
        <w:rPr>
          <w:sz w:val="28"/>
          <w:szCs w:val="28"/>
          <w:lang w:val="ru-RU"/>
        </w:rPr>
        <w:t>программы</w:t>
      </w:r>
    </w:p>
    <w:p w:rsidR="00C12705" w:rsidRPr="00C6327B" w:rsidRDefault="00C12705" w:rsidP="00FE0FC9">
      <w:pPr>
        <w:pStyle w:val="a8"/>
        <w:jc w:val="both"/>
        <w:rPr>
          <w:rFonts w:cs="Times New Roman"/>
          <w:iCs/>
          <w:sz w:val="24"/>
          <w:szCs w:val="24"/>
        </w:rPr>
      </w:pPr>
      <w:r w:rsidRPr="00C6327B">
        <w:rPr>
          <w:rFonts w:cs="Times New Roman"/>
          <w:iCs/>
          <w:sz w:val="24"/>
          <w:szCs w:val="24"/>
        </w:rPr>
        <w:t xml:space="preserve">В основу Программы  положено отношение к дошкольному детству как к самоценному периоду в развитии человека. </w:t>
      </w:r>
      <w:proofErr w:type="gramStart"/>
      <w:r w:rsidRPr="00C6327B">
        <w:rPr>
          <w:rFonts w:cs="Times New Roman"/>
          <w:iCs/>
          <w:sz w:val="24"/>
          <w:szCs w:val="24"/>
        </w:rPr>
        <w:t>Культурно-исторический</w:t>
      </w:r>
      <w:proofErr w:type="gramEnd"/>
      <w:r w:rsidRPr="00C6327B">
        <w:rPr>
          <w:rFonts w:cs="Times New Roman"/>
          <w:iCs/>
          <w:sz w:val="24"/>
          <w:szCs w:val="24"/>
        </w:rPr>
        <w:t xml:space="preserve"> и системно-</w:t>
      </w:r>
      <w:proofErr w:type="spellStart"/>
      <w:r w:rsidRPr="00C6327B">
        <w:rPr>
          <w:rFonts w:cs="Times New Roman"/>
          <w:iCs/>
          <w:sz w:val="24"/>
          <w:szCs w:val="24"/>
        </w:rPr>
        <w:t>деятельностный</w:t>
      </w:r>
      <w:proofErr w:type="spellEnd"/>
      <w:r w:rsidRPr="00C6327B">
        <w:rPr>
          <w:rFonts w:cs="Times New Roman"/>
          <w:iCs/>
          <w:sz w:val="24"/>
          <w:szCs w:val="24"/>
        </w:rPr>
        <w:t xml:space="preserve"> подходы  к развитию ребенка: </w:t>
      </w:r>
    </w:p>
    <w:p w:rsidR="00C12705" w:rsidRPr="00C6327B" w:rsidRDefault="008B53E0" w:rsidP="00FE0FC9">
      <w:pPr>
        <w:pStyle w:val="a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C12705" w:rsidRPr="00C6327B">
        <w:rPr>
          <w:rFonts w:cs="Times New Roman"/>
          <w:sz w:val="24"/>
          <w:szCs w:val="24"/>
        </w:rPr>
        <w:t xml:space="preserve">полноценное проживание </w:t>
      </w:r>
      <w:proofErr w:type="spellStart"/>
      <w:r w:rsidR="00C12705" w:rsidRPr="00C6327B">
        <w:rPr>
          <w:rFonts w:cs="Times New Roman"/>
          <w:sz w:val="24"/>
          <w:szCs w:val="24"/>
        </w:rPr>
        <w:t>реб</w:t>
      </w:r>
      <w:r w:rsidR="00C12705" w:rsidRPr="00C6327B">
        <w:rPr>
          <w:rFonts w:ascii="Cambria Math" w:hAnsi="Cambria Math" w:cs="Cambria Math"/>
          <w:sz w:val="24"/>
          <w:szCs w:val="24"/>
        </w:rPr>
        <w:t>ѐ</w:t>
      </w:r>
      <w:r w:rsidR="00C12705" w:rsidRPr="00C6327B">
        <w:rPr>
          <w:rFonts w:cs="Times New Roman"/>
          <w:sz w:val="24"/>
          <w:szCs w:val="24"/>
        </w:rPr>
        <w:t>нком</w:t>
      </w:r>
      <w:proofErr w:type="spellEnd"/>
      <w:r w:rsidR="00C12705" w:rsidRPr="00C6327B">
        <w:rPr>
          <w:rFonts w:cs="Times New Roman"/>
          <w:sz w:val="24"/>
          <w:szCs w:val="24"/>
        </w:rPr>
        <w:t xml:space="preserve"> всех этапов детства (раннего и дошкольного возраста),</w:t>
      </w:r>
    </w:p>
    <w:p w:rsidR="00C12705" w:rsidRPr="00C6327B" w:rsidRDefault="00C12705" w:rsidP="00FE0FC9">
      <w:pPr>
        <w:pStyle w:val="a8"/>
        <w:jc w:val="both"/>
        <w:rPr>
          <w:rFonts w:cs="Times New Roman"/>
          <w:sz w:val="24"/>
          <w:szCs w:val="24"/>
        </w:rPr>
      </w:pPr>
      <w:r w:rsidRPr="00C6327B">
        <w:rPr>
          <w:rFonts w:cs="Times New Roman"/>
          <w:sz w:val="24"/>
          <w:szCs w:val="24"/>
        </w:rPr>
        <w:t>обогащения (амплификации) детского развития;</w:t>
      </w:r>
    </w:p>
    <w:p w:rsidR="00C12705" w:rsidRPr="00C6327B" w:rsidRDefault="008B53E0" w:rsidP="00FE0FC9">
      <w:pPr>
        <w:pStyle w:val="a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C12705" w:rsidRPr="00C6327B">
        <w:rPr>
          <w:rFonts w:cs="Times New Roman"/>
          <w:sz w:val="24"/>
          <w:szCs w:val="24"/>
        </w:rPr>
        <w:t xml:space="preserve">индивидуализацию дошкольного образования (в том числе </w:t>
      </w:r>
      <w:proofErr w:type="spellStart"/>
      <w:r w:rsidR="00C12705" w:rsidRPr="00C6327B">
        <w:rPr>
          <w:rFonts w:cs="Times New Roman"/>
          <w:sz w:val="24"/>
          <w:szCs w:val="24"/>
        </w:rPr>
        <w:t>одар</w:t>
      </w:r>
      <w:r w:rsidR="00C12705" w:rsidRPr="00C6327B">
        <w:rPr>
          <w:rFonts w:ascii="Cambria Math" w:hAnsi="Cambria Math" w:cs="Cambria Math"/>
          <w:sz w:val="24"/>
          <w:szCs w:val="24"/>
        </w:rPr>
        <w:t>ѐ</w:t>
      </w:r>
      <w:r w:rsidR="00C12705" w:rsidRPr="00C6327B">
        <w:rPr>
          <w:rFonts w:cs="Times New Roman"/>
          <w:sz w:val="24"/>
          <w:szCs w:val="24"/>
        </w:rPr>
        <w:t>нных</w:t>
      </w:r>
      <w:proofErr w:type="spellEnd"/>
      <w:r w:rsidR="00C12705" w:rsidRPr="00C6327B">
        <w:rPr>
          <w:rFonts w:cs="Times New Roman"/>
          <w:sz w:val="24"/>
          <w:szCs w:val="24"/>
        </w:rPr>
        <w:t xml:space="preserve"> детей и детей с ограниченными возможностями здоровья);</w:t>
      </w:r>
    </w:p>
    <w:p w:rsidR="00C12705" w:rsidRPr="00C6327B" w:rsidRDefault="008B53E0" w:rsidP="00FE0FC9">
      <w:pPr>
        <w:pStyle w:val="a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C12705" w:rsidRPr="00C6327B">
        <w:rPr>
          <w:rFonts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C12705" w:rsidRPr="00C6327B" w:rsidRDefault="008B53E0" w:rsidP="00FE0FC9">
      <w:pPr>
        <w:pStyle w:val="a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C12705" w:rsidRPr="00C6327B">
        <w:rPr>
          <w:rFonts w:cs="Times New Roman"/>
          <w:sz w:val="24"/>
          <w:szCs w:val="24"/>
        </w:rPr>
        <w:t>поддержку инициативы детей в различных видах деятельности;</w:t>
      </w:r>
    </w:p>
    <w:p w:rsidR="00C12705" w:rsidRPr="00C6327B" w:rsidRDefault="008B53E0" w:rsidP="00FE0FC9">
      <w:pPr>
        <w:pStyle w:val="a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C12705" w:rsidRPr="00C6327B">
        <w:rPr>
          <w:rFonts w:cs="Times New Roman"/>
          <w:sz w:val="24"/>
          <w:szCs w:val="24"/>
        </w:rPr>
        <w:t>партнерство с семьей;</w:t>
      </w:r>
    </w:p>
    <w:p w:rsidR="00C12705" w:rsidRPr="00C6327B" w:rsidRDefault="008B53E0" w:rsidP="00FE0FC9">
      <w:pPr>
        <w:pStyle w:val="a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C12705" w:rsidRPr="00C6327B">
        <w:rPr>
          <w:rFonts w:cs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8B53E0" w:rsidRDefault="008B53E0" w:rsidP="00FE0FC9">
      <w:pPr>
        <w:pStyle w:val="a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C12705" w:rsidRPr="00C6327B">
        <w:rPr>
          <w:rFonts w:cs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C12705" w:rsidRPr="00C6327B" w:rsidRDefault="008B53E0" w:rsidP="00FE0FC9">
      <w:pPr>
        <w:pStyle w:val="a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C12705" w:rsidRPr="00C6327B">
        <w:rPr>
          <w:rFonts w:cs="Times New Roman"/>
          <w:sz w:val="24"/>
          <w:szCs w:val="24"/>
        </w:rPr>
        <w:t>возрастную адекватность (соответствия условий, требований, методов возрасту и особенностям развития);</w:t>
      </w:r>
    </w:p>
    <w:p w:rsidR="00C12705" w:rsidRPr="00C6327B" w:rsidRDefault="008B53E0" w:rsidP="00FE0FC9">
      <w:pPr>
        <w:pStyle w:val="a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proofErr w:type="spellStart"/>
      <w:r w:rsidR="00C12705" w:rsidRPr="00C6327B">
        <w:rPr>
          <w:rFonts w:cs="Times New Roman"/>
          <w:sz w:val="24"/>
          <w:szCs w:val="24"/>
        </w:rPr>
        <w:t>уч</w:t>
      </w:r>
      <w:r w:rsidR="00C12705" w:rsidRPr="00C6327B">
        <w:rPr>
          <w:rFonts w:ascii="Cambria Math" w:hAnsi="Cambria Math" w:cs="Cambria Math"/>
          <w:sz w:val="24"/>
          <w:szCs w:val="24"/>
        </w:rPr>
        <w:t>ѐ</w:t>
      </w:r>
      <w:r w:rsidR="00C12705" w:rsidRPr="00C6327B">
        <w:rPr>
          <w:rFonts w:cs="Times New Roman"/>
          <w:sz w:val="24"/>
          <w:szCs w:val="24"/>
        </w:rPr>
        <w:t>т</w:t>
      </w:r>
      <w:proofErr w:type="spellEnd"/>
      <w:r w:rsidR="00C12705" w:rsidRPr="00C6327B">
        <w:rPr>
          <w:rFonts w:cs="Times New Roman"/>
          <w:sz w:val="24"/>
          <w:szCs w:val="24"/>
        </w:rPr>
        <w:t xml:space="preserve"> этнокультурной ситуации ра</w:t>
      </w:r>
      <w:r>
        <w:rPr>
          <w:rFonts w:cs="Times New Roman"/>
          <w:sz w:val="24"/>
          <w:szCs w:val="24"/>
        </w:rPr>
        <w:t>звития детей;</w:t>
      </w:r>
    </w:p>
    <w:p w:rsidR="00C12705" w:rsidRPr="00C6327B" w:rsidRDefault="008B53E0" w:rsidP="00FE0FC9">
      <w:pPr>
        <w:pStyle w:val="a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C12705" w:rsidRPr="00C6327B">
        <w:rPr>
          <w:rFonts w:cs="Times New Roman"/>
          <w:sz w:val="24"/>
          <w:szCs w:val="24"/>
        </w:rPr>
        <w:t xml:space="preserve">принцип гуманистической направленности. </w:t>
      </w:r>
    </w:p>
    <w:p w:rsidR="00C12705" w:rsidRPr="00C6327B" w:rsidRDefault="008B53E0" w:rsidP="00FE0FC9">
      <w:pPr>
        <w:pStyle w:val="a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C12705" w:rsidRPr="00C6327B">
        <w:rPr>
          <w:rFonts w:cs="Times New Roman"/>
          <w:sz w:val="24"/>
          <w:szCs w:val="24"/>
        </w:rPr>
        <w:t xml:space="preserve">обеспечение преемственности дошкольного общего </w:t>
      </w:r>
      <w:r>
        <w:rPr>
          <w:rFonts w:cs="Times New Roman"/>
          <w:sz w:val="24"/>
          <w:szCs w:val="24"/>
        </w:rPr>
        <w:t>и начального общего образования;</w:t>
      </w:r>
    </w:p>
    <w:p w:rsidR="00C12705" w:rsidRPr="00C6327B" w:rsidRDefault="008B53E0" w:rsidP="00FE0FC9">
      <w:pPr>
        <w:pStyle w:val="a8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- </w:t>
      </w:r>
      <w:r w:rsidR="00C12705" w:rsidRPr="00C6327B">
        <w:rPr>
          <w:rFonts w:cs="Times New Roman"/>
          <w:sz w:val="24"/>
          <w:szCs w:val="24"/>
        </w:rPr>
        <w:t xml:space="preserve">принцип сотрудничества, семьи и детского сада в воспитании по законам партнерства. </w:t>
      </w:r>
    </w:p>
    <w:p w:rsidR="00C12705" w:rsidRPr="00C6327B" w:rsidRDefault="00C12705" w:rsidP="00FE0FC9">
      <w:pPr>
        <w:pStyle w:val="a8"/>
        <w:jc w:val="both"/>
        <w:rPr>
          <w:rFonts w:cs="Times New Roman"/>
          <w:sz w:val="24"/>
          <w:szCs w:val="24"/>
        </w:rPr>
      </w:pPr>
      <w:r w:rsidRPr="00C6327B">
        <w:rPr>
          <w:rFonts w:cs="Times New Roman"/>
          <w:bCs/>
          <w:i/>
          <w:iCs/>
          <w:sz w:val="24"/>
          <w:szCs w:val="24"/>
        </w:rPr>
        <w:t xml:space="preserve">Системно – </w:t>
      </w:r>
      <w:proofErr w:type="spellStart"/>
      <w:r w:rsidRPr="00C6327B">
        <w:rPr>
          <w:rFonts w:cs="Times New Roman"/>
          <w:bCs/>
          <w:i/>
          <w:iCs/>
          <w:sz w:val="24"/>
          <w:szCs w:val="24"/>
        </w:rPr>
        <w:t>деятельностного</w:t>
      </w:r>
      <w:proofErr w:type="spellEnd"/>
      <w:r w:rsidRPr="00C6327B">
        <w:rPr>
          <w:rFonts w:cs="Times New Roman"/>
          <w:bCs/>
          <w:i/>
          <w:iCs/>
          <w:sz w:val="24"/>
          <w:szCs w:val="24"/>
        </w:rPr>
        <w:t xml:space="preserve"> подход</w:t>
      </w:r>
      <w:r w:rsidRPr="00C6327B">
        <w:rPr>
          <w:rFonts w:cs="Times New Roman"/>
          <w:sz w:val="24"/>
          <w:szCs w:val="24"/>
        </w:rPr>
        <w:t>:</w:t>
      </w:r>
    </w:p>
    <w:p w:rsidR="00C12705" w:rsidRPr="00C6327B" w:rsidRDefault="008B53E0" w:rsidP="00FE0FC9">
      <w:pPr>
        <w:pStyle w:val="a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C12705" w:rsidRPr="00C6327B">
        <w:rPr>
          <w:rFonts w:cs="Times New Roman"/>
          <w:sz w:val="24"/>
          <w:szCs w:val="24"/>
        </w:rPr>
        <w:t>принцип деятельности (заключается в том, что ребенок, получает знания не в готовом виде, а добывает их самостоятельно);</w:t>
      </w:r>
    </w:p>
    <w:p w:rsidR="00C12705" w:rsidRPr="00C6327B" w:rsidRDefault="008B53E0" w:rsidP="00FE0FC9">
      <w:pPr>
        <w:pStyle w:val="a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C12705" w:rsidRPr="00C6327B">
        <w:rPr>
          <w:rFonts w:cs="Times New Roman"/>
          <w:sz w:val="24"/>
          <w:szCs w:val="24"/>
        </w:rPr>
        <w:t xml:space="preserve">принцип непрерывности </w:t>
      </w:r>
      <w:r w:rsidRPr="00C6327B">
        <w:rPr>
          <w:rFonts w:cs="Times New Roman"/>
          <w:sz w:val="24"/>
          <w:szCs w:val="24"/>
        </w:rPr>
        <w:t>(</w:t>
      </w:r>
      <w:r w:rsidR="00C12705" w:rsidRPr="00C6327B">
        <w:rPr>
          <w:rFonts w:cs="Times New Roman"/>
          <w:sz w:val="24"/>
          <w:szCs w:val="24"/>
        </w:rPr>
        <w:t>преемственность между темами);</w:t>
      </w:r>
    </w:p>
    <w:p w:rsidR="00C12705" w:rsidRPr="00C6327B" w:rsidRDefault="00C12705" w:rsidP="00FE0FC9">
      <w:pPr>
        <w:pStyle w:val="a8"/>
        <w:jc w:val="both"/>
        <w:rPr>
          <w:rFonts w:cs="Times New Roman"/>
          <w:sz w:val="24"/>
          <w:szCs w:val="24"/>
        </w:rPr>
      </w:pPr>
      <w:r w:rsidRPr="00C6327B">
        <w:rPr>
          <w:rFonts w:cs="Times New Roman"/>
          <w:sz w:val="24"/>
          <w:szCs w:val="24"/>
        </w:rPr>
        <w:t>принцип целостного представления о мире (обобщенное, целостное представление о мире, о себе);</w:t>
      </w:r>
    </w:p>
    <w:p w:rsidR="00C12705" w:rsidRPr="00C6327B" w:rsidRDefault="008B53E0" w:rsidP="00FE0FC9">
      <w:pPr>
        <w:pStyle w:val="a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C12705" w:rsidRPr="00C6327B">
        <w:rPr>
          <w:rFonts w:cs="Times New Roman"/>
          <w:sz w:val="24"/>
          <w:szCs w:val="24"/>
        </w:rPr>
        <w:t>принцип минимакса (даем больше, требуем стандарт, возьми сколько можешь);</w:t>
      </w:r>
    </w:p>
    <w:p w:rsidR="00C12705" w:rsidRPr="00C6327B" w:rsidRDefault="008B53E0" w:rsidP="00FE0FC9">
      <w:pPr>
        <w:pStyle w:val="a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C12705" w:rsidRPr="00C6327B">
        <w:rPr>
          <w:rFonts w:cs="Times New Roman"/>
          <w:sz w:val="24"/>
          <w:szCs w:val="24"/>
        </w:rPr>
        <w:t>принцип психологической комфортности (доброжелательная атмосфера);</w:t>
      </w:r>
    </w:p>
    <w:p w:rsidR="00C12705" w:rsidRPr="00C6327B" w:rsidRDefault="008B53E0" w:rsidP="00FE0FC9">
      <w:pPr>
        <w:pStyle w:val="a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C12705" w:rsidRPr="00C6327B">
        <w:rPr>
          <w:rFonts w:cs="Times New Roman"/>
          <w:sz w:val="24"/>
          <w:szCs w:val="24"/>
        </w:rPr>
        <w:t>принцип творчества (ситуация успе</w:t>
      </w:r>
      <w:r>
        <w:rPr>
          <w:rFonts w:cs="Times New Roman"/>
          <w:sz w:val="24"/>
          <w:szCs w:val="24"/>
        </w:rPr>
        <w:t>ха, настрой на творческое дело);</w:t>
      </w:r>
    </w:p>
    <w:p w:rsidR="00C12705" w:rsidRPr="00C6327B" w:rsidRDefault="008B53E0" w:rsidP="00FE0FC9">
      <w:pPr>
        <w:pStyle w:val="a3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 w:rsidR="00C6327B" w:rsidRPr="00C6327B">
        <w:rPr>
          <w:lang w:val="ru-RU"/>
        </w:rPr>
        <w:t>п</w:t>
      </w:r>
      <w:r w:rsidR="00C12705" w:rsidRPr="00C6327B">
        <w:rPr>
          <w:lang w:val="ru-RU"/>
        </w:rPr>
        <w:t>ринципинтегративногоподхода</w:t>
      </w:r>
      <w:proofErr w:type="spellEnd"/>
    </w:p>
    <w:p w:rsidR="00C12705" w:rsidRPr="00C6327B" w:rsidRDefault="00C12705" w:rsidP="00FE0FC9">
      <w:pPr>
        <w:pStyle w:val="a3"/>
        <w:jc w:val="both"/>
        <w:rPr>
          <w:lang w:val="ru-RU"/>
        </w:rPr>
      </w:pPr>
    </w:p>
    <w:p w:rsidR="002903A3" w:rsidRPr="00B906CC" w:rsidRDefault="00C6327B" w:rsidP="00B906CC">
      <w:pPr>
        <w:pStyle w:val="2"/>
        <w:tabs>
          <w:tab w:val="left" w:pos="0"/>
        </w:tabs>
        <w:spacing w:before="0"/>
        <w:ind w:left="0"/>
        <w:jc w:val="center"/>
        <w:rPr>
          <w:b w:val="0"/>
          <w:sz w:val="28"/>
          <w:szCs w:val="28"/>
          <w:lang w:val="ru-RU"/>
        </w:rPr>
      </w:pPr>
      <w:r w:rsidRPr="00F44A3B">
        <w:rPr>
          <w:bCs w:val="0"/>
          <w:sz w:val="28"/>
          <w:szCs w:val="28"/>
          <w:lang w:val="ru-RU"/>
        </w:rPr>
        <w:t>1.1.3.</w:t>
      </w:r>
      <w:r w:rsidR="008B53E0" w:rsidRPr="00F44A3B">
        <w:rPr>
          <w:bCs w:val="0"/>
          <w:sz w:val="28"/>
          <w:szCs w:val="28"/>
          <w:lang w:val="ru-RU"/>
        </w:rPr>
        <w:t xml:space="preserve"> </w:t>
      </w:r>
      <w:r w:rsidR="00B906CC">
        <w:rPr>
          <w:bCs w:val="0"/>
          <w:sz w:val="28"/>
          <w:szCs w:val="28"/>
          <w:lang w:val="ru-RU"/>
        </w:rPr>
        <w:t xml:space="preserve">Возрастные особенности </w:t>
      </w:r>
      <w:r w:rsidR="00F44A3B">
        <w:rPr>
          <w:bCs w:val="0"/>
          <w:sz w:val="28"/>
          <w:szCs w:val="28"/>
          <w:lang w:val="ru-RU"/>
        </w:rPr>
        <w:t xml:space="preserve"> детей </w:t>
      </w:r>
      <w:r w:rsidR="00B906CC">
        <w:rPr>
          <w:bCs w:val="0"/>
          <w:sz w:val="28"/>
          <w:szCs w:val="28"/>
          <w:lang w:val="ru-RU"/>
        </w:rPr>
        <w:t xml:space="preserve">младшего </w:t>
      </w:r>
      <w:r w:rsidR="00C12705" w:rsidRPr="00F44A3B">
        <w:rPr>
          <w:bCs w:val="0"/>
          <w:sz w:val="28"/>
          <w:szCs w:val="28"/>
          <w:lang w:val="ru-RU"/>
        </w:rPr>
        <w:t>дошкольного возраста.</w:t>
      </w:r>
    </w:p>
    <w:p w:rsidR="002903A3" w:rsidRPr="00C6327B" w:rsidRDefault="002903A3" w:rsidP="002903A3">
      <w:pPr>
        <w:adjustRightInd w:val="0"/>
        <w:jc w:val="both"/>
        <w:rPr>
          <w:sz w:val="24"/>
          <w:szCs w:val="24"/>
          <w:lang w:val="ru-RU"/>
        </w:rPr>
      </w:pPr>
      <w:r w:rsidRPr="00C6327B">
        <w:rPr>
          <w:sz w:val="24"/>
          <w:szCs w:val="24"/>
          <w:lang w:val="ru-RU"/>
        </w:rPr>
        <w:t xml:space="preserve">Пункт раздела Программы </w:t>
      </w:r>
      <w:r w:rsidRPr="00C6327B">
        <w:rPr>
          <w:b/>
          <w:bCs/>
          <w:sz w:val="24"/>
          <w:szCs w:val="24"/>
          <w:lang w:val="ru-RU"/>
        </w:rPr>
        <w:t>«</w:t>
      </w:r>
      <w:r w:rsidRPr="002903A3">
        <w:rPr>
          <w:bCs/>
          <w:sz w:val="24"/>
          <w:szCs w:val="24"/>
          <w:lang w:val="ru-RU"/>
        </w:rPr>
        <w:t>Характеристики особенностей развития детей дошкольного возраста</w:t>
      </w:r>
      <w:r w:rsidRPr="00C6327B">
        <w:rPr>
          <w:b/>
          <w:bCs/>
          <w:sz w:val="24"/>
          <w:szCs w:val="24"/>
          <w:lang w:val="ru-RU"/>
        </w:rPr>
        <w:t xml:space="preserve">» </w:t>
      </w:r>
      <w:r w:rsidRPr="00C6327B">
        <w:rPr>
          <w:sz w:val="24"/>
          <w:szCs w:val="24"/>
          <w:lang w:val="ru-RU"/>
        </w:rPr>
        <w:t xml:space="preserve">соответствует разделу авторской образовательной программы дошкольного образования </w:t>
      </w:r>
      <w:r w:rsidRPr="00C6327B">
        <w:rPr>
          <w:b/>
          <w:bCs/>
          <w:sz w:val="24"/>
          <w:szCs w:val="24"/>
          <w:lang w:val="ru-RU"/>
        </w:rPr>
        <w:t>«</w:t>
      </w:r>
      <w:r w:rsidRPr="002903A3">
        <w:rPr>
          <w:bCs/>
          <w:sz w:val="24"/>
          <w:szCs w:val="24"/>
          <w:lang w:val="ru-RU"/>
        </w:rPr>
        <w:t>Детский сад-Дом радости», автор Н.М. Крылова</w:t>
      </w:r>
      <w:r w:rsidRPr="00C6327B">
        <w:rPr>
          <w:b/>
          <w:bCs/>
          <w:sz w:val="24"/>
          <w:szCs w:val="24"/>
          <w:lang w:val="ru-RU"/>
        </w:rPr>
        <w:t xml:space="preserve"> </w:t>
      </w:r>
      <w:r w:rsidRPr="00C6327B">
        <w:rPr>
          <w:sz w:val="24"/>
          <w:szCs w:val="24"/>
          <w:lang w:val="ru-RU"/>
        </w:rPr>
        <w:t>(ООО ТЦ</w:t>
      </w:r>
      <w:r>
        <w:rPr>
          <w:sz w:val="24"/>
          <w:szCs w:val="24"/>
          <w:lang w:val="ru-RU"/>
        </w:rPr>
        <w:t xml:space="preserve"> «Сфера», 2015)</w:t>
      </w:r>
    </w:p>
    <w:tbl>
      <w:tblPr>
        <w:tblW w:w="0" w:type="auto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2313"/>
        <w:gridCol w:w="2223"/>
        <w:gridCol w:w="2979"/>
        <w:gridCol w:w="2235"/>
      </w:tblGrid>
      <w:tr w:rsidR="002903A3" w:rsidRPr="006207D5" w:rsidTr="00F44A3B">
        <w:trPr>
          <w:trHeight w:val="457"/>
        </w:trPr>
        <w:tc>
          <w:tcPr>
            <w:tcW w:w="2313" w:type="dxa"/>
            <w:shd w:val="clear" w:color="auto" w:fill="auto"/>
          </w:tcPr>
          <w:p w:rsidR="002903A3" w:rsidRPr="007036F9" w:rsidRDefault="002903A3" w:rsidP="00563864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036F9">
              <w:rPr>
                <w:b/>
                <w:bCs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223" w:type="dxa"/>
            <w:shd w:val="clear" w:color="auto" w:fill="auto"/>
          </w:tcPr>
          <w:p w:rsidR="002903A3" w:rsidRPr="007036F9" w:rsidRDefault="002903A3" w:rsidP="00563864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036F9">
              <w:rPr>
                <w:b/>
                <w:bCs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2979" w:type="dxa"/>
            <w:shd w:val="clear" w:color="auto" w:fill="auto"/>
          </w:tcPr>
          <w:p w:rsidR="002903A3" w:rsidRPr="007036F9" w:rsidRDefault="002903A3" w:rsidP="00563864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036F9">
              <w:rPr>
                <w:b/>
                <w:bCs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2235" w:type="dxa"/>
            <w:shd w:val="clear" w:color="auto" w:fill="auto"/>
          </w:tcPr>
          <w:p w:rsidR="002903A3" w:rsidRPr="002903A3" w:rsidRDefault="002903A3" w:rsidP="002903A3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036F9"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с</w:t>
            </w:r>
            <w:proofErr w:type="spellStart"/>
            <w:r w:rsidRPr="007036F9">
              <w:rPr>
                <w:b/>
                <w:bCs/>
                <w:sz w:val="24"/>
                <w:szCs w:val="24"/>
              </w:rPr>
              <w:t>траницы</w:t>
            </w:r>
            <w:proofErr w:type="spellEnd"/>
          </w:p>
        </w:tc>
      </w:tr>
      <w:tr w:rsidR="002903A3" w:rsidRPr="006207D5" w:rsidTr="00F44A3B">
        <w:tc>
          <w:tcPr>
            <w:tcW w:w="2313" w:type="dxa"/>
            <w:shd w:val="clear" w:color="auto" w:fill="auto"/>
          </w:tcPr>
          <w:p w:rsidR="002903A3" w:rsidRPr="00FE29B6" w:rsidRDefault="002903A3" w:rsidP="00563864">
            <w:pPr>
              <w:widowControl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FE29B6">
              <w:rPr>
                <w:rFonts w:eastAsiaTheme="minorHAnsi"/>
                <w:bCs/>
                <w:sz w:val="24"/>
                <w:szCs w:val="24"/>
                <w:lang w:val="ru-RU"/>
              </w:rPr>
              <w:t>II Младшая</w:t>
            </w:r>
          </w:p>
          <w:p w:rsidR="002903A3" w:rsidRPr="00FE29B6" w:rsidRDefault="002903A3" w:rsidP="00563864">
            <w:pPr>
              <w:adjustRightInd w:val="0"/>
              <w:jc w:val="center"/>
              <w:rPr>
                <w:sz w:val="24"/>
                <w:szCs w:val="24"/>
              </w:rPr>
            </w:pPr>
            <w:r w:rsidRPr="00FE29B6">
              <w:rPr>
                <w:rFonts w:eastAsiaTheme="minorHAnsi"/>
                <w:bCs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2223" w:type="dxa"/>
            <w:shd w:val="clear" w:color="auto" w:fill="auto"/>
          </w:tcPr>
          <w:p w:rsidR="002903A3" w:rsidRPr="00FE29B6" w:rsidRDefault="002903A3" w:rsidP="00563864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FE29B6">
              <w:rPr>
                <w:bCs/>
                <w:sz w:val="24"/>
                <w:szCs w:val="24"/>
                <w:lang w:val="ru-RU"/>
              </w:rPr>
              <w:t>3-4 года</w:t>
            </w:r>
          </w:p>
        </w:tc>
        <w:tc>
          <w:tcPr>
            <w:tcW w:w="2979" w:type="dxa"/>
            <w:shd w:val="clear" w:color="auto" w:fill="auto"/>
          </w:tcPr>
          <w:p w:rsidR="002903A3" w:rsidRPr="00FE29B6" w:rsidRDefault="002903A3" w:rsidP="00563864">
            <w:pPr>
              <w:adjustRightInd w:val="0"/>
              <w:jc w:val="center"/>
              <w:rPr>
                <w:bCs/>
                <w:sz w:val="24"/>
                <w:szCs w:val="24"/>
                <w:lang w:val="ru-RU"/>
              </w:rPr>
            </w:pPr>
            <w:r w:rsidRPr="00FE29B6">
              <w:rPr>
                <w:bCs/>
                <w:sz w:val="24"/>
                <w:szCs w:val="24"/>
                <w:lang w:val="ru-RU"/>
              </w:rPr>
              <w:t>«Характеристика</w:t>
            </w:r>
          </w:p>
          <w:p w:rsidR="002903A3" w:rsidRPr="00FE29B6" w:rsidRDefault="002903A3" w:rsidP="00563864">
            <w:pPr>
              <w:adjustRightInd w:val="0"/>
              <w:jc w:val="center"/>
              <w:rPr>
                <w:bCs/>
                <w:sz w:val="24"/>
                <w:szCs w:val="24"/>
                <w:lang w:val="ru-RU"/>
              </w:rPr>
            </w:pPr>
            <w:r w:rsidRPr="00FE29B6">
              <w:rPr>
                <w:bCs/>
                <w:sz w:val="24"/>
                <w:szCs w:val="24"/>
                <w:lang w:val="ru-RU"/>
              </w:rPr>
              <w:t>жизнедеятельности ребенка</w:t>
            </w:r>
          </w:p>
          <w:p w:rsidR="002903A3" w:rsidRPr="00FE29B6" w:rsidRDefault="002903A3" w:rsidP="00563864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FE29B6">
              <w:rPr>
                <w:bCs/>
                <w:sz w:val="24"/>
                <w:szCs w:val="24"/>
                <w:lang w:val="ru-RU"/>
              </w:rPr>
              <w:t xml:space="preserve">четвертого  года жизни» </w:t>
            </w:r>
            <w:r w:rsidRPr="00FE29B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35" w:type="dxa"/>
            <w:shd w:val="clear" w:color="auto" w:fill="auto"/>
          </w:tcPr>
          <w:p w:rsidR="002903A3" w:rsidRPr="00FE29B6" w:rsidRDefault="002903A3" w:rsidP="00563864">
            <w:pPr>
              <w:adjustRightInd w:val="0"/>
              <w:jc w:val="center"/>
              <w:rPr>
                <w:sz w:val="24"/>
                <w:szCs w:val="24"/>
              </w:rPr>
            </w:pPr>
            <w:r w:rsidRPr="00FE29B6">
              <w:rPr>
                <w:rFonts w:eastAsiaTheme="minorHAnsi"/>
                <w:bCs/>
                <w:sz w:val="24"/>
                <w:szCs w:val="24"/>
                <w:lang w:val="ru-RU"/>
              </w:rPr>
              <w:t>65-70</w:t>
            </w:r>
          </w:p>
        </w:tc>
      </w:tr>
    </w:tbl>
    <w:p w:rsidR="002903A3" w:rsidRDefault="002903A3" w:rsidP="002903A3">
      <w:pPr>
        <w:pStyle w:val="2"/>
        <w:spacing w:before="0"/>
        <w:ind w:left="0"/>
        <w:rPr>
          <w:lang w:val="ru-RU"/>
        </w:rPr>
      </w:pPr>
    </w:p>
    <w:p w:rsidR="002903A3" w:rsidRPr="002903A3" w:rsidRDefault="002903A3" w:rsidP="002903A3">
      <w:pPr>
        <w:pStyle w:val="2"/>
        <w:spacing w:before="0"/>
        <w:jc w:val="both"/>
        <w:rPr>
          <w:b w:val="0"/>
          <w:lang w:val="ru-RU"/>
        </w:rPr>
      </w:pPr>
      <w:r w:rsidRPr="002903A3">
        <w:rPr>
          <w:b w:val="0"/>
          <w:lang w:val="ru-RU"/>
        </w:rPr>
        <w:t>У малыша продолжают развиваться псих</w:t>
      </w:r>
      <w:r>
        <w:rPr>
          <w:b w:val="0"/>
          <w:lang w:val="ru-RU"/>
        </w:rPr>
        <w:t>ические функции, возрастают фи</w:t>
      </w:r>
      <w:r w:rsidRPr="002903A3">
        <w:rPr>
          <w:b w:val="0"/>
          <w:lang w:val="ru-RU"/>
        </w:rPr>
        <w:t>зические возможности, показатели роста. Накапливание массы тела идет одно</w:t>
      </w:r>
      <w:r>
        <w:rPr>
          <w:b w:val="0"/>
          <w:lang w:val="ru-RU"/>
        </w:rPr>
        <w:t xml:space="preserve"> </w:t>
      </w:r>
      <w:r w:rsidRPr="002903A3">
        <w:rPr>
          <w:b w:val="0"/>
          <w:lang w:val="ru-RU"/>
        </w:rPr>
        <w:t>- временно с увеличением роста: в течение года масса его тела увеличивается</w:t>
      </w:r>
      <w:r>
        <w:rPr>
          <w:b w:val="0"/>
          <w:lang w:val="ru-RU"/>
        </w:rPr>
        <w:t xml:space="preserve"> на 1,5-2 кг, рост на 5-</w:t>
      </w:r>
      <w:r w:rsidRPr="002903A3">
        <w:rPr>
          <w:b w:val="0"/>
          <w:lang w:val="ru-RU"/>
        </w:rPr>
        <w:t>7 см. К 4 годам масса тела его достигает примерно 16,5 кг, рост 102 см, окружность грудной кл</w:t>
      </w:r>
      <w:r>
        <w:rPr>
          <w:b w:val="0"/>
          <w:lang w:val="ru-RU"/>
        </w:rPr>
        <w:t>етки - 53 см. В дальнейшем при</w:t>
      </w:r>
      <w:r w:rsidRPr="002903A3">
        <w:rPr>
          <w:b w:val="0"/>
          <w:lang w:val="ru-RU"/>
        </w:rPr>
        <w:t xml:space="preserve">бавка в росте и весе колеблется. В одни периоды развития ребенка </w:t>
      </w:r>
      <w:r w:rsidRPr="002903A3">
        <w:rPr>
          <w:b w:val="0"/>
          <w:lang w:val="ru-RU"/>
        </w:rPr>
        <w:lastRenderedPageBreak/>
        <w:t>идет замет</w:t>
      </w:r>
      <w:r>
        <w:rPr>
          <w:b w:val="0"/>
          <w:lang w:val="ru-RU"/>
        </w:rPr>
        <w:t xml:space="preserve"> </w:t>
      </w:r>
      <w:r w:rsidRPr="002903A3">
        <w:rPr>
          <w:b w:val="0"/>
          <w:lang w:val="ru-RU"/>
        </w:rPr>
        <w:t xml:space="preserve">- </w:t>
      </w:r>
      <w:proofErr w:type="spellStart"/>
      <w:r w:rsidRPr="002903A3">
        <w:rPr>
          <w:b w:val="0"/>
          <w:lang w:val="ru-RU"/>
        </w:rPr>
        <w:t>ное</w:t>
      </w:r>
      <w:proofErr w:type="spellEnd"/>
      <w:r w:rsidRPr="002903A3">
        <w:rPr>
          <w:b w:val="0"/>
          <w:lang w:val="ru-RU"/>
        </w:rPr>
        <w:t xml:space="preserve"> накопление веса, в другие периоды прибавка в росте оказывается быстрой, в то время как вес накапливается медленнее.</w:t>
      </w:r>
    </w:p>
    <w:p w:rsidR="002903A3" w:rsidRPr="002903A3" w:rsidRDefault="002903A3" w:rsidP="002903A3">
      <w:pPr>
        <w:pStyle w:val="2"/>
        <w:spacing w:before="0"/>
        <w:jc w:val="both"/>
        <w:rPr>
          <w:b w:val="0"/>
          <w:lang w:val="ru-RU"/>
        </w:rPr>
      </w:pPr>
      <w:r w:rsidRPr="002903A3">
        <w:rPr>
          <w:b w:val="0"/>
          <w:lang w:val="ru-RU"/>
        </w:rPr>
        <w:t>Однако костная система ребенка еще надолго сохраняет в отдельных местах хрящевое строение. Наиболее длительно идет окостенение кистей рук, а также берцовых костей и некоторых частей позво</w:t>
      </w:r>
      <w:r>
        <w:rPr>
          <w:b w:val="0"/>
          <w:lang w:val="ru-RU"/>
        </w:rPr>
        <w:t>ночника. Это легко вызывает ис</w:t>
      </w:r>
      <w:r w:rsidRPr="002903A3">
        <w:rPr>
          <w:b w:val="0"/>
          <w:lang w:val="ru-RU"/>
        </w:rPr>
        <w:t>кривления при длительном сохранении неправильной позы или при неудобном лежании в кровати.</w:t>
      </w:r>
    </w:p>
    <w:p w:rsidR="002903A3" w:rsidRPr="002903A3" w:rsidRDefault="002903A3" w:rsidP="002903A3">
      <w:pPr>
        <w:pStyle w:val="2"/>
        <w:spacing w:before="0"/>
        <w:jc w:val="both"/>
        <w:rPr>
          <w:b w:val="0"/>
          <w:lang w:val="ru-RU"/>
        </w:rPr>
      </w:pPr>
      <w:r w:rsidRPr="002903A3">
        <w:rPr>
          <w:b w:val="0"/>
          <w:lang w:val="ru-RU"/>
        </w:rPr>
        <w:t>В сравнении с предыдущими годами меня</w:t>
      </w:r>
      <w:r>
        <w:rPr>
          <w:b w:val="0"/>
          <w:lang w:val="ru-RU"/>
        </w:rPr>
        <w:t>ется работа сердца. Частота сокращений заметно падает до 90-</w:t>
      </w:r>
      <w:r w:rsidRPr="002903A3">
        <w:rPr>
          <w:b w:val="0"/>
          <w:lang w:val="ru-RU"/>
        </w:rPr>
        <w:t>120 ударов.</w:t>
      </w:r>
      <w:r>
        <w:rPr>
          <w:b w:val="0"/>
          <w:lang w:val="ru-RU"/>
        </w:rPr>
        <w:t xml:space="preserve"> При этом сокращения становят</w:t>
      </w:r>
      <w:r w:rsidRPr="002903A3">
        <w:rPr>
          <w:b w:val="0"/>
          <w:lang w:val="ru-RU"/>
        </w:rPr>
        <w:t>ся все более равномерными, ритмичными. Меняются также глубина, частота и ритм дыхания. Трехлетний ребенок делает 28 дыхательных движений в минуту, при этом объем выдыхаемого и вдыхаемого воздуха (в сравнении с годовалым малышом) к четырем годам увеличивается в 1,5 раза. Вместе с тем его дыхание остается еще поверхностным, неровным и довольно частым.</w:t>
      </w:r>
    </w:p>
    <w:p w:rsidR="002903A3" w:rsidRPr="002903A3" w:rsidRDefault="002903A3" w:rsidP="002903A3">
      <w:pPr>
        <w:pStyle w:val="2"/>
        <w:spacing w:before="0"/>
        <w:jc w:val="both"/>
        <w:rPr>
          <w:b w:val="0"/>
          <w:lang w:val="ru-RU"/>
        </w:rPr>
      </w:pPr>
      <w:r w:rsidRPr="002903A3">
        <w:rPr>
          <w:b w:val="0"/>
          <w:lang w:val="ru-RU"/>
        </w:rPr>
        <w:t>Данные возрастной физиологии говорят о быстром и усиленном процессе обмена веществ, который совершается в организме трехлетнего ребенка. Он требует неослабного внимания не только врачей, но и педагогов ко всем пр</w:t>
      </w:r>
      <w:proofErr w:type="gramStart"/>
      <w:r w:rsidRPr="002903A3">
        <w:rPr>
          <w:b w:val="0"/>
          <w:lang w:val="ru-RU"/>
        </w:rPr>
        <w:t>о-</w:t>
      </w:r>
      <w:proofErr w:type="gramEnd"/>
      <w:r w:rsidRPr="002903A3">
        <w:rPr>
          <w:b w:val="0"/>
          <w:lang w:val="ru-RU"/>
        </w:rPr>
        <w:t xml:space="preserve"> </w:t>
      </w:r>
      <w:proofErr w:type="spellStart"/>
      <w:r w:rsidRPr="002903A3">
        <w:rPr>
          <w:b w:val="0"/>
          <w:lang w:val="ru-RU"/>
        </w:rPr>
        <w:t>блемам</w:t>
      </w:r>
      <w:proofErr w:type="spellEnd"/>
      <w:r w:rsidRPr="002903A3">
        <w:rPr>
          <w:b w:val="0"/>
          <w:lang w:val="ru-RU"/>
        </w:rPr>
        <w:t xml:space="preserve"> гигиены, профилактики и ухода за ребенком. Ему необходимы </w:t>
      </w:r>
      <w:proofErr w:type="spellStart"/>
      <w:r w:rsidRPr="002903A3">
        <w:rPr>
          <w:b w:val="0"/>
          <w:lang w:val="ru-RU"/>
        </w:rPr>
        <w:t>длител</w:t>
      </w:r>
      <w:proofErr w:type="gramStart"/>
      <w:r w:rsidRPr="002903A3">
        <w:rPr>
          <w:b w:val="0"/>
          <w:lang w:val="ru-RU"/>
        </w:rPr>
        <w:t>ь</w:t>
      </w:r>
      <w:proofErr w:type="spellEnd"/>
      <w:r>
        <w:rPr>
          <w:b w:val="0"/>
          <w:lang w:val="ru-RU"/>
        </w:rPr>
        <w:t>-</w:t>
      </w:r>
      <w:proofErr w:type="gram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ные</w:t>
      </w:r>
      <w:proofErr w:type="spellEnd"/>
      <w:r>
        <w:rPr>
          <w:b w:val="0"/>
          <w:lang w:val="ru-RU"/>
        </w:rPr>
        <w:t xml:space="preserve"> прогулки в течение дня (5-</w:t>
      </w:r>
      <w:r w:rsidRPr="002903A3">
        <w:rPr>
          <w:b w:val="0"/>
          <w:lang w:val="ru-RU"/>
        </w:rPr>
        <w:t>6 часов), свежий воздух в спальне, регулярное питание, высококалорийная пища, водные процедуры и легкая гимнастика.</w:t>
      </w:r>
    </w:p>
    <w:p w:rsidR="002903A3" w:rsidRPr="002903A3" w:rsidRDefault="002903A3" w:rsidP="002903A3">
      <w:pPr>
        <w:pStyle w:val="2"/>
        <w:spacing w:before="0"/>
        <w:jc w:val="both"/>
        <w:rPr>
          <w:b w:val="0"/>
          <w:lang w:val="ru-RU"/>
        </w:rPr>
      </w:pPr>
      <w:r w:rsidRPr="002903A3">
        <w:rPr>
          <w:b w:val="0"/>
          <w:lang w:val="ru-RU"/>
        </w:rPr>
        <w:t>Продолжается интенсивное развитие стр</w:t>
      </w:r>
      <w:r>
        <w:rPr>
          <w:b w:val="0"/>
          <w:lang w:val="ru-RU"/>
        </w:rPr>
        <w:t>уктуры и функций головного моз</w:t>
      </w:r>
      <w:r w:rsidRPr="002903A3">
        <w:rPr>
          <w:b w:val="0"/>
          <w:lang w:val="ru-RU"/>
        </w:rPr>
        <w:t xml:space="preserve">га. К трем годам мозг увеличивается настолько же, насколько он вырастет за </w:t>
      </w:r>
      <w:proofErr w:type="gramStart"/>
      <w:r w:rsidRPr="002903A3">
        <w:rPr>
          <w:b w:val="0"/>
          <w:lang w:val="ru-RU"/>
        </w:rPr>
        <w:t>последующие</w:t>
      </w:r>
      <w:proofErr w:type="gramEnd"/>
      <w:r w:rsidRPr="002903A3">
        <w:rPr>
          <w:b w:val="0"/>
          <w:lang w:val="ru-RU"/>
        </w:rPr>
        <w:t xml:space="preserve"> 14 лет. К четвертому году уже оформляется такое ст</w:t>
      </w:r>
      <w:r>
        <w:rPr>
          <w:b w:val="0"/>
          <w:lang w:val="ru-RU"/>
        </w:rPr>
        <w:t>роение кле</w:t>
      </w:r>
      <w:r w:rsidRPr="002903A3">
        <w:rPr>
          <w:b w:val="0"/>
          <w:lang w:val="ru-RU"/>
        </w:rPr>
        <w:t>ток мозга, которое характерно для взрослого че</w:t>
      </w:r>
      <w:r>
        <w:rPr>
          <w:b w:val="0"/>
          <w:lang w:val="ru-RU"/>
        </w:rPr>
        <w:t>ловека. В это время в мозгу ре</w:t>
      </w:r>
      <w:r w:rsidRPr="002903A3">
        <w:rPr>
          <w:b w:val="0"/>
          <w:lang w:val="ru-RU"/>
        </w:rPr>
        <w:t>бенка происходит чрезвычайно быстрое обр</w:t>
      </w:r>
      <w:r>
        <w:rPr>
          <w:b w:val="0"/>
          <w:lang w:val="ru-RU"/>
        </w:rPr>
        <w:t>азование нервных волокон про</w:t>
      </w:r>
      <w:r w:rsidRPr="002903A3">
        <w:rPr>
          <w:b w:val="0"/>
          <w:lang w:val="ru-RU"/>
        </w:rPr>
        <w:t>водящих путей нервной системы. Чем старше становится ребенок, тем разно</w:t>
      </w:r>
      <w:r>
        <w:rPr>
          <w:b w:val="0"/>
          <w:lang w:val="ru-RU"/>
        </w:rPr>
        <w:t xml:space="preserve"> </w:t>
      </w:r>
      <w:r w:rsidRPr="002903A3">
        <w:rPr>
          <w:b w:val="0"/>
          <w:lang w:val="ru-RU"/>
        </w:rPr>
        <w:t>- образнее его встречи с внешним миром и тем более сложной становится работа его мозга, в процессе которой совершается его развитие.</w:t>
      </w:r>
    </w:p>
    <w:p w:rsidR="002903A3" w:rsidRPr="002903A3" w:rsidRDefault="002903A3" w:rsidP="002903A3">
      <w:pPr>
        <w:pStyle w:val="2"/>
        <w:spacing w:before="0"/>
        <w:jc w:val="both"/>
        <w:rPr>
          <w:b w:val="0"/>
          <w:lang w:val="ru-RU"/>
        </w:rPr>
      </w:pPr>
      <w:r w:rsidRPr="002903A3">
        <w:rPr>
          <w:b w:val="0"/>
          <w:lang w:val="ru-RU"/>
        </w:rPr>
        <w:t>Наиболее важное достижение этого возрас</w:t>
      </w:r>
      <w:r>
        <w:rPr>
          <w:b w:val="0"/>
          <w:lang w:val="ru-RU"/>
        </w:rPr>
        <w:t>та состоит в том, что повышает</w:t>
      </w:r>
      <w:r w:rsidRPr="002903A3">
        <w:rPr>
          <w:b w:val="0"/>
          <w:lang w:val="ru-RU"/>
        </w:rPr>
        <w:t>ся активность ребенка, действия его приобретают намеренный характер, более разнообразными и координированными становятся движения</w:t>
      </w:r>
      <w:r>
        <w:rPr>
          <w:b w:val="0"/>
          <w:lang w:val="ru-RU"/>
        </w:rPr>
        <w:t xml:space="preserve">. В разных видах деятельности </w:t>
      </w:r>
      <w:r w:rsidRPr="002903A3">
        <w:rPr>
          <w:b w:val="0"/>
          <w:lang w:val="ru-RU"/>
        </w:rPr>
        <w:t xml:space="preserve">в конструировании, самообслуживании, игре, рисовании, а также в повседневном поведении ребенок начинает действовать в соответствии с заранее намеченной целью, хотя в силу неустойчивости внимания эта цель может «теряться», малыш быстро отвлекается, оставляет одно дело ради </w:t>
      </w:r>
      <w:proofErr w:type="spellStart"/>
      <w:r w:rsidRPr="002903A3">
        <w:rPr>
          <w:b w:val="0"/>
          <w:lang w:val="ru-RU"/>
        </w:rPr>
        <w:t>друг</w:t>
      </w:r>
      <w:proofErr w:type="gramStart"/>
      <w:r w:rsidRPr="002903A3">
        <w:rPr>
          <w:b w:val="0"/>
          <w:lang w:val="ru-RU"/>
        </w:rPr>
        <w:t>о</w:t>
      </w:r>
      <w:proofErr w:type="spellEnd"/>
      <w:r w:rsidRPr="002903A3">
        <w:rPr>
          <w:b w:val="0"/>
          <w:lang w:val="ru-RU"/>
        </w:rPr>
        <w:t>-</w:t>
      </w:r>
      <w:proofErr w:type="gramEnd"/>
      <w:r w:rsidRPr="002903A3">
        <w:rPr>
          <w:b w:val="0"/>
          <w:lang w:val="ru-RU"/>
        </w:rPr>
        <w:t xml:space="preserve"> </w:t>
      </w:r>
      <w:proofErr w:type="spellStart"/>
      <w:r w:rsidRPr="002903A3">
        <w:rPr>
          <w:b w:val="0"/>
          <w:lang w:val="ru-RU"/>
        </w:rPr>
        <w:t>го</w:t>
      </w:r>
      <w:proofErr w:type="spellEnd"/>
      <w:r w:rsidRPr="002903A3">
        <w:rPr>
          <w:b w:val="0"/>
          <w:lang w:val="ru-RU"/>
        </w:rPr>
        <w:t>. Двигательная активность детей характери</w:t>
      </w:r>
      <w:r>
        <w:rPr>
          <w:b w:val="0"/>
          <w:lang w:val="ru-RU"/>
        </w:rPr>
        <w:t>зуется достаточно высоким уров</w:t>
      </w:r>
      <w:r w:rsidRPr="002903A3">
        <w:rPr>
          <w:b w:val="0"/>
          <w:lang w:val="ru-RU"/>
        </w:rPr>
        <w:t>нем самостоятельности действий. В среднем за время пребывания в дошкольном учреждении объем двигательной активности составл</w:t>
      </w:r>
      <w:r>
        <w:rPr>
          <w:b w:val="0"/>
          <w:lang w:val="ru-RU"/>
        </w:rPr>
        <w:t>яет в этот возрастной период 10-</w:t>
      </w:r>
      <w:r w:rsidRPr="002903A3">
        <w:rPr>
          <w:b w:val="0"/>
          <w:lang w:val="ru-RU"/>
        </w:rPr>
        <w:t>14 тыс. усло</w:t>
      </w:r>
      <w:r>
        <w:rPr>
          <w:b w:val="0"/>
          <w:lang w:val="ru-RU"/>
        </w:rPr>
        <w:t>вных шагов, продолжительность 240-250 мин (более 4 ч), интенсивность до 40-</w:t>
      </w:r>
      <w:r w:rsidRPr="002903A3">
        <w:rPr>
          <w:b w:val="0"/>
          <w:lang w:val="ru-RU"/>
        </w:rPr>
        <w:t>55 движений в минуту. Показатели суточной двигательной активности подвержены сезон</w:t>
      </w:r>
      <w:r>
        <w:rPr>
          <w:b w:val="0"/>
          <w:lang w:val="ru-RU"/>
        </w:rPr>
        <w:t>ным колебаниям и зависят от со</w:t>
      </w:r>
      <w:r w:rsidRPr="002903A3">
        <w:rPr>
          <w:b w:val="0"/>
          <w:lang w:val="ru-RU"/>
        </w:rPr>
        <w:t>держания и характера деятельности.</w:t>
      </w:r>
    </w:p>
    <w:p w:rsidR="002903A3" w:rsidRPr="002903A3" w:rsidRDefault="002903A3" w:rsidP="002903A3">
      <w:pPr>
        <w:pStyle w:val="2"/>
        <w:spacing w:before="0"/>
        <w:jc w:val="both"/>
        <w:rPr>
          <w:b w:val="0"/>
          <w:lang w:val="ru-RU"/>
        </w:rPr>
      </w:pPr>
      <w:r w:rsidRPr="002903A3">
        <w:rPr>
          <w:b w:val="0"/>
          <w:lang w:val="ru-RU"/>
        </w:rPr>
        <w:t>С трех лет происходят существенные изменения в характере и содержании деятельности ребенка, в развитии отдельных</w:t>
      </w:r>
      <w:r>
        <w:rPr>
          <w:b w:val="0"/>
          <w:lang w:val="ru-RU"/>
        </w:rPr>
        <w:t xml:space="preserve"> психических процессов, в отно</w:t>
      </w:r>
      <w:r w:rsidRPr="002903A3">
        <w:rPr>
          <w:b w:val="0"/>
          <w:lang w:val="ru-RU"/>
        </w:rPr>
        <w:t>шениях с окружающими, потому что наряд</w:t>
      </w:r>
      <w:r>
        <w:rPr>
          <w:b w:val="0"/>
          <w:lang w:val="ru-RU"/>
        </w:rPr>
        <w:t>у с имеющимся предметным созна</w:t>
      </w:r>
      <w:r w:rsidRPr="002903A3">
        <w:rPr>
          <w:b w:val="0"/>
          <w:lang w:val="ru-RU"/>
        </w:rPr>
        <w:t>н</w:t>
      </w:r>
      <w:r>
        <w:rPr>
          <w:b w:val="0"/>
          <w:lang w:val="ru-RU"/>
        </w:rPr>
        <w:t xml:space="preserve">ием появляется второй его вид </w:t>
      </w:r>
      <w:r w:rsidRPr="002903A3">
        <w:rPr>
          <w:b w:val="0"/>
          <w:lang w:val="ru-RU"/>
        </w:rPr>
        <w:t>самосознание (самопознание: рефлексия и самооценка результата деятельности и себя как субъекта).</w:t>
      </w:r>
    </w:p>
    <w:p w:rsidR="002903A3" w:rsidRPr="002903A3" w:rsidRDefault="002903A3" w:rsidP="002903A3">
      <w:pPr>
        <w:pStyle w:val="2"/>
        <w:spacing w:before="0"/>
        <w:jc w:val="both"/>
        <w:rPr>
          <w:b w:val="0"/>
          <w:lang w:val="ru-RU"/>
        </w:rPr>
      </w:pPr>
      <w:r w:rsidRPr="002903A3">
        <w:rPr>
          <w:b w:val="0"/>
          <w:lang w:val="ru-RU"/>
        </w:rPr>
        <w:t>Самосознание в жизни и деятельности че</w:t>
      </w:r>
      <w:r>
        <w:rPr>
          <w:b w:val="0"/>
          <w:lang w:val="ru-RU"/>
        </w:rPr>
        <w:t>ловека как индивидуальности вы</w:t>
      </w:r>
      <w:r w:rsidRPr="002903A3">
        <w:rPr>
          <w:b w:val="0"/>
          <w:lang w:val="ru-RU"/>
        </w:rPr>
        <w:t xml:space="preserve">полняет такую же роль, образно говоря, как </w:t>
      </w:r>
      <w:r>
        <w:rPr>
          <w:b w:val="0"/>
          <w:lang w:val="ru-RU"/>
        </w:rPr>
        <w:t>мотор у машины. Его возникнове</w:t>
      </w:r>
      <w:r w:rsidRPr="002903A3">
        <w:rPr>
          <w:b w:val="0"/>
          <w:lang w:val="ru-RU"/>
        </w:rPr>
        <w:t>н</w:t>
      </w:r>
      <w:r>
        <w:rPr>
          <w:b w:val="0"/>
          <w:lang w:val="ru-RU"/>
        </w:rPr>
        <w:t xml:space="preserve">ие и темп обогащения развития </w:t>
      </w:r>
      <w:r w:rsidRPr="002903A3">
        <w:rPr>
          <w:b w:val="0"/>
          <w:lang w:val="ru-RU"/>
        </w:rPr>
        <w:t>показатель уровня развития предметного сознания, благодаря которому ребенок воспринимает и отражает окружающий его мир. Однако в последующие годы именно самосознание стано</w:t>
      </w:r>
      <w:r>
        <w:rPr>
          <w:b w:val="0"/>
          <w:lang w:val="ru-RU"/>
        </w:rPr>
        <w:t>вится веду</w:t>
      </w:r>
      <w:r w:rsidRPr="002903A3">
        <w:rPr>
          <w:b w:val="0"/>
          <w:lang w:val="ru-RU"/>
        </w:rPr>
        <w:t>щим в саморазвитии и развитии человека как интегрально</w:t>
      </w:r>
      <w:r>
        <w:rPr>
          <w:b w:val="0"/>
          <w:lang w:val="ru-RU"/>
        </w:rPr>
        <w:t xml:space="preserve">й индивидуальности. Это </w:t>
      </w:r>
      <w:proofErr w:type="spellStart"/>
      <w:r>
        <w:rPr>
          <w:b w:val="0"/>
          <w:lang w:val="ru-RU"/>
        </w:rPr>
        <w:t>взаимосо</w:t>
      </w:r>
      <w:r w:rsidRPr="002903A3">
        <w:rPr>
          <w:b w:val="0"/>
          <w:lang w:val="ru-RU"/>
        </w:rPr>
        <w:t>действие</w:t>
      </w:r>
      <w:proofErr w:type="spellEnd"/>
      <w:r w:rsidRPr="002903A3">
        <w:rPr>
          <w:b w:val="0"/>
          <w:lang w:val="ru-RU"/>
        </w:rPr>
        <w:t xml:space="preserve"> развитию двух ви</w:t>
      </w:r>
      <w:r>
        <w:rPr>
          <w:b w:val="0"/>
          <w:lang w:val="ru-RU"/>
        </w:rPr>
        <w:t>дов сознания происходит при вы</w:t>
      </w:r>
      <w:r w:rsidRPr="002903A3">
        <w:rPr>
          <w:b w:val="0"/>
          <w:lang w:val="ru-RU"/>
        </w:rPr>
        <w:t>полнении ребенком разных видов деятельности, прежде всего продуктивных (В.С. Мерлин).</w:t>
      </w:r>
    </w:p>
    <w:p w:rsidR="002903A3" w:rsidRPr="002903A3" w:rsidRDefault="002903A3" w:rsidP="002903A3">
      <w:pPr>
        <w:pStyle w:val="2"/>
        <w:spacing w:before="0"/>
        <w:jc w:val="both"/>
        <w:rPr>
          <w:b w:val="0"/>
          <w:lang w:val="ru-RU"/>
        </w:rPr>
      </w:pPr>
      <w:r w:rsidRPr="002903A3">
        <w:rPr>
          <w:b w:val="0"/>
          <w:lang w:val="ru-RU"/>
        </w:rPr>
        <w:t>Деятельность как осознавае</w:t>
      </w:r>
      <w:r>
        <w:rPr>
          <w:b w:val="0"/>
          <w:lang w:val="ru-RU"/>
        </w:rPr>
        <w:t xml:space="preserve">мая форма активности человека </w:t>
      </w:r>
      <w:r w:rsidRPr="002903A3">
        <w:rPr>
          <w:b w:val="0"/>
          <w:lang w:val="ru-RU"/>
        </w:rPr>
        <w:t>взаимосвязь пяти компонентов (замысел, материал, инст</w:t>
      </w:r>
      <w:r>
        <w:rPr>
          <w:b w:val="0"/>
          <w:lang w:val="ru-RU"/>
        </w:rPr>
        <w:t xml:space="preserve">рументы, действия, результат) </w:t>
      </w:r>
      <w:r w:rsidRPr="002903A3">
        <w:rPr>
          <w:b w:val="0"/>
          <w:lang w:val="ru-RU"/>
        </w:rPr>
        <w:t xml:space="preserve">выступает для индивидуальности как </w:t>
      </w:r>
      <w:r w:rsidRPr="002903A3">
        <w:rPr>
          <w:b w:val="0"/>
          <w:lang w:val="ru-RU"/>
        </w:rPr>
        <w:lastRenderedPageBreak/>
        <w:t>«ключ к мотору машины». Особую роль в развитии самосознания выполняют продуктивные виды деяте</w:t>
      </w:r>
      <w:r>
        <w:rPr>
          <w:b w:val="0"/>
          <w:lang w:val="ru-RU"/>
        </w:rPr>
        <w:t>льности, особен</w:t>
      </w:r>
      <w:r w:rsidRPr="002903A3">
        <w:rPr>
          <w:b w:val="0"/>
          <w:lang w:val="ru-RU"/>
        </w:rPr>
        <w:t xml:space="preserve">но конструирование, </w:t>
      </w:r>
      <w:r>
        <w:rPr>
          <w:b w:val="0"/>
          <w:lang w:val="ru-RU"/>
        </w:rPr>
        <w:t>самообслуживание и хозяйственно</w:t>
      </w:r>
      <w:r w:rsidR="006861A6">
        <w:rPr>
          <w:b w:val="0"/>
          <w:lang w:val="ru-RU"/>
        </w:rPr>
        <w:t xml:space="preserve"> - </w:t>
      </w:r>
      <w:r w:rsidRPr="002903A3">
        <w:rPr>
          <w:b w:val="0"/>
          <w:lang w:val="ru-RU"/>
        </w:rPr>
        <w:t>бытовой труд. Каждый из компонентов воспринимается малышом, а затем и выполняется осмысленно, если он представлен предметом, доступным наг</w:t>
      </w:r>
      <w:r w:rsidR="006861A6">
        <w:rPr>
          <w:b w:val="0"/>
          <w:lang w:val="ru-RU"/>
        </w:rPr>
        <w:t xml:space="preserve">лядно-действенному и </w:t>
      </w:r>
      <w:proofErr w:type="spellStart"/>
      <w:r w:rsidR="006861A6">
        <w:rPr>
          <w:b w:val="0"/>
          <w:lang w:val="ru-RU"/>
        </w:rPr>
        <w:t>нагля</w:t>
      </w:r>
      <w:proofErr w:type="gramStart"/>
      <w:r w:rsidR="006861A6">
        <w:rPr>
          <w:b w:val="0"/>
          <w:lang w:val="ru-RU"/>
        </w:rPr>
        <w:t>д</w:t>
      </w:r>
      <w:proofErr w:type="spellEnd"/>
      <w:r w:rsidR="006861A6">
        <w:rPr>
          <w:b w:val="0"/>
          <w:lang w:val="ru-RU"/>
        </w:rPr>
        <w:t>-</w:t>
      </w:r>
      <w:proofErr w:type="gramEnd"/>
      <w:r w:rsidR="006861A6">
        <w:rPr>
          <w:b w:val="0"/>
          <w:lang w:val="ru-RU"/>
        </w:rPr>
        <w:t xml:space="preserve"> </w:t>
      </w:r>
      <w:proofErr w:type="spellStart"/>
      <w:r w:rsidR="006861A6">
        <w:rPr>
          <w:b w:val="0"/>
          <w:lang w:val="ru-RU"/>
        </w:rPr>
        <w:t>но</w:t>
      </w:r>
      <w:r w:rsidRPr="002903A3">
        <w:rPr>
          <w:b w:val="0"/>
          <w:lang w:val="ru-RU"/>
        </w:rPr>
        <w:t>образному</w:t>
      </w:r>
      <w:proofErr w:type="spellEnd"/>
      <w:r w:rsidRPr="002903A3">
        <w:rPr>
          <w:b w:val="0"/>
          <w:lang w:val="ru-RU"/>
        </w:rPr>
        <w:t xml:space="preserve"> познанию.</w:t>
      </w:r>
    </w:p>
    <w:p w:rsidR="002903A3" w:rsidRPr="006861A6" w:rsidRDefault="002903A3" w:rsidP="002903A3">
      <w:pPr>
        <w:pStyle w:val="2"/>
        <w:spacing w:before="0"/>
        <w:jc w:val="both"/>
        <w:rPr>
          <w:b w:val="0"/>
          <w:lang w:val="ru-RU"/>
        </w:rPr>
      </w:pPr>
      <w:r w:rsidRPr="006861A6">
        <w:rPr>
          <w:b w:val="0"/>
          <w:lang w:val="ru-RU"/>
        </w:rPr>
        <w:t>Р</w:t>
      </w:r>
      <w:r w:rsidR="006861A6" w:rsidRPr="006861A6">
        <w:rPr>
          <w:b w:val="0"/>
          <w:lang w:val="ru-RU"/>
        </w:rPr>
        <w:t xml:space="preserve">езультат деятельности ребенка - </w:t>
      </w:r>
      <w:r w:rsidRPr="006861A6">
        <w:rPr>
          <w:b w:val="0"/>
          <w:lang w:val="ru-RU"/>
        </w:rPr>
        <w:t>это</w:t>
      </w:r>
      <w:r w:rsidR="006861A6" w:rsidRPr="006861A6">
        <w:rPr>
          <w:b w:val="0"/>
          <w:lang w:val="ru-RU"/>
        </w:rPr>
        <w:t xml:space="preserve"> самооценка им полученного про</w:t>
      </w:r>
      <w:r w:rsidRPr="006861A6">
        <w:rPr>
          <w:b w:val="0"/>
          <w:lang w:val="ru-RU"/>
        </w:rPr>
        <w:t>дукта на основе рефлексии (самоанализа). Неудовлетворенность продуктом побуждает малыша искать причины неудачи</w:t>
      </w:r>
      <w:r w:rsidR="006861A6" w:rsidRPr="006861A6">
        <w:rPr>
          <w:b w:val="0"/>
          <w:lang w:val="ru-RU"/>
        </w:rPr>
        <w:t xml:space="preserve"> при выполнении каждого из ком</w:t>
      </w:r>
      <w:r w:rsidRPr="006861A6">
        <w:rPr>
          <w:b w:val="0"/>
          <w:lang w:val="ru-RU"/>
        </w:rPr>
        <w:t>понентов. Анализ причин и следствий активизирует работу его предметного сознания. И так бесконечно один вид сознания влияет на развитие другого.</w:t>
      </w:r>
    </w:p>
    <w:p w:rsidR="002903A3" w:rsidRPr="006861A6" w:rsidRDefault="002903A3" w:rsidP="006861A6">
      <w:pPr>
        <w:pStyle w:val="2"/>
        <w:spacing w:before="0"/>
        <w:jc w:val="both"/>
        <w:rPr>
          <w:b w:val="0"/>
          <w:lang w:val="ru-RU"/>
        </w:rPr>
      </w:pPr>
      <w:r w:rsidRPr="006861A6">
        <w:rPr>
          <w:b w:val="0"/>
          <w:lang w:val="ru-RU"/>
        </w:rPr>
        <w:t>Трехлетний дошкольник медлителен в своих действиях любого содержания (предметных, двигательных, речевых и т.д.). Для него значимо лишь указание ЧТО делать. Задавая инструкцию последовател</w:t>
      </w:r>
      <w:r w:rsidR="006861A6" w:rsidRPr="006861A6">
        <w:rPr>
          <w:b w:val="0"/>
          <w:lang w:val="ru-RU"/>
        </w:rPr>
        <w:t>ьно (что сейчас сделать, из че</w:t>
      </w:r>
      <w:r w:rsidRPr="006861A6">
        <w:rPr>
          <w:b w:val="0"/>
          <w:lang w:val="ru-RU"/>
        </w:rPr>
        <w:t>го, чем, как, что же получилось), можно с первых дней работы создать образ структуры любой деятельности (умывания, одева</w:t>
      </w:r>
      <w:r w:rsidR="006861A6" w:rsidRPr="006861A6">
        <w:rPr>
          <w:b w:val="0"/>
          <w:lang w:val="ru-RU"/>
        </w:rPr>
        <w:t>ния, еды и т.д.). Но успех все</w:t>
      </w:r>
      <w:r w:rsidRPr="006861A6">
        <w:rPr>
          <w:b w:val="0"/>
          <w:lang w:val="ru-RU"/>
        </w:rPr>
        <w:t>цело зависит от терпения взрослого. Для т</w:t>
      </w:r>
      <w:r w:rsidR="006861A6">
        <w:rPr>
          <w:b w:val="0"/>
          <w:lang w:val="ru-RU"/>
        </w:rPr>
        <w:t>ого чтобы малыша сделать актив</w:t>
      </w:r>
      <w:r w:rsidRPr="006861A6">
        <w:rPr>
          <w:b w:val="0"/>
          <w:lang w:val="ru-RU"/>
        </w:rPr>
        <w:t xml:space="preserve">ным в выполнении деятельности, каждый раз </w:t>
      </w:r>
      <w:r w:rsidR="006861A6">
        <w:rPr>
          <w:b w:val="0"/>
          <w:lang w:val="ru-RU"/>
        </w:rPr>
        <w:t>его надо ставить перед ситуаци</w:t>
      </w:r>
      <w:r w:rsidRPr="006861A6">
        <w:rPr>
          <w:b w:val="0"/>
          <w:lang w:val="ru-RU"/>
        </w:rPr>
        <w:t>ей выбора (желание показать взрослому самостоятельность создания пышных белых мыльных «перчаток» не выполняется,</w:t>
      </w:r>
      <w:r w:rsidR="006861A6">
        <w:rPr>
          <w:b w:val="0"/>
          <w:lang w:val="ru-RU"/>
        </w:rPr>
        <w:t xml:space="preserve"> так как в мыльнице лежат пред</w:t>
      </w:r>
      <w:r w:rsidRPr="006861A6">
        <w:rPr>
          <w:b w:val="0"/>
          <w:lang w:val="ru-RU"/>
        </w:rPr>
        <w:t>меты, очень похожие по форме, цвету (дерев</w:t>
      </w:r>
      <w:r w:rsidR="006861A6">
        <w:rPr>
          <w:b w:val="0"/>
          <w:lang w:val="ru-RU"/>
        </w:rPr>
        <w:t>янные кубики), но не мыло). По</w:t>
      </w:r>
      <w:r w:rsidRPr="006861A6">
        <w:rPr>
          <w:b w:val="0"/>
          <w:lang w:val="ru-RU"/>
        </w:rPr>
        <w:t>является условие для опытов и экспериментирования. Другое</w:t>
      </w:r>
      <w:r w:rsidR="006861A6">
        <w:rPr>
          <w:b w:val="0"/>
          <w:lang w:val="ru-RU"/>
        </w:rPr>
        <w:t xml:space="preserve">  желание (сделать </w:t>
      </w:r>
      <w:r w:rsidRPr="006861A6">
        <w:rPr>
          <w:b w:val="0"/>
          <w:lang w:val="ru-RU"/>
        </w:rPr>
        <w:t>«подарок Мишке» — глиняные баранки, но взятый кусок оказывается сухим). И опять ребенок оказывается в ситуации выбо</w:t>
      </w:r>
      <w:r w:rsidR="006861A6">
        <w:rPr>
          <w:b w:val="0"/>
          <w:lang w:val="ru-RU"/>
        </w:rPr>
        <w:t>ра и т.д. В развитии и усложне</w:t>
      </w:r>
      <w:r w:rsidRPr="006861A6">
        <w:rPr>
          <w:b w:val="0"/>
          <w:lang w:val="ru-RU"/>
        </w:rPr>
        <w:t>нии выбора им разных видов деятельности,</w:t>
      </w:r>
      <w:r w:rsidR="006861A6">
        <w:rPr>
          <w:b w:val="0"/>
          <w:lang w:val="ru-RU"/>
        </w:rPr>
        <w:t xml:space="preserve"> определяющих жизнь малыша, со</w:t>
      </w:r>
      <w:r w:rsidRPr="006861A6">
        <w:rPr>
          <w:b w:val="0"/>
          <w:lang w:val="ru-RU"/>
        </w:rPr>
        <w:t>стоит педагогическая стратегия и тактика воспитателя.</w:t>
      </w:r>
    </w:p>
    <w:p w:rsidR="002903A3" w:rsidRPr="002903A3" w:rsidRDefault="002903A3" w:rsidP="002903A3">
      <w:pPr>
        <w:pStyle w:val="2"/>
        <w:spacing w:before="0"/>
        <w:jc w:val="both"/>
        <w:rPr>
          <w:b w:val="0"/>
          <w:lang w:val="ru-RU"/>
        </w:rPr>
      </w:pPr>
      <w:r w:rsidRPr="002903A3">
        <w:rPr>
          <w:b w:val="0"/>
          <w:lang w:val="ru-RU"/>
        </w:rPr>
        <w:t>У ребенка повышается восприимчивость к художественным произведениям, некоторым элементам ху</w:t>
      </w:r>
      <w:r w:rsidR="006861A6">
        <w:rPr>
          <w:b w:val="0"/>
          <w:lang w:val="ru-RU"/>
        </w:rPr>
        <w:t xml:space="preserve">дожественной формы, </w:t>
      </w:r>
      <w:r w:rsidRPr="002903A3">
        <w:rPr>
          <w:b w:val="0"/>
          <w:lang w:val="ru-RU"/>
        </w:rPr>
        <w:t>ритму, рифме. Он различает поэтический и прозаический тексты, у него растет интерес к слушанию сказок и стихов, усиливается стремление подражать речевым интонациям взрослых.</w:t>
      </w:r>
    </w:p>
    <w:p w:rsidR="002903A3" w:rsidRPr="002903A3" w:rsidRDefault="002903A3" w:rsidP="002903A3">
      <w:pPr>
        <w:pStyle w:val="2"/>
        <w:spacing w:before="0"/>
        <w:jc w:val="both"/>
        <w:rPr>
          <w:b w:val="0"/>
          <w:lang w:val="ru-RU"/>
        </w:rPr>
      </w:pPr>
      <w:r w:rsidRPr="002903A3">
        <w:rPr>
          <w:b w:val="0"/>
          <w:lang w:val="ru-RU"/>
        </w:rPr>
        <w:t>Воспитанник четвертого года жизни проявляет эмоциональную отз</w:t>
      </w:r>
      <w:r w:rsidR="006861A6">
        <w:rPr>
          <w:b w:val="0"/>
          <w:lang w:val="ru-RU"/>
        </w:rPr>
        <w:t>ывчи</w:t>
      </w:r>
      <w:r w:rsidRPr="002903A3">
        <w:rPr>
          <w:b w:val="0"/>
          <w:lang w:val="ru-RU"/>
        </w:rPr>
        <w:t>вость на музыку. Он различает контрастно</w:t>
      </w:r>
      <w:r w:rsidR="006861A6">
        <w:rPr>
          <w:b w:val="0"/>
          <w:lang w:val="ru-RU"/>
        </w:rPr>
        <w:t>е настроение музыкальных произ</w:t>
      </w:r>
      <w:r w:rsidRPr="002903A3">
        <w:rPr>
          <w:b w:val="0"/>
          <w:lang w:val="ru-RU"/>
        </w:rPr>
        <w:t>ведений (веселое, спокойное), узнает знакомые песни и пьесы, называет их. Ребенок различает звуки по высоте (в пределах сексты), тембры музыкальных инструментов (высокий, низкий и средний р</w:t>
      </w:r>
      <w:r w:rsidR="006861A6">
        <w:rPr>
          <w:b w:val="0"/>
          <w:lang w:val="ru-RU"/>
        </w:rPr>
        <w:t>егистры). Он хорошо подстраива</w:t>
      </w:r>
      <w:r w:rsidRPr="002903A3">
        <w:rPr>
          <w:b w:val="0"/>
          <w:lang w:val="ru-RU"/>
        </w:rPr>
        <w:t>ется к голосу педагога, начинает петь протяжно. Он может передать в движении ритм ходьбы и бега, яркие динамические и темповые изменения, двухчастную форму пьесы (Н.А. Ветлугина)</w:t>
      </w:r>
    </w:p>
    <w:p w:rsidR="002903A3" w:rsidRPr="002903A3" w:rsidRDefault="002903A3" w:rsidP="006861A6">
      <w:pPr>
        <w:pStyle w:val="2"/>
        <w:spacing w:before="0"/>
        <w:jc w:val="both"/>
        <w:rPr>
          <w:b w:val="0"/>
          <w:lang w:val="ru-RU"/>
        </w:rPr>
      </w:pPr>
      <w:r w:rsidRPr="002903A3">
        <w:rPr>
          <w:b w:val="0"/>
          <w:lang w:val="ru-RU"/>
        </w:rPr>
        <w:t>Резко возрастает любознательность ребенка. Особенно велик его интерес к причинам явлений: вопросы о причинах становятся преобладающими. Во время выполнения разных видов самообслуживания, конструирования, лепки дети активно познают предметный мир опытно-экспериментальным путем. Достижения в психическом развитии ребен</w:t>
      </w:r>
      <w:r w:rsidR="006861A6">
        <w:rPr>
          <w:b w:val="0"/>
          <w:lang w:val="ru-RU"/>
        </w:rPr>
        <w:t>ка (особенно овладение намерен</w:t>
      </w:r>
      <w:r w:rsidRPr="002903A3">
        <w:rPr>
          <w:b w:val="0"/>
          <w:lang w:val="ru-RU"/>
        </w:rPr>
        <w:t>ными действиями) создают благоприятные</w:t>
      </w:r>
      <w:r w:rsidR="006861A6">
        <w:rPr>
          <w:b w:val="0"/>
          <w:lang w:val="ru-RU"/>
        </w:rPr>
        <w:t xml:space="preserve"> условия для существенных сдви</w:t>
      </w:r>
      <w:r w:rsidRPr="002903A3">
        <w:rPr>
          <w:b w:val="0"/>
          <w:lang w:val="ru-RU"/>
        </w:rPr>
        <w:t>гов в характере обучения. Появляется возможность перейти от форм обучения, основанных на подражании действиям взрослого, к формам, где взрослый в игровой форме организует самостоятельные действия малыша, направленные на выполнение определенного задания. Нес</w:t>
      </w:r>
      <w:r w:rsidR="006861A6">
        <w:rPr>
          <w:b w:val="0"/>
          <w:lang w:val="ru-RU"/>
        </w:rPr>
        <w:t>мотря на растущую самостоятель</w:t>
      </w:r>
      <w:r w:rsidRPr="002903A3">
        <w:rPr>
          <w:b w:val="0"/>
          <w:lang w:val="ru-RU"/>
        </w:rPr>
        <w:t xml:space="preserve">ность ребенка, роль взрослого в его жизни очень велика. Основные побуждения к общению </w:t>
      </w:r>
      <w:r w:rsidR="00F44A3B" w:rsidRPr="002903A3">
        <w:rPr>
          <w:b w:val="0"/>
          <w:lang w:val="ru-RU"/>
        </w:rPr>
        <w:t>с</w:t>
      </w:r>
      <w:r w:rsidRPr="002903A3">
        <w:rPr>
          <w:b w:val="0"/>
          <w:lang w:val="ru-RU"/>
        </w:rPr>
        <w:t xml:space="preserve"> взрослыми у него начинают пе</w:t>
      </w:r>
      <w:r w:rsidR="006861A6">
        <w:rPr>
          <w:b w:val="0"/>
          <w:lang w:val="ru-RU"/>
        </w:rPr>
        <w:t>реходить из сферы чисто практи</w:t>
      </w:r>
      <w:r w:rsidRPr="002903A3">
        <w:rPr>
          <w:b w:val="0"/>
          <w:lang w:val="ru-RU"/>
        </w:rPr>
        <w:t>ческой (совместного выполнения действий) в сферу познавательную: взрослый начинает выступать как источник разнообразных сведений об окружающем.</w:t>
      </w:r>
      <w:r w:rsidR="006861A6">
        <w:rPr>
          <w:b w:val="0"/>
          <w:lang w:val="ru-RU"/>
        </w:rPr>
        <w:t xml:space="preserve"> </w:t>
      </w:r>
      <w:r w:rsidRPr="002903A3">
        <w:rPr>
          <w:b w:val="0"/>
          <w:lang w:val="ru-RU"/>
        </w:rPr>
        <w:t>Для малыша мир предметов полон чудес. Преобладающей формо</w:t>
      </w:r>
      <w:r w:rsidR="006861A6">
        <w:rPr>
          <w:b w:val="0"/>
          <w:lang w:val="ru-RU"/>
        </w:rPr>
        <w:t>й мыш</w:t>
      </w:r>
      <w:r w:rsidRPr="002903A3">
        <w:rPr>
          <w:b w:val="0"/>
          <w:lang w:val="ru-RU"/>
        </w:rPr>
        <w:t xml:space="preserve">ления младшего дошкольника становится </w:t>
      </w:r>
      <w:r w:rsidR="006861A6">
        <w:rPr>
          <w:b w:val="0"/>
          <w:lang w:val="ru-RU"/>
        </w:rPr>
        <w:t>наглядно-образное мышление. Ре</w:t>
      </w:r>
      <w:r w:rsidRPr="002903A3">
        <w:rPr>
          <w:b w:val="0"/>
          <w:lang w:val="ru-RU"/>
        </w:rPr>
        <w:t>бенок оказывается способным не только объединять предметы по внешнему сходству (форма, цвет, величина), но и усваивать общепринятые предста</w:t>
      </w:r>
      <w:proofErr w:type="gramStart"/>
      <w:r w:rsidRPr="002903A3">
        <w:rPr>
          <w:b w:val="0"/>
          <w:lang w:val="ru-RU"/>
        </w:rPr>
        <w:t>в-</w:t>
      </w:r>
      <w:proofErr w:type="gramEnd"/>
      <w:r w:rsidRPr="002903A3">
        <w:rPr>
          <w:b w:val="0"/>
          <w:lang w:val="ru-RU"/>
        </w:rPr>
        <w:t xml:space="preserve"> </w:t>
      </w:r>
      <w:proofErr w:type="spellStart"/>
      <w:r w:rsidRPr="002903A3">
        <w:rPr>
          <w:b w:val="0"/>
          <w:lang w:val="ru-RU"/>
        </w:rPr>
        <w:t>ления</w:t>
      </w:r>
      <w:proofErr w:type="spellEnd"/>
      <w:r w:rsidRPr="002903A3">
        <w:rPr>
          <w:b w:val="0"/>
          <w:lang w:val="ru-RU"/>
        </w:rPr>
        <w:t xml:space="preserve"> о группах предметов (игрушки, одежда, посуда, мебель). В основе т</w:t>
      </w:r>
      <w:proofErr w:type="gramStart"/>
      <w:r w:rsidRPr="002903A3">
        <w:rPr>
          <w:b w:val="0"/>
          <w:lang w:val="ru-RU"/>
        </w:rPr>
        <w:t>а-</w:t>
      </w:r>
      <w:proofErr w:type="gramEnd"/>
      <w:r w:rsidRPr="002903A3">
        <w:rPr>
          <w:b w:val="0"/>
          <w:lang w:val="ru-RU"/>
        </w:rPr>
        <w:t xml:space="preserve"> ких представлений лежит не выделение общих и существенных признаков предметов, а объединение входящих в общую ситуацию или имеющих общее назначение. </w:t>
      </w:r>
      <w:r w:rsidRPr="002903A3">
        <w:rPr>
          <w:b w:val="0"/>
          <w:lang w:val="ru-RU"/>
        </w:rPr>
        <w:lastRenderedPageBreak/>
        <w:t xml:space="preserve">Умение взрослого удивляться обыденным вещам (превращение рук из грязных в </w:t>
      </w:r>
      <w:proofErr w:type="gramStart"/>
      <w:r w:rsidRPr="002903A3">
        <w:rPr>
          <w:b w:val="0"/>
          <w:lang w:val="ru-RU"/>
        </w:rPr>
        <w:t>чистые</w:t>
      </w:r>
      <w:proofErr w:type="gramEnd"/>
      <w:r w:rsidRPr="002903A3">
        <w:rPr>
          <w:b w:val="0"/>
          <w:lang w:val="ru-RU"/>
        </w:rPr>
        <w:t>) вызывает отв</w:t>
      </w:r>
      <w:r w:rsidR="006861A6">
        <w:rPr>
          <w:b w:val="0"/>
          <w:lang w:val="ru-RU"/>
        </w:rPr>
        <w:t>етное сопереживание малыша. Ис</w:t>
      </w:r>
      <w:r w:rsidRPr="002903A3">
        <w:rPr>
          <w:b w:val="0"/>
          <w:lang w:val="ru-RU"/>
        </w:rPr>
        <w:t>пытывая удовольствие от самообслуживания</w:t>
      </w:r>
      <w:r w:rsidR="006861A6">
        <w:rPr>
          <w:b w:val="0"/>
          <w:lang w:val="ru-RU"/>
        </w:rPr>
        <w:t>, он научится мыться (</w:t>
      </w:r>
      <w:proofErr w:type="spellStart"/>
      <w:r w:rsidR="006861A6">
        <w:rPr>
          <w:b w:val="0"/>
          <w:lang w:val="ru-RU"/>
        </w:rPr>
        <w:t>одеваться</w:t>
      </w:r>
      <w:r w:rsidRPr="002903A3">
        <w:rPr>
          <w:b w:val="0"/>
          <w:lang w:val="ru-RU"/>
        </w:rPr>
        <w:t>и</w:t>
      </w:r>
      <w:proofErr w:type="spellEnd"/>
      <w:r w:rsidRPr="002903A3">
        <w:rPr>
          <w:b w:val="0"/>
          <w:lang w:val="ru-RU"/>
        </w:rPr>
        <w:t xml:space="preserve"> т.д.). В конструировании, изобразительных видах деятельности происходит ознакомление ребенка со свойствами предметов, разви</w:t>
      </w:r>
      <w:r w:rsidR="006861A6">
        <w:rPr>
          <w:b w:val="0"/>
          <w:lang w:val="ru-RU"/>
        </w:rPr>
        <w:t>ваются его восприя</w:t>
      </w:r>
      <w:r w:rsidRPr="002903A3">
        <w:rPr>
          <w:b w:val="0"/>
          <w:lang w:val="ru-RU"/>
        </w:rPr>
        <w:t xml:space="preserve">тие, мышление, воображение. Трехлетний ребенок способен уже не только учитывать свойства предметов, но усваивать и некоторые общепринятые представления </w:t>
      </w:r>
      <w:r w:rsidR="006861A6">
        <w:rPr>
          <w:b w:val="0"/>
          <w:lang w:val="ru-RU"/>
        </w:rPr>
        <w:t xml:space="preserve">о разновидностях этих свойств </w:t>
      </w:r>
      <w:r w:rsidRPr="002903A3">
        <w:rPr>
          <w:b w:val="0"/>
          <w:lang w:val="ru-RU"/>
        </w:rPr>
        <w:t>сенсорные эталоны формы, величины, цвета и др. Они становятся образ</w:t>
      </w:r>
      <w:r w:rsidR="006861A6">
        <w:rPr>
          <w:b w:val="0"/>
          <w:lang w:val="ru-RU"/>
        </w:rPr>
        <w:t>цами, мерками, с которыми сопо</w:t>
      </w:r>
      <w:r w:rsidRPr="002903A3">
        <w:rPr>
          <w:b w:val="0"/>
          <w:lang w:val="ru-RU"/>
        </w:rPr>
        <w:t>ставляются особенности воспринимаемых п</w:t>
      </w:r>
      <w:r w:rsidR="006861A6">
        <w:rPr>
          <w:b w:val="0"/>
          <w:lang w:val="ru-RU"/>
        </w:rPr>
        <w:t>редметов. В этих видах деятель</w:t>
      </w:r>
      <w:r w:rsidRPr="002903A3">
        <w:rPr>
          <w:b w:val="0"/>
          <w:lang w:val="ru-RU"/>
        </w:rPr>
        <w:t>ности дети переходит к намеренному изображению предметов, хотя способы реализации этого намерения еще несовершенны. В рисовании возможности ребенка начинают опр</w:t>
      </w:r>
      <w:r w:rsidR="006861A6">
        <w:rPr>
          <w:b w:val="0"/>
          <w:lang w:val="ru-RU"/>
        </w:rPr>
        <w:t xml:space="preserve">еделяться графическими образами, </w:t>
      </w:r>
      <w:r w:rsidRPr="002903A3">
        <w:rPr>
          <w:b w:val="0"/>
          <w:lang w:val="ru-RU"/>
        </w:rPr>
        <w:t>представлениями о том, как изображаемый предмет должен выглядеть на бумаге. Постепенно количество графических образов возрастает, соответственно расширяется и диапазон изображаемых ребенком предметов.</w:t>
      </w:r>
    </w:p>
    <w:p w:rsidR="002903A3" w:rsidRPr="002903A3" w:rsidRDefault="002903A3" w:rsidP="002903A3">
      <w:pPr>
        <w:pStyle w:val="2"/>
        <w:spacing w:before="0"/>
        <w:jc w:val="both"/>
        <w:rPr>
          <w:b w:val="0"/>
          <w:lang w:val="ru-RU"/>
        </w:rPr>
      </w:pPr>
      <w:r w:rsidRPr="002903A3">
        <w:rPr>
          <w:b w:val="0"/>
          <w:lang w:val="ru-RU"/>
        </w:rPr>
        <w:t>Малыш ощущает потребность в теплоте,</w:t>
      </w:r>
      <w:r w:rsidR="006861A6">
        <w:rPr>
          <w:b w:val="0"/>
          <w:lang w:val="ru-RU"/>
        </w:rPr>
        <w:t xml:space="preserve"> внимании, любви. Это дает воз</w:t>
      </w:r>
      <w:r w:rsidRPr="002903A3">
        <w:rPr>
          <w:b w:val="0"/>
          <w:lang w:val="ru-RU"/>
        </w:rPr>
        <w:t>можность испытать ему чувство защищенност</w:t>
      </w:r>
      <w:r w:rsidR="006861A6">
        <w:rPr>
          <w:b w:val="0"/>
          <w:lang w:val="ru-RU"/>
        </w:rPr>
        <w:t>и, помогает ощутить свою значи</w:t>
      </w:r>
      <w:r w:rsidRPr="002903A3">
        <w:rPr>
          <w:b w:val="0"/>
          <w:lang w:val="ru-RU"/>
        </w:rPr>
        <w:t>мость, адаптироваться к новым условиям (особенно тому, кто недавно пришел в детский сад из семьи). Велика роль общения ребенка со старшими (в первую очередь родителями, воспитателями) в позн</w:t>
      </w:r>
      <w:r w:rsidR="006861A6">
        <w:rPr>
          <w:b w:val="0"/>
          <w:lang w:val="ru-RU"/>
        </w:rPr>
        <w:t>ании им окружающего мира, осво</w:t>
      </w:r>
      <w:r w:rsidRPr="002903A3">
        <w:rPr>
          <w:b w:val="0"/>
          <w:lang w:val="ru-RU"/>
        </w:rPr>
        <w:t xml:space="preserve">ении его. Вначале в этом помогает эмоционально-деловое общение. У ребенка данного возраста во многом сохраняется ситуативно-деловая форма общения. Он воспринимает взрослого как партнера по игре и </w:t>
      </w:r>
      <w:r w:rsidR="006861A6" w:rsidRPr="002903A3">
        <w:rPr>
          <w:b w:val="0"/>
          <w:lang w:val="ru-RU"/>
        </w:rPr>
        <w:t>выделяет,</w:t>
      </w:r>
      <w:r w:rsidRPr="002903A3">
        <w:rPr>
          <w:b w:val="0"/>
          <w:lang w:val="ru-RU"/>
        </w:rPr>
        <w:t xml:space="preserve"> прежде </w:t>
      </w:r>
      <w:r w:rsidR="006861A6" w:rsidRPr="002903A3">
        <w:rPr>
          <w:b w:val="0"/>
          <w:lang w:val="ru-RU"/>
        </w:rPr>
        <w:t>всего,</w:t>
      </w:r>
      <w:r w:rsidRPr="002903A3">
        <w:rPr>
          <w:b w:val="0"/>
          <w:lang w:val="ru-RU"/>
        </w:rPr>
        <w:t xml:space="preserve"> его деловые качества. Постепенно к четырем годам у ребенка складывается новая форма общения — </w:t>
      </w:r>
      <w:proofErr w:type="spellStart"/>
      <w:r w:rsidRPr="002903A3">
        <w:rPr>
          <w:b w:val="0"/>
          <w:lang w:val="ru-RU"/>
        </w:rPr>
        <w:t>внеситуативно</w:t>
      </w:r>
      <w:proofErr w:type="spellEnd"/>
      <w:r w:rsidRPr="002903A3">
        <w:rPr>
          <w:b w:val="0"/>
          <w:lang w:val="ru-RU"/>
        </w:rPr>
        <w:t>-познаватель</w:t>
      </w:r>
      <w:r w:rsidR="006861A6">
        <w:rPr>
          <w:b w:val="0"/>
          <w:lang w:val="ru-RU"/>
        </w:rPr>
        <w:t>ная деятельность, в которой ве</w:t>
      </w:r>
      <w:r w:rsidRPr="002903A3">
        <w:rPr>
          <w:b w:val="0"/>
          <w:lang w:val="ru-RU"/>
        </w:rPr>
        <w:t>дущее место занимают познавательные мот</w:t>
      </w:r>
      <w:r w:rsidR="006861A6">
        <w:rPr>
          <w:b w:val="0"/>
          <w:lang w:val="ru-RU"/>
        </w:rPr>
        <w:t xml:space="preserve">ивы. </w:t>
      </w:r>
      <w:proofErr w:type="spellStart"/>
      <w:r w:rsidR="006861A6">
        <w:rPr>
          <w:b w:val="0"/>
          <w:lang w:val="ru-RU"/>
        </w:rPr>
        <w:t>Внеситуативно</w:t>
      </w:r>
      <w:proofErr w:type="spellEnd"/>
      <w:r w:rsidR="006861A6">
        <w:rPr>
          <w:b w:val="0"/>
          <w:lang w:val="ru-RU"/>
        </w:rPr>
        <w:t>-познаватель</w:t>
      </w:r>
      <w:r w:rsidRPr="002903A3">
        <w:rPr>
          <w:b w:val="0"/>
          <w:lang w:val="ru-RU"/>
        </w:rPr>
        <w:t xml:space="preserve">ная форма общения вплетена не в практическое сотрудничество </w:t>
      </w:r>
      <w:r w:rsidR="006861A6" w:rsidRPr="002903A3">
        <w:rPr>
          <w:b w:val="0"/>
          <w:lang w:val="ru-RU"/>
        </w:rPr>
        <w:t>с</w:t>
      </w:r>
      <w:r w:rsidRPr="002903A3">
        <w:rPr>
          <w:b w:val="0"/>
          <w:lang w:val="ru-RU"/>
        </w:rPr>
        <w:t xml:space="preserve"> взрослым, а в совместную познавательную деятельность. Интерес ребенка к окружающему миру уже не ограничивается познанием внешн</w:t>
      </w:r>
      <w:r w:rsidR="006861A6">
        <w:rPr>
          <w:b w:val="0"/>
          <w:lang w:val="ru-RU"/>
        </w:rPr>
        <w:t>их свой</w:t>
      </w:r>
      <w:proofErr w:type="gramStart"/>
      <w:r w:rsidR="006861A6">
        <w:rPr>
          <w:b w:val="0"/>
          <w:lang w:val="ru-RU"/>
        </w:rPr>
        <w:t>ств пр</w:t>
      </w:r>
      <w:proofErr w:type="gramEnd"/>
      <w:r w:rsidR="006861A6">
        <w:rPr>
          <w:b w:val="0"/>
          <w:lang w:val="ru-RU"/>
        </w:rPr>
        <w:t>едметов, а распро</w:t>
      </w:r>
      <w:r w:rsidRPr="002903A3">
        <w:rPr>
          <w:b w:val="0"/>
          <w:lang w:val="ru-RU"/>
        </w:rPr>
        <w:t>страняется на их более существенные качеств</w:t>
      </w:r>
      <w:r w:rsidR="006861A6">
        <w:rPr>
          <w:b w:val="0"/>
          <w:lang w:val="ru-RU"/>
        </w:rPr>
        <w:t>а и взаимосвязь. Однако ограни</w:t>
      </w:r>
      <w:r w:rsidRPr="002903A3">
        <w:rPr>
          <w:b w:val="0"/>
          <w:lang w:val="ru-RU"/>
        </w:rPr>
        <w:t>ченные опыт и возможности не позволяют ему</w:t>
      </w:r>
      <w:r w:rsidR="006861A6">
        <w:rPr>
          <w:b w:val="0"/>
          <w:lang w:val="ru-RU"/>
        </w:rPr>
        <w:t xml:space="preserve"> пока самостоятельно разобрать</w:t>
      </w:r>
      <w:r w:rsidRPr="002903A3">
        <w:rPr>
          <w:b w:val="0"/>
          <w:lang w:val="ru-RU"/>
        </w:rPr>
        <w:t>ся во всех закономерностях и взаимосвязях окружающего предметного мира. И чтобы понять и усвоить все это, малышу нужен взрослый человек, который представляет собой источник новых знаний.</w:t>
      </w:r>
    </w:p>
    <w:p w:rsidR="002903A3" w:rsidRPr="002903A3" w:rsidRDefault="002903A3" w:rsidP="00F44A3B">
      <w:pPr>
        <w:pStyle w:val="2"/>
        <w:spacing w:before="0"/>
        <w:jc w:val="both"/>
        <w:rPr>
          <w:b w:val="0"/>
          <w:lang w:val="ru-RU"/>
        </w:rPr>
      </w:pPr>
      <w:r w:rsidRPr="002903A3">
        <w:rPr>
          <w:b w:val="0"/>
          <w:lang w:val="ru-RU"/>
        </w:rPr>
        <w:t>Основным средством взаимодействия становится при этом речь на основе наглядного материала. Она дает возможност</w:t>
      </w:r>
      <w:r w:rsidR="006861A6">
        <w:rPr>
          <w:b w:val="0"/>
          <w:lang w:val="ru-RU"/>
        </w:rPr>
        <w:t>ь малышу выйти за пределы опре</w:t>
      </w:r>
      <w:r w:rsidRPr="002903A3">
        <w:rPr>
          <w:b w:val="0"/>
          <w:lang w:val="ru-RU"/>
        </w:rPr>
        <w:t xml:space="preserve">деленной ситуации в огромный окружающий мир. В этом возрасте происходят существенные изменения в развитии речи: ребенок овладевает контекстной связной речью, хотя еще существенное место занимает и ситуативная связная речь (А.М. </w:t>
      </w:r>
      <w:proofErr w:type="spellStart"/>
      <w:r w:rsidRPr="002903A3">
        <w:rPr>
          <w:b w:val="0"/>
          <w:lang w:val="ru-RU"/>
        </w:rPr>
        <w:t>Леушина</w:t>
      </w:r>
      <w:proofErr w:type="spellEnd"/>
      <w:r w:rsidRPr="002903A3">
        <w:rPr>
          <w:b w:val="0"/>
          <w:lang w:val="ru-RU"/>
        </w:rPr>
        <w:t>). Значительно увеличива</w:t>
      </w:r>
      <w:r w:rsidR="006861A6">
        <w:rPr>
          <w:b w:val="0"/>
          <w:lang w:val="ru-RU"/>
        </w:rPr>
        <w:t>ется запас слов, появляются эле</w:t>
      </w:r>
      <w:r w:rsidRPr="002903A3">
        <w:rPr>
          <w:b w:val="0"/>
          <w:lang w:val="ru-RU"/>
        </w:rPr>
        <w:t>ментарные виды суждений об окружающем,</w:t>
      </w:r>
      <w:r w:rsidR="006861A6">
        <w:rPr>
          <w:b w:val="0"/>
          <w:lang w:val="ru-RU"/>
        </w:rPr>
        <w:t xml:space="preserve"> которые выражаются в </w:t>
      </w:r>
      <w:proofErr w:type="gramStart"/>
      <w:r w:rsidR="006861A6">
        <w:rPr>
          <w:b w:val="0"/>
          <w:lang w:val="ru-RU"/>
        </w:rPr>
        <w:t>достаточ</w:t>
      </w:r>
      <w:r w:rsidRPr="002903A3">
        <w:rPr>
          <w:b w:val="0"/>
          <w:lang w:val="ru-RU"/>
        </w:rPr>
        <w:t>но развернутых</w:t>
      </w:r>
      <w:proofErr w:type="gramEnd"/>
      <w:r w:rsidRPr="002903A3">
        <w:rPr>
          <w:b w:val="0"/>
          <w:lang w:val="ru-RU"/>
        </w:rPr>
        <w:t xml:space="preserve"> высказываниях, в возможности составить на основе образца взрослого описательный и повествовательный рассказы. У него появляется тяга к словотворчеству, игре со словом, что помог</w:t>
      </w:r>
      <w:r w:rsidR="006861A6">
        <w:rPr>
          <w:b w:val="0"/>
          <w:lang w:val="ru-RU"/>
        </w:rPr>
        <w:t>ает ему успешно овладевать род</w:t>
      </w:r>
      <w:r w:rsidRPr="002903A3">
        <w:rPr>
          <w:b w:val="0"/>
          <w:lang w:val="ru-RU"/>
        </w:rPr>
        <w:t xml:space="preserve">ной речью. Изменяются к концу учебного года вопросы малыша, содержание его разговора. К концу года у ребенка все более явно проявляется потребность в общении не только </w:t>
      </w:r>
      <w:r w:rsidR="006861A6" w:rsidRPr="002903A3">
        <w:rPr>
          <w:b w:val="0"/>
          <w:lang w:val="ru-RU"/>
        </w:rPr>
        <w:t>с</w:t>
      </w:r>
      <w:r w:rsidRPr="002903A3">
        <w:rPr>
          <w:b w:val="0"/>
          <w:lang w:val="ru-RU"/>
        </w:rPr>
        <w:t xml:space="preserve"> взрослыми, но и сверстниками, первоначально обычно удовлетворяемая в конструировании, игре, хозяйственно-бытовом труде.</w:t>
      </w:r>
    </w:p>
    <w:p w:rsidR="002903A3" w:rsidRPr="002903A3" w:rsidRDefault="002903A3" w:rsidP="002903A3">
      <w:pPr>
        <w:pStyle w:val="2"/>
        <w:spacing w:before="0"/>
        <w:jc w:val="both"/>
        <w:rPr>
          <w:b w:val="0"/>
          <w:lang w:val="ru-RU"/>
        </w:rPr>
      </w:pPr>
      <w:r w:rsidRPr="002903A3">
        <w:rPr>
          <w:b w:val="0"/>
          <w:lang w:val="ru-RU"/>
        </w:rPr>
        <w:t>Воспитанник младшей группы, особенно в начале учебного года, еще не умеет жить в «детском обществе». Главная пр</w:t>
      </w:r>
      <w:r w:rsidR="006861A6">
        <w:rPr>
          <w:b w:val="0"/>
          <w:lang w:val="ru-RU"/>
        </w:rPr>
        <w:t>ичина конфликтов в том, что ре</w:t>
      </w:r>
      <w:r w:rsidRPr="002903A3">
        <w:rPr>
          <w:b w:val="0"/>
          <w:lang w:val="ru-RU"/>
        </w:rPr>
        <w:t>бенок всегда устремлен к предмету, заинтересов</w:t>
      </w:r>
      <w:r w:rsidR="006861A6">
        <w:rPr>
          <w:b w:val="0"/>
          <w:lang w:val="ru-RU"/>
        </w:rPr>
        <w:t>ан в нем, а замечает его, толь</w:t>
      </w:r>
      <w:r w:rsidRPr="002903A3">
        <w:rPr>
          <w:b w:val="0"/>
          <w:lang w:val="ru-RU"/>
        </w:rPr>
        <w:t>ко когда видит действия с ним в руках дру</w:t>
      </w:r>
      <w:r w:rsidR="006861A6">
        <w:rPr>
          <w:b w:val="0"/>
          <w:lang w:val="ru-RU"/>
        </w:rPr>
        <w:t>гого (А.Д. Кошелева, Л.В. Пиме</w:t>
      </w:r>
      <w:r w:rsidRPr="002903A3">
        <w:rPr>
          <w:b w:val="0"/>
          <w:lang w:val="ru-RU"/>
        </w:rPr>
        <w:t>нова). Предупреждая конфликты, необходимо убедить малыша, что каждому достанется то, что ему нужно. Когда ожидания сбываются, ребенок радостно хлопает в ладоши, топает ножками. Общие радости (всем стульев хватило, все разместились за столами и т.д.) сближают малышей и помогают им вступить в контакт с воспитателем. Воспитатель, наз</w:t>
      </w:r>
      <w:r w:rsidR="006861A6">
        <w:rPr>
          <w:b w:val="0"/>
          <w:lang w:val="ru-RU"/>
        </w:rPr>
        <w:t>ывая каждого по имени, встреча</w:t>
      </w:r>
      <w:r w:rsidRPr="002903A3">
        <w:rPr>
          <w:b w:val="0"/>
          <w:lang w:val="ru-RU"/>
        </w:rPr>
        <w:t xml:space="preserve">ется взглядами с каждым, </w:t>
      </w:r>
      <w:r w:rsidRPr="002903A3">
        <w:rPr>
          <w:b w:val="0"/>
          <w:lang w:val="ru-RU"/>
        </w:rPr>
        <w:lastRenderedPageBreak/>
        <w:t xml:space="preserve">обменивается с ними улыбками. Совместные игры начинают преобладать над индивидуальными играми и играми рядом, однако достаточной согласованности между участниками такой игры еще нет и </w:t>
      </w:r>
      <w:r w:rsidR="00F44A3B">
        <w:rPr>
          <w:b w:val="0"/>
          <w:lang w:val="ru-RU"/>
        </w:rPr>
        <w:t>про</w:t>
      </w:r>
      <w:r w:rsidRPr="002903A3">
        <w:rPr>
          <w:b w:val="0"/>
          <w:lang w:val="ru-RU"/>
        </w:rPr>
        <w:t>должительность ее невелика.</w:t>
      </w:r>
    </w:p>
    <w:p w:rsidR="002903A3" w:rsidRPr="002903A3" w:rsidRDefault="002903A3" w:rsidP="002903A3">
      <w:pPr>
        <w:pStyle w:val="2"/>
        <w:spacing w:before="0"/>
        <w:jc w:val="both"/>
        <w:rPr>
          <w:b w:val="0"/>
          <w:lang w:val="ru-RU"/>
        </w:rPr>
      </w:pPr>
      <w:r w:rsidRPr="002903A3">
        <w:rPr>
          <w:b w:val="0"/>
          <w:lang w:val="ru-RU"/>
        </w:rPr>
        <w:t>В этом возрасте у детей возникают и разв</w:t>
      </w:r>
      <w:r w:rsidR="006861A6">
        <w:rPr>
          <w:b w:val="0"/>
          <w:lang w:val="ru-RU"/>
        </w:rPr>
        <w:t>иваются гуманные чувства и эле</w:t>
      </w:r>
      <w:r w:rsidRPr="002903A3">
        <w:rPr>
          <w:b w:val="0"/>
          <w:lang w:val="ru-RU"/>
        </w:rPr>
        <w:t>ментарные представления о доброте, отзывчивости, вза</w:t>
      </w:r>
      <w:r w:rsidR="006861A6">
        <w:rPr>
          <w:b w:val="0"/>
          <w:lang w:val="ru-RU"/>
        </w:rPr>
        <w:t>имопомощи, дружелю</w:t>
      </w:r>
      <w:r w:rsidRPr="002903A3">
        <w:rPr>
          <w:b w:val="0"/>
          <w:lang w:val="ru-RU"/>
        </w:rPr>
        <w:t>бии, внимании к взрослым и сверстникам. Поэтому необходимо побуждать их к взаимодействиям дру</w:t>
      </w:r>
      <w:r w:rsidR="00563864">
        <w:rPr>
          <w:b w:val="0"/>
          <w:lang w:val="ru-RU"/>
        </w:rPr>
        <w:t>г с другом (в объединениях по 2-</w:t>
      </w:r>
      <w:r w:rsidRPr="002903A3">
        <w:rPr>
          <w:b w:val="0"/>
          <w:lang w:val="ru-RU"/>
        </w:rPr>
        <w:t>3 ребенка), разговаривать друг с другом в приветливой форме, оказыват</w:t>
      </w:r>
      <w:r w:rsidR="006861A6">
        <w:rPr>
          <w:b w:val="0"/>
          <w:lang w:val="ru-RU"/>
        </w:rPr>
        <w:t>ь помощь по просьбе другого ре</w:t>
      </w:r>
      <w:r w:rsidRPr="002903A3">
        <w:rPr>
          <w:b w:val="0"/>
          <w:lang w:val="ru-RU"/>
        </w:rPr>
        <w:t>бенка, обращаться к сверстнику, называя его по имени, отвечать на его вопрос.</w:t>
      </w:r>
    </w:p>
    <w:p w:rsidR="002903A3" w:rsidRPr="002903A3" w:rsidRDefault="002903A3" w:rsidP="006861A6">
      <w:pPr>
        <w:pStyle w:val="2"/>
        <w:spacing w:before="0"/>
        <w:jc w:val="both"/>
        <w:rPr>
          <w:b w:val="0"/>
          <w:lang w:val="ru-RU"/>
        </w:rPr>
      </w:pPr>
      <w:r w:rsidRPr="002903A3">
        <w:rPr>
          <w:b w:val="0"/>
          <w:lang w:val="ru-RU"/>
        </w:rPr>
        <w:t>Развиваются все виды игровой деятельнос</w:t>
      </w:r>
      <w:r w:rsidR="006861A6">
        <w:rPr>
          <w:b w:val="0"/>
          <w:lang w:val="ru-RU"/>
        </w:rPr>
        <w:t>ти: сюжетно-ролевые, строитель</w:t>
      </w:r>
      <w:r w:rsidRPr="002903A3">
        <w:rPr>
          <w:b w:val="0"/>
          <w:lang w:val="ru-RU"/>
        </w:rPr>
        <w:t>но-конструктивные, театральные, дидактические, подвижные и музыкальные. В каждой из этих видов игр ребенок берет на с</w:t>
      </w:r>
      <w:r w:rsidR="006861A6">
        <w:rPr>
          <w:b w:val="0"/>
          <w:lang w:val="ru-RU"/>
        </w:rPr>
        <w:t>ебя определенные роли и подчи</w:t>
      </w:r>
      <w:r w:rsidRPr="002903A3">
        <w:rPr>
          <w:b w:val="0"/>
          <w:lang w:val="ru-RU"/>
        </w:rPr>
        <w:t>няет им свое поведение. В этом проявляется интерес ребенка к миру взрослых, которые выступают для него в качестве обра</w:t>
      </w:r>
      <w:r w:rsidR="006861A6">
        <w:rPr>
          <w:b w:val="0"/>
          <w:lang w:val="ru-RU"/>
        </w:rPr>
        <w:t>зца поведения. У него обнаружи</w:t>
      </w:r>
      <w:r w:rsidRPr="002903A3">
        <w:rPr>
          <w:b w:val="0"/>
          <w:lang w:val="ru-RU"/>
        </w:rPr>
        <w:t>вается ст</w:t>
      </w:r>
      <w:r w:rsidR="006861A6">
        <w:rPr>
          <w:b w:val="0"/>
          <w:lang w:val="ru-RU"/>
        </w:rPr>
        <w:t xml:space="preserve">ремление к освоению этого мира. </w:t>
      </w:r>
      <w:r w:rsidRPr="002903A3">
        <w:rPr>
          <w:b w:val="0"/>
          <w:lang w:val="ru-RU"/>
        </w:rPr>
        <w:t>Малыш хочет быть хорошим. Он все вре</w:t>
      </w:r>
      <w:r w:rsidR="006861A6">
        <w:rPr>
          <w:b w:val="0"/>
          <w:lang w:val="ru-RU"/>
        </w:rPr>
        <w:t xml:space="preserve">мя через систему так называемых </w:t>
      </w:r>
      <w:r w:rsidRPr="002903A3">
        <w:rPr>
          <w:b w:val="0"/>
          <w:lang w:val="ru-RU"/>
        </w:rPr>
        <w:t>«жалоб» корректирует свое поведение (В. Горбачева).</w:t>
      </w:r>
    </w:p>
    <w:p w:rsidR="002903A3" w:rsidRPr="002903A3" w:rsidRDefault="002903A3" w:rsidP="002903A3">
      <w:pPr>
        <w:pStyle w:val="2"/>
        <w:spacing w:before="0"/>
        <w:jc w:val="both"/>
        <w:rPr>
          <w:b w:val="0"/>
          <w:lang w:val="ru-RU"/>
        </w:rPr>
      </w:pPr>
      <w:r w:rsidRPr="002903A3">
        <w:rPr>
          <w:b w:val="0"/>
          <w:lang w:val="ru-RU"/>
        </w:rPr>
        <w:t>Важно подчеркнуть, что для младшего дошкольника значимо не слово взрослого, а его мимика. Поэтому располож</w:t>
      </w:r>
      <w:r w:rsidR="006861A6">
        <w:rPr>
          <w:b w:val="0"/>
          <w:lang w:val="ru-RU"/>
        </w:rPr>
        <w:t>ение многих игр по кругу позво</w:t>
      </w:r>
      <w:r w:rsidRPr="002903A3">
        <w:rPr>
          <w:b w:val="0"/>
          <w:lang w:val="ru-RU"/>
        </w:rPr>
        <w:t>ляет ребенку наблюдать за выражением лиц</w:t>
      </w:r>
      <w:r w:rsidR="006861A6">
        <w:rPr>
          <w:b w:val="0"/>
          <w:lang w:val="ru-RU"/>
        </w:rPr>
        <w:t xml:space="preserve">а воспитателя. </w:t>
      </w:r>
      <w:proofErr w:type="gramStart"/>
      <w:r w:rsidR="006861A6">
        <w:rPr>
          <w:b w:val="0"/>
          <w:lang w:val="ru-RU"/>
        </w:rPr>
        <w:t>На радостную ин</w:t>
      </w:r>
      <w:r w:rsidRPr="002903A3">
        <w:rPr>
          <w:b w:val="0"/>
          <w:lang w:val="ru-RU"/>
        </w:rPr>
        <w:t>тонацию он отве</w:t>
      </w:r>
      <w:r w:rsidR="006861A6">
        <w:rPr>
          <w:b w:val="0"/>
          <w:lang w:val="ru-RU"/>
        </w:rPr>
        <w:t xml:space="preserve">чает улыбкой, на таинственную - </w:t>
      </w:r>
      <w:r w:rsidRPr="002903A3">
        <w:rPr>
          <w:b w:val="0"/>
          <w:lang w:val="ru-RU"/>
        </w:rPr>
        <w:t>замирает в ожидании чуда.</w:t>
      </w:r>
      <w:proofErr w:type="gramEnd"/>
      <w:r w:rsidRPr="002903A3">
        <w:rPr>
          <w:b w:val="0"/>
          <w:lang w:val="ru-RU"/>
        </w:rPr>
        <w:t xml:space="preserve"> Педагогу важно овладеть разными интонациями, обозначающими удивление, радость, повеление, осуждение, сочувствие и т.д. Наибольшую сложность для воспитателя представляет интонация иронии, которую уже к четырем годам х</w:t>
      </w:r>
      <w:proofErr w:type="gramStart"/>
      <w:r w:rsidRPr="002903A3">
        <w:rPr>
          <w:b w:val="0"/>
          <w:lang w:val="ru-RU"/>
        </w:rPr>
        <w:t>о-</w:t>
      </w:r>
      <w:proofErr w:type="gramEnd"/>
      <w:r w:rsidRPr="002903A3">
        <w:rPr>
          <w:b w:val="0"/>
          <w:lang w:val="ru-RU"/>
        </w:rPr>
        <w:t xml:space="preserve"> </w:t>
      </w:r>
      <w:proofErr w:type="spellStart"/>
      <w:r w:rsidRPr="002903A3">
        <w:rPr>
          <w:b w:val="0"/>
          <w:lang w:val="ru-RU"/>
        </w:rPr>
        <w:t>рошо</w:t>
      </w:r>
      <w:proofErr w:type="spellEnd"/>
      <w:r w:rsidRPr="002903A3">
        <w:rPr>
          <w:b w:val="0"/>
          <w:lang w:val="ru-RU"/>
        </w:rPr>
        <w:t xml:space="preserve"> понимает малыш. Ребенок младшей группы может научиться соблюдать правила организованного поведения: в детско</w:t>
      </w:r>
      <w:r w:rsidR="006861A6">
        <w:rPr>
          <w:b w:val="0"/>
          <w:lang w:val="ru-RU"/>
        </w:rPr>
        <w:t>м саду, на улице и в обществен</w:t>
      </w:r>
      <w:r w:rsidRPr="002903A3">
        <w:rPr>
          <w:b w:val="0"/>
          <w:lang w:val="ru-RU"/>
        </w:rPr>
        <w:t xml:space="preserve">ных местах говорить естественным голосом, без напряжения и крика, вести себя спокойно. Он учится здороваться и прощаться с воспитателем и другими сотрудниками детского сада, одновременно со словами приветствия называть их по имени и отчеству. Поэтому необходимо учить его благодарить взрослого и сверстника за оказанную помощь, внимание; делиться игрушками, поднимать упавшую вещь, уступать место, четко и ясно выражать свою просьбу, </w:t>
      </w:r>
      <w:proofErr w:type="spellStart"/>
      <w:r w:rsidRPr="002903A3">
        <w:rPr>
          <w:b w:val="0"/>
          <w:lang w:val="ru-RU"/>
        </w:rPr>
        <w:t>польз</w:t>
      </w:r>
      <w:proofErr w:type="gramStart"/>
      <w:r w:rsidRPr="002903A3">
        <w:rPr>
          <w:b w:val="0"/>
          <w:lang w:val="ru-RU"/>
        </w:rPr>
        <w:t>о</w:t>
      </w:r>
      <w:proofErr w:type="spellEnd"/>
      <w:r w:rsidRPr="002903A3">
        <w:rPr>
          <w:b w:val="0"/>
          <w:lang w:val="ru-RU"/>
        </w:rPr>
        <w:t>-</w:t>
      </w:r>
      <w:proofErr w:type="gramEnd"/>
      <w:r w:rsidRPr="002903A3">
        <w:rPr>
          <w:b w:val="0"/>
          <w:lang w:val="ru-RU"/>
        </w:rPr>
        <w:t xml:space="preserve"> </w:t>
      </w:r>
      <w:proofErr w:type="spellStart"/>
      <w:r w:rsidRPr="002903A3">
        <w:rPr>
          <w:b w:val="0"/>
          <w:lang w:val="ru-RU"/>
        </w:rPr>
        <w:t>ваться</w:t>
      </w:r>
      <w:proofErr w:type="spellEnd"/>
      <w:r w:rsidRPr="002903A3">
        <w:rPr>
          <w:b w:val="0"/>
          <w:lang w:val="ru-RU"/>
        </w:rPr>
        <w:t xml:space="preserve"> словами «спасибо», «пожалуйста», «извините».</w:t>
      </w:r>
    </w:p>
    <w:p w:rsidR="002903A3" w:rsidRPr="002903A3" w:rsidRDefault="002903A3" w:rsidP="006861A6">
      <w:pPr>
        <w:pStyle w:val="2"/>
        <w:spacing w:before="0"/>
        <w:jc w:val="both"/>
        <w:rPr>
          <w:b w:val="0"/>
          <w:lang w:val="ru-RU"/>
        </w:rPr>
      </w:pPr>
      <w:r w:rsidRPr="002903A3">
        <w:rPr>
          <w:b w:val="0"/>
          <w:lang w:val="ru-RU"/>
        </w:rPr>
        <w:t>Трехлетний воспитанник не замечает порядка так же, как и беспорядка. В порядке он не видит скрытой красоты и уд</w:t>
      </w:r>
      <w:r w:rsidR="006861A6">
        <w:rPr>
          <w:b w:val="0"/>
          <w:lang w:val="ru-RU"/>
        </w:rPr>
        <w:t>обства. Значит, помощь и добро</w:t>
      </w:r>
      <w:r w:rsidRPr="002903A3">
        <w:rPr>
          <w:b w:val="0"/>
          <w:lang w:val="ru-RU"/>
        </w:rPr>
        <w:t>желательное напоминание поддерживать пор</w:t>
      </w:r>
      <w:r w:rsidR="006861A6">
        <w:rPr>
          <w:b w:val="0"/>
          <w:lang w:val="ru-RU"/>
        </w:rPr>
        <w:t xml:space="preserve">ядок, а также фиксация внимания </w:t>
      </w:r>
      <w:r w:rsidRPr="002903A3">
        <w:rPr>
          <w:b w:val="0"/>
          <w:lang w:val="ru-RU"/>
        </w:rPr>
        <w:t>на достигнутом результате</w:t>
      </w:r>
      <w:r w:rsidR="006861A6">
        <w:rPr>
          <w:b w:val="0"/>
          <w:lang w:val="ru-RU"/>
        </w:rPr>
        <w:t xml:space="preserve"> </w:t>
      </w:r>
      <w:proofErr w:type="gramStart"/>
      <w:r w:rsidR="006861A6">
        <w:rPr>
          <w:b w:val="0"/>
          <w:lang w:val="ru-RU"/>
        </w:rPr>
        <w:t xml:space="preserve">сделают постепенно свое дело </w:t>
      </w:r>
      <w:r w:rsidRPr="002903A3">
        <w:rPr>
          <w:b w:val="0"/>
          <w:lang w:val="ru-RU"/>
        </w:rPr>
        <w:t>ребенок</w:t>
      </w:r>
      <w:proofErr w:type="gramEnd"/>
      <w:r w:rsidRPr="002903A3">
        <w:rPr>
          <w:b w:val="0"/>
          <w:lang w:val="ru-RU"/>
        </w:rPr>
        <w:t xml:space="preserve"> будет стремиться поддерживать порядок. Положите</w:t>
      </w:r>
      <w:r w:rsidR="006861A6">
        <w:rPr>
          <w:b w:val="0"/>
          <w:lang w:val="ru-RU"/>
        </w:rPr>
        <w:t>льная оценка усилий одного вос</w:t>
      </w:r>
      <w:r w:rsidRPr="002903A3">
        <w:rPr>
          <w:b w:val="0"/>
          <w:lang w:val="ru-RU"/>
        </w:rPr>
        <w:t>питанника вызовет желание у другого высказать, назвать свои действия, чтобы заметили и его.</w:t>
      </w:r>
    </w:p>
    <w:p w:rsidR="002903A3" w:rsidRPr="002903A3" w:rsidRDefault="002903A3" w:rsidP="006861A6">
      <w:pPr>
        <w:pStyle w:val="2"/>
        <w:spacing w:before="0"/>
        <w:jc w:val="both"/>
        <w:rPr>
          <w:b w:val="0"/>
          <w:lang w:val="ru-RU"/>
        </w:rPr>
      </w:pPr>
      <w:r w:rsidRPr="002903A3">
        <w:rPr>
          <w:b w:val="0"/>
          <w:lang w:val="ru-RU"/>
        </w:rPr>
        <w:t>Малыш очень нуждается в ощущении защищенности. Он остро переживает расставание с мамой. Это нормальное явление. Эти трудности легче пережить, если ежедневно внушать ребенку мысль, что его сегодня очень ждут в детском саду, хотят с ним поиграть, поговорить, показать интересную птичку. Именно ожидание чуда и становится главным мотивом собственного решения малыша прийти в детский сад. Время ожидания ма</w:t>
      </w:r>
      <w:r w:rsidR="006861A6">
        <w:rPr>
          <w:b w:val="0"/>
          <w:lang w:val="ru-RU"/>
        </w:rPr>
        <w:t>мы для малыша необходимо разби</w:t>
      </w:r>
      <w:r w:rsidRPr="002903A3">
        <w:rPr>
          <w:b w:val="0"/>
          <w:lang w:val="ru-RU"/>
        </w:rPr>
        <w:t xml:space="preserve">вать на короткие кусочки (А.А. </w:t>
      </w:r>
      <w:proofErr w:type="spellStart"/>
      <w:r w:rsidRPr="002903A3">
        <w:rPr>
          <w:b w:val="0"/>
          <w:lang w:val="ru-RU"/>
        </w:rPr>
        <w:t>Люблинская</w:t>
      </w:r>
      <w:proofErr w:type="spellEnd"/>
      <w:r w:rsidRPr="002903A3">
        <w:rPr>
          <w:b w:val="0"/>
          <w:lang w:val="ru-RU"/>
        </w:rPr>
        <w:t>). Например, говорить малышу, что он идет в детский сад только на сегодня («сегодня сходим, а завтра дома будешь играть»); назавтра опять надо договариваться с ним, что только на сегодня он расстается с домом. А в группе долгое вре</w:t>
      </w:r>
      <w:r w:rsidR="006861A6">
        <w:rPr>
          <w:b w:val="0"/>
          <w:lang w:val="ru-RU"/>
        </w:rPr>
        <w:t>мя ожидания встречи с родителя</w:t>
      </w:r>
      <w:r w:rsidRPr="002903A3">
        <w:rPr>
          <w:b w:val="0"/>
          <w:lang w:val="ru-RU"/>
        </w:rPr>
        <w:t xml:space="preserve">ми ребенку можно облегчить, привлекая его внимание к выполнению разных видов деятельности («Сейчас руки вымоем, </w:t>
      </w:r>
      <w:proofErr w:type="gramStart"/>
      <w:r w:rsidRPr="002903A3">
        <w:rPr>
          <w:b w:val="0"/>
          <w:lang w:val="ru-RU"/>
        </w:rPr>
        <w:t>покушаем</w:t>
      </w:r>
      <w:proofErr w:type="gramEnd"/>
      <w:r w:rsidRPr="002903A3">
        <w:rPr>
          <w:b w:val="0"/>
          <w:lang w:val="ru-RU"/>
        </w:rPr>
        <w:t xml:space="preserve"> и мама придет», «вот порисуем, и мама придет»). Многолетние наблюдения показывают, что уже на третий день, если все дни малыш был в группе, он не плачет, расставаяс</w:t>
      </w:r>
      <w:r w:rsidR="006861A6">
        <w:rPr>
          <w:b w:val="0"/>
          <w:lang w:val="ru-RU"/>
        </w:rPr>
        <w:t xml:space="preserve">ь с мамой. Слезы воспитанника - </w:t>
      </w:r>
      <w:r w:rsidRPr="002903A3">
        <w:rPr>
          <w:b w:val="0"/>
          <w:lang w:val="ru-RU"/>
        </w:rPr>
        <w:t>это показатель ошибок в работе воспитателей и родителей. Занятие интересной деятельностью возвра</w:t>
      </w:r>
      <w:r w:rsidR="006861A6">
        <w:rPr>
          <w:b w:val="0"/>
          <w:lang w:val="ru-RU"/>
        </w:rPr>
        <w:t xml:space="preserve">щает малышу хорошее настроение. </w:t>
      </w:r>
      <w:r w:rsidRPr="002903A3">
        <w:rPr>
          <w:b w:val="0"/>
          <w:lang w:val="ru-RU"/>
        </w:rPr>
        <w:t>Если ребенок радостно, с удовольствием, проживает день, он не болеет, ст</w:t>
      </w:r>
      <w:proofErr w:type="gramStart"/>
      <w:r w:rsidRPr="002903A3">
        <w:rPr>
          <w:b w:val="0"/>
          <w:lang w:val="ru-RU"/>
        </w:rPr>
        <w:t>а-</w:t>
      </w:r>
      <w:proofErr w:type="gramEnd"/>
      <w:r w:rsidRPr="002903A3">
        <w:rPr>
          <w:b w:val="0"/>
          <w:lang w:val="ru-RU"/>
        </w:rPr>
        <w:t xml:space="preserve"> </w:t>
      </w:r>
      <w:proofErr w:type="spellStart"/>
      <w:r w:rsidRPr="002903A3">
        <w:rPr>
          <w:b w:val="0"/>
          <w:lang w:val="ru-RU"/>
        </w:rPr>
        <w:t>бильно</w:t>
      </w:r>
      <w:proofErr w:type="spellEnd"/>
      <w:r w:rsidRPr="002903A3">
        <w:rPr>
          <w:b w:val="0"/>
          <w:lang w:val="ru-RU"/>
        </w:rPr>
        <w:t xml:space="preserve"> весь год посещает детский сад, успешно овладевает программой </w:t>
      </w:r>
      <w:proofErr w:type="spellStart"/>
      <w:r w:rsidRPr="002903A3">
        <w:rPr>
          <w:b w:val="0"/>
          <w:lang w:val="ru-RU"/>
        </w:rPr>
        <w:t>вос</w:t>
      </w:r>
      <w:proofErr w:type="spellEnd"/>
      <w:r w:rsidRPr="002903A3">
        <w:rPr>
          <w:b w:val="0"/>
          <w:lang w:val="ru-RU"/>
        </w:rPr>
        <w:t>- питания.</w:t>
      </w:r>
    </w:p>
    <w:p w:rsidR="00C12705" w:rsidRPr="00724C9A" w:rsidRDefault="00C12705" w:rsidP="006861A6">
      <w:pPr>
        <w:jc w:val="both"/>
        <w:rPr>
          <w:b/>
          <w:sz w:val="28"/>
          <w:szCs w:val="28"/>
          <w:lang w:val="ru-RU"/>
        </w:rPr>
      </w:pPr>
    </w:p>
    <w:p w:rsidR="006861A6" w:rsidRPr="00A81C3E" w:rsidRDefault="00F44A3B" w:rsidP="00A81C3E">
      <w:pPr>
        <w:pStyle w:val="1"/>
        <w:numPr>
          <w:ilvl w:val="1"/>
          <w:numId w:val="34"/>
        </w:numPr>
        <w:tabs>
          <w:tab w:val="left" w:pos="2209"/>
        </w:tabs>
        <w:ind w:right="3"/>
        <w:jc w:val="center"/>
        <w:rPr>
          <w:lang w:val="ru-RU"/>
        </w:rPr>
      </w:pPr>
      <w:r w:rsidRPr="00F44A3B">
        <w:rPr>
          <w:lang w:val="ru-RU"/>
        </w:rPr>
        <w:t xml:space="preserve">Планируемые </w:t>
      </w:r>
      <w:r w:rsidR="005A64B2" w:rsidRPr="00F44A3B">
        <w:rPr>
          <w:lang w:val="ru-RU"/>
        </w:rPr>
        <w:t>результаты осво</w:t>
      </w:r>
      <w:r>
        <w:rPr>
          <w:lang w:val="ru-RU"/>
        </w:rPr>
        <w:t>ения воспитанниками образовательной программы.</w:t>
      </w:r>
    </w:p>
    <w:p w:rsidR="006861A6" w:rsidRPr="002D1C2C" w:rsidRDefault="005A64B2" w:rsidP="005A64B2">
      <w:pPr>
        <w:pStyle w:val="a3"/>
        <w:ind w:right="-142"/>
        <w:jc w:val="both"/>
        <w:rPr>
          <w:lang w:val="ru-RU"/>
        </w:rPr>
      </w:pPr>
      <w:r w:rsidRPr="002D1C2C">
        <w:rPr>
          <w:lang w:val="ru-RU"/>
        </w:rPr>
        <w:t xml:space="preserve">Целевые ориентиры, а также критерии и показатели для определения промежуточных результатов освоения воспитанниками ОП </w:t>
      </w:r>
      <w:proofErr w:type="spellStart"/>
      <w:r w:rsidRPr="002D1C2C">
        <w:rPr>
          <w:lang w:val="ru-RU"/>
        </w:rPr>
        <w:t>ДОво</w:t>
      </w:r>
      <w:proofErr w:type="spellEnd"/>
      <w:r w:rsidRPr="002D1C2C">
        <w:rPr>
          <w:lang w:val="ru-RU"/>
        </w:rPr>
        <w:t xml:space="preserve"> второй младшей группе подробно представлены в Программе «Детский сад – Дом радости» Н.М. Крыловой.</w:t>
      </w:r>
    </w:p>
    <w:p w:rsidR="005A64B2" w:rsidRPr="002D1C2C" w:rsidRDefault="005A64B2" w:rsidP="005A64B2">
      <w:pPr>
        <w:pStyle w:val="a3"/>
        <w:ind w:right="-142"/>
        <w:jc w:val="both"/>
        <w:rPr>
          <w:lang w:val="ru-RU"/>
        </w:rPr>
      </w:pPr>
      <w:r w:rsidRPr="002D1C2C">
        <w:rPr>
          <w:lang w:val="ru-RU"/>
        </w:rPr>
        <w:t xml:space="preserve">Целевые ориентиры освоения воспитанниками содержания ОП </w:t>
      </w:r>
      <w:proofErr w:type="gramStart"/>
      <w:r w:rsidRPr="002D1C2C">
        <w:rPr>
          <w:lang w:val="ru-RU"/>
        </w:rPr>
        <w:t>ДО</w:t>
      </w:r>
      <w:proofErr w:type="gramEnd"/>
      <w:r w:rsidRPr="002D1C2C">
        <w:rPr>
          <w:lang w:val="ru-RU"/>
        </w:rPr>
        <w:t xml:space="preserve"> представлены в Таблице 1.</w:t>
      </w:r>
    </w:p>
    <w:p w:rsidR="005A64B2" w:rsidRPr="002D1C2C" w:rsidRDefault="005A64B2" w:rsidP="00D4270A">
      <w:pPr>
        <w:pStyle w:val="1"/>
        <w:spacing w:before="5"/>
        <w:ind w:left="0"/>
        <w:rPr>
          <w:sz w:val="24"/>
          <w:szCs w:val="24"/>
          <w:lang w:val="ru-RU"/>
        </w:rPr>
      </w:pPr>
    </w:p>
    <w:p w:rsidR="005A64B2" w:rsidRPr="002D1C2C" w:rsidRDefault="005A64B2" w:rsidP="00A81C3E">
      <w:pPr>
        <w:pStyle w:val="1"/>
        <w:spacing w:before="5"/>
        <w:ind w:left="0"/>
        <w:rPr>
          <w:sz w:val="24"/>
          <w:szCs w:val="24"/>
          <w:lang w:val="ru-RU"/>
        </w:rPr>
      </w:pPr>
      <w:r w:rsidRPr="002D1C2C">
        <w:rPr>
          <w:sz w:val="24"/>
          <w:szCs w:val="24"/>
          <w:lang w:val="ru-RU"/>
        </w:rPr>
        <w:t xml:space="preserve">Целевые ориентиры освоения воспитанниками содержания ОП </w:t>
      </w:r>
      <w:proofErr w:type="gramStart"/>
      <w:r w:rsidRPr="002D1C2C">
        <w:rPr>
          <w:sz w:val="24"/>
          <w:szCs w:val="24"/>
          <w:lang w:val="ru-RU"/>
        </w:rPr>
        <w:t>ДО</w:t>
      </w:r>
      <w:proofErr w:type="gramEnd"/>
      <w:r w:rsidRPr="002D1C2C">
        <w:rPr>
          <w:sz w:val="24"/>
          <w:szCs w:val="24"/>
          <w:lang w:val="ru-RU"/>
        </w:rPr>
        <w:t>.</w:t>
      </w:r>
    </w:p>
    <w:tbl>
      <w:tblPr>
        <w:tblStyle w:val="TableNormal"/>
        <w:tblW w:w="9781" w:type="dxa"/>
        <w:tblInd w:w="5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7920"/>
      </w:tblGrid>
      <w:tr w:rsidR="005A64B2" w:rsidRPr="00FE0125" w:rsidTr="00161B5C">
        <w:trPr>
          <w:trHeight w:val="1103"/>
        </w:trPr>
        <w:tc>
          <w:tcPr>
            <w:tcW w:w="1861" w:type="dxa"/>
          </w:tcPr>
          <w:p w:rsidR="005A64B2" w:rsidRPr="002D1C2C" w:rsidRDefault="005A64B2" w:rsidP="00161B5C">
            <w:pPr>
              <w:pStyle w:val="TableParagraph"/>
              <w:spacing w:line="276" w:lineRule="exact"/>
              <w:ind w:left="136" w:hanging="2"/>
              <w:jc w:val="center"/>
              <w:rPr>
                <w:b/>
                <w:sz w:val="24"/>
                <w:szCs w:val="24"/>
                <w:lang w:val="ru-RU"/>
              </w:rPr>
            </w:pPr>
            <w:r w:rsidRPr="002D1C2C">
              <w:rPr>
                <w:b/>
                <w:sz w:val="24"/>
                <w:szCs w:val="24"/>
                <w:lang w:val="ru-RU"/>
              </w:rPr>
              <w:t>Направления развития ребенка (образовательные области)</w:t>
            </w:r>
          </w:p>
        </w:tc>
        <w:tc>
          <w:tcPr>
            <w:tcW w:w="7920" w:type="dxa"/>
          </w:tcPr>
          <w:p w:rsidR="005A64B2" w:rsidRPr="002D1C2C" w:rsidRDefault="005A64B2" w:rsidP="005A64B2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5A64B2" w:rsidRPr="002D1C2C" w:rsidRDefault="005A64B2" w:rsidP="005A64B2">
            <w:pPr>
              <w:pStyle w:val="TableParagraph"/>
              <w:ind w:left="2496" w:right="2007" w:hanging="461"/>
              <w:rPr>
                <w:b/>
                <w:sz w:val="24"/>
                <w:szCs w:val="24"/>
                <w:lang w:val="ru-RU"/>
              </w:rPr>
            </w:pPr>
            <w:r w:rsidRPr="002D1C2C">
              <w:rPr>
                <w:b/>
                <w:sz w:val="24"/>
                <w:szCs w:val="24"/>
                <w:lang w:val="ru-RU"/>
              </w:rPr>
              <w:t>Показатели развития ребенка (целевые ориентиры)</w:t>
            </w:r>
          </w:p>
        </w:tc>
      </w:tr>
      <w:tr w:rsidR="005A64B2" w:rsidRPr="00FE0125" w:rsidTr="00161B5C">
        <w:trPr>
          <w:trHeight w:val="3588"/>
        </w:trPr>
        <w:tc>
          <w:tcPr>
            <w:tcW w:w="1861" w:type="dxa"/>
          </w:tcPr>
          <w:p w:rsidR="005A64B2" w:rsidRPr="002D1C2C" w:rsidRDefault="005A64B2" w:rsidP="005A64B2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6861A6" w:rsidRDefault="005A64B2" w:rsidP="00161B5C">
            <w:pPr>
              <w:pStyle w:val="TableParagraph"/>
              <w:tabs>
                <w:tab w:val="left" w:pos="1861"/>
              </w:tabs>
              <w:ind w:left="160" w:right="28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D1C2C">
              <w:rPr>
                <w:sz w:val="24"/>
                <w:szCs w:val="24"/>
              </w:rPr>
              <w:t>Физическое</w:t>
            </w:r>
            <w:proofErr w:type="spellEnd"/>
          </w:p>
          <w:p w:rsidR="005A64B2" w:rsidRPr="002D1C2C" w:rsidRDefault="005A64B2" w:rsidP="00161B5C">
            <w:pPr>
              <w:pStyle w:val="TableParagraph"/>
              <w:tabs>
                <w:tab w:val="left" w:pos="1861"/>
              </w:tabs>
              <w:ind w:left="160" w:right="284"/>
              <w:jc w:val="center"/>
              <w:rPr>
                <w:sz w:val="24"/>
                <w:szCs w:val="24"/>
              </w:rPr>
            </w:pPr>
            <w:proofErr w:type="spellStart"/>
            <w:r w:rsidRPr="002D1C2C">
              <w:rPr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7920" w:type="dxa"/>
          </w:tcPr>
          <w:p w:rsidR="005A64B2" w:rsidRPr="002D1C2C" w:rsidRDefault="005A64B2" w:rsidP="005A64B2">
            <w:pPr>
              <w:pStyle w:val="TableParagraph"/>
              <w:ind w:left="141" w:right="93"/>
              <w:jc w:val="both"/>
              <w:rPr>
                <w:sz w:val="24"/>
                <w:szCs w:val="24"/>
                <w:lang w:val="ru-RU"/>
              </w:rPr>
            </w:pPr>
            <w:r w:rsidRPr="002D1C2C">
              <w:rPr>
                <w:sz w:val="24"/>
                <w:szCs w:val="24"/>
                <w:lang w:val="ru-RU"/>
              </w:rPr>
              <w:t xml:space="preserve">Основные антропологические и физиологические показатели малыша четвертого года жизни соответствуют возрастным нормам (физиологическая зрелость организма). Ребенок имеет оптимальное состояние нервной системы, хороший аппетит, спокойный сон, достаточно хорошую умственную работоспособность, высокий интерес к окружающему. Редко болеет, быстро выздоравливает. Владеет основами гигиенической культуры (умывание, чистка зубов и др.) и культуры поведения за столом (использует по назначению столовые приборы: нож, вилку, ложки). Проявляет интерес к двигательной деятельности, умеет использовать приобретенные под руководством воспитателя двигательные навыки </w:t>
            </w:r>
            <w:proofErr w:type="gramStart"/>
            <w:r w:rsidRPr="002D1C2C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2D1C2C">
              <w:rPr>
                <w:sz w:val="24"/>
                <w:szCs w:val="24"/>
                <w:lang w:val="ru-RU"/>
              </w:rPr>
              <w:t xml:space="preserve"> самостоятельной</w:t>
            </w:r>
          </w:p>
          <w:p w:rsidR="005A64B2" w:rsidRPr="002D1C2C" w:rsidRDefault="005A64B2" w:rsidP="005A64B2">
            <w:pPr>
              <w:pStyle w:val="TableParagraph"/>
              <w:spacing w:line="270" w:lineRule="atLeast"/>
              <w:ind w:left="141" w:right="103"/>
              <w:jc w:val="both"/>
              <w:rPr>
                <w:sz w:val="24"/>
                <w:szCs w:val="24"/>
                <w:lang w:val="ru-RU"/>
              </w:rPr>
            </w:pPr>
            <w:r w:rsidRPr="002D1C2C">
              <w:rPr>
                <w:sz w:val="24"/>
                <w:szCs w:val="24"/>
                <w:lang w:val="ru-RU"/>
              </w:rPr>
              <w:t>игре. Основные двигательные умения и навыки развиты на уровне, соответствующем здоровому ребенку этого возраста.</w:t>
            </w:r>
          </w:p>
        </w:tc>
      </w:tr>
      <w:tr w:rsidR="005A64B2" w:rsidRPr="00FE0125" w:rsidTr="00161B5C">
        <w:trPr>
          <w:trHeight w:val="1127"/>
        </w:trPr>
        <w:tc>
          <w:tcPr>
            <w:tcW w:w="1861" w:type="dxa"/>
          </w:tcPr>
          <w:p w:rsidR="005A64B2" w:rsidRPr="002D1C2C" w:rsidRDefault="005A64B2" w:rsidP="005A64B2">
            <w:pPr>
              <w:pStyle w:val="TableParagraph"/>
              <w:spacing w:before="11"/>
              <w:rPr>
                <w:b/>
                <w:sz w:val="24"/>
                <w:szCs w:val="24"/>
                <w:lang w:val="ru-RU"/>
              </w:rPr>
            </w:pPr>
          </w:p>
          <w:p w:rsidR="005A64B2" w:rsidRDefault="005A64B2" w:rsidP="00563864">
            <w:pPr>
              <w:pStyle w:val="TableParagraph"/>
              <w:ind w:left="194" w:right="169" w:firstLine="32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D1C2C">
              <w:rPr>
                <w:sz w:val="24"/>
                <w:szCs w:val="24"/>
              </w:rPr>
              <w:t>Социально</w:t>
            </w:r>
            <w:proofErr w:type="spellEnd"/>
            <w:r w:rsidRPr="002D1C2C">
              <w:rPr>
                <w:sz w:val="24"/>
                <w:szCs w:val="24"/>
              </w:rPr>
              <w:t xml:space="preserve">- </w:t>
            </w:r>
            <w:proofErr w:type="spellStart"/>
            <w:r w:rsidRPr="002D1C2C">
              <w:rPr>
                <w:sz w:val="24"/>
                <w:szCs w:val="24"/>
              </w:rPr>
              <w:t>коммуникативное</w:t>
            </w:r>
            <w:proofErr w:type="spellEnd"/>
          </w:p>
          <w:p w:rsidR="00563864" w:rsidRPr="00563864" w:rsidRDefault="00563864" w:rsidP="00563864">
            <w:pPr>
              <w:pStyle w:val="TableParagraph"/>
              <w:ind w:left="194" w:right="169" w:firstLine="3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</w:t>
            </w:r>
          </w:p>
        </w:tc>
        <w:tc>
          <w:tcPr>
            <w:tcW w:w="7920" w:type="dxa"/>
          </w:tcPr>
          <w:p w:rsidR="005A64B2" w:rsidRPr="002D1C2C" w:rsidRDefault="005A64B2" w:rsidP="002B7593">
            <w:pPr>
              <w:pStyle w:val="TableParagraph"/>
              <w:ind w:left="107" w:right="92"/>
              <w:jc w:val="both"/>
              <w:rPr>
                <w:sz w:val="24"/>
                <w:szCs w:val="24"/>
                <w:lang w:val="ru-RU"/>
              </w:rPr>
            </w:pPr>
            <w:r w:rsidRPr="002D1C2C">
              <w:rPr>
                <w:sz w:val="24"/>
                <w:szCs w:val="24"/>
                <w:lang w:val="ru-RU"/>
              </w:rPr>
              <w:t>Владеет каждым видом игр как деятельностью (воспроизводит действия с предметами и отношения между людьми). Выражает предпочтение определенным видам игр. Умеет называть взятую на себя роль, реализовывать ее. Умеет играть как индивидуально, так и в небольшой подгруппе, вступать со сверстниками в отношения, обусловленные сюжетом и содержанием игры. Умеет самостоятельно создавать условия для развертывания игры, воплощения ее замысла (использовать готовые игрушки, предмет</w:t>
            </w:r>
            <w:proofErr w:type="gramStart"/>
            <w:r w:rsidRPr="002D1C2C">
              <w:rPr>
                <w:sz w:val="24"/>
                <w:szCs w:val="24"/>
                <w:lang w:val="ru-RU"/>
              </w:rPr>
              <w:t>ы-</w:t>
            </w:r>
            <w:proofErr w:type="gramEnd"/>
            <w:r w:rsidRPr="002D1C2C">
              <w:rPr>
                <w:sz w:val="24"/>
                <w:szCs w:val="24"/>
                <w:lang w:val="ru-RU"/>
              </w:rPr>
              <w:t xml:space="preserve"> заместители и игровые атрибуты). Проявляет интерес к трудовой деятельности взрослого. Владеет деятельностью самообслуживания. Ребенку нравится самостоятельно одеваться, раздеваться (по своей инициативе просит о помощи в отдельных действиях). Владеет на уровне самостоятельности некоторыми видами хозяйственн</w:t>
            </w:r>
            <w:proofErr w:type="gramStart"/>
            <w:r w:rsidRPr="002D1C2C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2D1C2C">
              <w:rPr>
                <w:sz w:val="24"/>
                <w:szCs w:val="24"/>
                <w:lang w:val="ru-RU"/>
              </w:rPr>
              <w:t xml:space="preserve"> бытового труда (мытье предметов, уборка игрушек, организация рабочего места для осуществления продуктивной деятельности и убирать его после завершения ее; правильно определяет и выполняет содержание каждого компонента трудовой деятельности (формулирует в речи замысел, подбирает материал, инструменты, правильно выполняет необходимые действия, достигает конечного продукта и дает самооценку результата деятельности). С удовольствием и старательно выполняет поручения, способен адекватно оценивать полученный им результат. Стремится качественно выполнять каждое умение (если взрослый им любуется). Демонстрирует способность согласовывать собственные желания с интересами товарищей, подчинять свое поведение общепринятым нормам (правилам договоренности). </w:t>
            </w:r>
            <w:r w:rsidRPr="002D1C2C">
              <w:rPr>
                <w:sz w:val="24"/>
                <w:szCs w:val="24"/>
                <w:lang w:val="ru-RU"/>
              </w:rPr>
              <w:lastRenderedPageBreak/>
              <w:t>Называет себя, членов своей семьи и ближайших родственников (бабушки, дедушки и т.д.) по имени, фамилии, полу. Знает правила безопасного поведения в быту: играть со спичками, огнем, электрическими приборами, открывать вентили газовой плиты строго запрещено. Имеет представление о правилах безопасного поведения, если в доме пожар. Демонстриру</w:t>
            </w:r>
            <w:r w:rsidR="002B7593">
              <w:rPr>
                <w:sz w:val="24"/>
                <w:szCs w:val="24"/>
                <w:lang w:val="ru-RU"/>
              </w:rPr>
              <w:t xml:space="preserve">ет способы </w:t>
            </w:r>
            <w:proofErr w:type="spellStart"/>
            <w:r w:rsidR="002B7593">
              <w:rPr>
                <w:sz w:val="24"/>
                <w:szCs w:val="24"/>
                <w:lang w:val="ru-RU"/>
              </w:rPr>
              <w:t>безопасногоповедения</w:t>
            </w:r>
            <w:proofErr w:type="spellEnd"/>
            <w:r w:rsidR="002B7593">
              <w:rPr>
                <w:sz w:val="24"/>
                <w:szCs w:val="24"/>
                <w:lang w:val="ru-RU"/>
              </w:rPr>
              <w:t xml:space="preserve"> </w:t>
            </w:r>
            <w:r w:rsidRPr="002D1C2C">
              <w:rPr>
                <w:sz w:val="24"/>
                <w:szCs w:val="24"/>
                <w:lang w:val="ru-RU"/>
              </w:rPr>
              <w:t>пешеходов: дорогу переходит с взрослым, держа его за руку.</w:t>
            </w:r>
          </w:p>
        </w:tc>
      </w:tr>
      <w:tr w:rsidR="005A64B2" w:rsidRPr="00FE0125" w:rsidTr="00294ACD">
        <w:trPr>
          <w:trHeight w:val="664"/>
        </w:trPr>
        <w:tc>
          <w:tcPr>
            <w:tcW w:w="1861" w:type="dxa"/>
          </w:tcPr>
          <w:p w:rsidR="005A64B2" w:rsidRPr="002D1C2C" w:rsidRDefault="005A64B2" w:rsidP="005A64B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5A64B2" w:rsidRPr="002D1C2C" w:rsidRDefault="005A64B2" w:rsidP="005A64B2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5A64B2" w:rsidRDefault="005A64B2" w:rsidP="00563864">
            <w:pPr>
              <w:pStyle w:val="TableParagraph"/>
              <w:ind w:left="107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D1C2C">
              <w:rPr>
                <w:sz w:val="24"/>
                <w:szCs w:val="24"/>
              </w:rPr>
              <w:t>Познавательное</w:t>
            </w:r>
            <w:proofErr w:type="spellEnd"/>
          </w:p>
          <w:p w:rsidR="00563864" w:rsidRPr="00563864" w:rsidRDefault="00563864" w:rsidP="00563864">
            <w:pPr>
              <w:pStyle w:val="TableParagraph"/>
              <w:ind w:left="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</w:t>
            </w:r>
          </w:p>
        </w:tc>
        <w:tc>
          <w:tcPr>
            <w:tcW w:w="7920" w:type="dxa"/>
          </w:tcPr>
          <w:p w:rsidR="005A64B2" w:rsidRPr="002D1C2C" w:rsidRDefault="005A64B2" w:rsidP="005A64B2">
            <w:pPr>
              <w:pStyle w:val="TableParagraph"/>
              <w:ind w:left="107" w:right="93"/>
              <w:jc w:val="both"/>
              <w:rPr>
                <w:sz w:val="24"/>
                <w:szCs w:val="24"/>
                <w:lang w:val="ru-RU"/>
              </w:rPr>
            </w:pPr>
            <w:r w:rsidRPr="002D1C2C">
              <w:rPr>
                <w:sz w:val="24"/>
                <w:szCs w:val="24"/>
                <w:lang w:val="ru-RU"/>
              </w:rPr>
              <w:t>Проявляет активный интерес к окружающему миру (в области географии, техники, астрономии, экологии и др.), стремление познать его в познавательно-исследовательской деятельности, насыщенной эмоциями (удивление, сомнение, любопытство, любознательность, огорчение при неудачах, восторг в форме топанья ножками, хлопанья ладошками при неожиданных приятных открытиях и др.). Проявляет наблюдательность по отношению к часто повторяющимся явлениям природы, влияющим на его жизнедеятельность; стремится устанавливать причинн</w:t>
            </w:r>
            <w:proofErr w:type="gramStart"/>
            <w:r w:rsidRPr="002D1C2C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2D1C2C">
              <w:rPr>
                <w:sz w:val="24"/>
                <w:szCs w:val="24"/>
                <w:lang w:val="ru-RU"/>
              </w:rPr>
              <w:t xml:space="preserve"> следственные связи, обобщать свой первый практический опыт. Применяет при обследовании </w:t>
            </w:r>
            <w:r w:rsidR="00F44A3B" w:rsidRPr="002D1C2C">
              <w:rPr>
                <w:sz w:val="24"/>
                <w:szCs w:val="24"/>
                <w:lang w:val="ru-RU"/>
              </w:rPr>
              <w:t>предметов,</w:t>
            </w:r>
            <w:r w:rsidRPr="002D1C2C">
              <w:rPr>
                <w:sz w:val="24"/>
                <w:szCs w:val="24"/>
                <w:lang w:val="ru-RU"/>
              </w:rPr>
              <w:t xml:space="preserve"> как свои способы обследования, так и некоторые рациональные приемы, приобретенные в процессе взаимодействия </w:t>
            </w:r>
            <w:r w:rsidR="00F44A3B" w:rsidRPr="002D1C2C">
              <w:rPr>
                <w:sz w:val="24"/>
                <w:szCs w:val="24"/>
                <w:lang w:val="ru-RU"/>
              </w:rPr>
              <w:t>с</w:t>
            </w:r>
            <w:r w:rsidRPr="002D1C2C">
              <w:rPr>
                <w:sz w:val="24"/>
                <w:szCs w:val="24"/>
                <w:lang w:val="ru-RU"/>
              </w:rPr>
              <w:t xml:space="preserve"> взрослым. Умеет не только отвечать на вопросы взрослого, но и сам их задает (его мотивы – любопытство,</w:t>
            </w:r>
            <w:r w:rsidR="00F44A3B">
              <w:rPr>
                <w:sz w:val="24"/>
                <w:szCs w:val="24"/>
                <w:lang w:val="ru-RU"/>
              </w:rPr>
              <w:t xml:space="preserve"> </w:t>
            </w:r>
            <w:r w:rsidRPr="002D1C2C">
              <w:rPr>
                <w:sz w:val="24"/>
                <w:szCs w:val="24"/>
                <w:lang w:val="ru-RU"/>
              </w:rPr>
              <w:t>любознательность).</w:t>
            </w:r>
          </w:p>
          <w:p w:rsidR="005A64B2" w:rsidRPr="002D1C2C" w:rsidRDefault="005A64B2" w:rsidP="00C01850"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  <w:szCs w:val="24"/>
                <w:lang w:val="ru-RU"/>
              </w:rPr>
            </w:pPr>
            <w:r w:rsidRPr="002D1C2C">
              <w:rPr>
                <w:sz w:val="24"/>
                <w:szCs w:val="24"/>
                <w:lang w:val="ru-RU"/>
              </w:rPr>
              <w:t>Проявляет интерес к архитектурным объектам (домам, мостам), художественным оригинальным конструкциям, эмоционально</w:t>
            </w:r>
            <w:r w:rsidR="00C01850">
              <w:rPr>
                <w:sz w:val="24"/>
                <w:szCs w:val="24"/>
                <w:lang w:val="ru-RU"/>
              </w:rPr>
              <w:t xml:space="preserve"> </w:t>
            </w:r>
            <w:r w:rsidR="00C01850" w:rsidRPr="00C01850">
              <w:rPr>
                <w:sz w:val="24"/>
                <w:szCs w:val="24"/>
                <w:lang w:val="ru-RU"/>
              </w:rPr>
              <w:t>реагирует на все прекрасное в них. Владеет конструированием как самодеятельностью (из настольного и напольного строительного материала самостоятельно возводит постройку по образцу или фотографии, по условиям, своему замыслу). Имеет представления о конструктивном материале: его видах (куб, кирпичик, призма, пластина, брусок, а если набор цветной — о цвете деталей) и свойствах каждой формы с точки зрения назначения в конструировании,  законов  прочност</w:t>
            </w:r>
            <w:r w:rsidR="00C01850">
              <w:rPr>
                <w:sz w:val="24"/>
                <w:szCs w:val="24"/>
                <w:lang w:val="ru-RU"/>
              </w:rPr>
              <w:t xml:space="preserve">и.  Умеет  находить   «один»  и </w:t>
            </w:r>
            <w:r w:rsidR="00C01850" w:rsidRPr="00C01850">
              <w:rPr>
                <w:sz w:val="24"/>
                <w:szCs w:val="24"/>
                <w:lang w:val="ru-RU"/>
              </w:rPr>
              <w:t xml:space="preserve">«много» предметов в окружающей обстановке; при сравнении двух групп предметов на вопросы «чего больше», «чего меньше» отвечает правильно, даже не умея считать; знает – чтобы это определить, надо предметы наложить (приложить) один на другой или провести линии от одного предмета к другому. Умеет сравнивать два предмета по величине в целом или по отдельным параметрам, а </w:t>
            </w:r>
            <w:proofErr w:type="spellStart"/>
            <w:r w:rsidR="00C01850" w:rsidRPr="00C01850">
              <w:rPr>
                <w:sz w:val="24"/>
                <w:szCs w:val="24"/>
                <w:lang w:val="ru-RU"/>
              </w:rPr>
              <w:t>результатоформлятьслов</w:t>
            </w:r>
            <w:r w:rsidR="00C01850">
              <w:rPr>
                <w:sz w:val="24"/>
                <w:szCs w:val="24"/>
                <w:lang w:val="ru-RU"/>
              </w:rPr>
              <w:t>ам</w:t>
            </w:r>
            <w:proofErr w:type="gramStart"/>
            <w:r w:rsidR="00C01850">
              <w:rPr>
                <w:sz w:val="24"/>
                <w:szCs w:val="24"/>
                <w:lang w:val="ru-RU"/>
              </w:rPr>
              <w:t>и«</w:t>
            </w:r>
            <w:proofErr w:type="gramEnd"/>
            <w:r w:rsidR="00C01850">
              <w:rPr>
                <w:sz w:val="24"/>
                <w:szCs w:val="24"/>
                <w:lang w:val="ru-RU"/>
              </w:rPr>
              <w:t>длиннее</w:t>
            </w:r>
            <w:proofErr w:type="spellEnd"/>
            <w:r w:rsidR="00C01850">
              <w:rPr>
                <w:sz w:val="24"/>
                <w:szCs w:val="24"/>
                <w:lang w:val="ru-RU"/>
              </w:rPr>
              <w:t>–</w:t>
            </w:r>
            <w:proofErr w:type="spellStart"/>
            <w:r w:rsidR="00C01850">
              <w:rPr>
                <w:sz w:val="24"/>
                <w:szCs w:val="24"/>
                <w:lang w:val="ru-RU"/>
              </w:rPr>
              <w:t>короче»,«шире</w:t>
            </w:r>
            <w:proofErr w:type="spellEnd"/>
            <w:r w:rsidR="00C01850">
              <w:rPr>
                <w:sz w:val="24"/>
                <w:szCs w:val="24"/>
                <w:lang w:val="ru-RU"/>
              </w:rPr>
              <w:t>–</w:t>
            </w:r>
            <w:proofErr w:type="spellStart"/>
            <w:r w:rsidR="00C01850">
              <w:rPr>
                <w:sz w:val="24"/>
                <w:szCs w:val="24"/>
                <w:lang w:val="ru-RU"/>
              </w:rPr>
              <w:t>уже»,</w:t>
            </w:r>
            <w:r w:rsidR="00C01850" w:rsidRPr="00C01850">
              <w:rPr>
                <w:sz w:val="24"/>
                <w:szCs w:val="24"/>
                <w:lang w:val="ru-RU"/>
              </w:rPr>
              <w:t>«выше</w:t>
            </w:r>
            <w:proofErr w:type="spellEnd"/>
            <w:r w:rsidR="00C01850" w:rsidRPr="00C01850">
              <w:rPr>
                <w:sz w:val="24"/>
                <w:szCs w:val="24"/>
                <w:lang w:val="ru-RU"/>
              </w:rPr>
              <w:t xml:space="preserve"> – ниже», «толще – тоньше», «больше – меньше». </w:t>
            </w:r>
            <w:proofErr w:type="gramStart"/>
            <w:r w:rsidR="00C01850" w:rsidRPr="00C01850">
              <w:rPr>
                <w:sz w:val="24"/>
                <w:szCs w:val="24"/>
                <w:lang w:val="ru-RU"/>
              </w:rPr>
              <w:t xml:space="preserve">Умеет </w:t>
            </w:r>
            <w:r w:rsidR="00F44A3B">
              <w:rPr>
                <w:sz w:val="24"/>
                <w:szCs w:val="24"/>
                <w:lang w:val="ru-RU"/>
              </w:rPr>
              <w:t xml:space="preserve"> </w:t>
            </w:r>
            <w:r w:rsidR="00C01850" w:rsidRPr="00C01850">
              <w:rPr>
                <w:sz w:val="24"/>
                <w:szCs w:val="24"/>
                <w:lang w:val="ru-RU"/>
              </w:rPr>
              <w:t>находить среди геометрических фигур нужную, называть ее; правильно  показывать  правую   и   ле</w:t>
            </w:r>
            <w:r w:rsidR="00C01850">
              <w:rPr>
                <w:sz w:val="24"/>
                <w:szCs w:val="24"/>
                <w:lang w:val="ru-RU"/>
              </w:rPr>
              <w:t xml:space="preserve">вую   руки,  ноги,  уши, глаза; </w:t>
            </w:r>
            <w:r w:rsidR="00C01850" w:rsidRPr="00C01850">
              <w:rPr>
                <w:sz w:val="24"/>
                <w:szCs w:val="24"/>
                <w:lang w:val="ru-RU"/>
              </w:rPr>
              <w:t>определять, что стоит впереди, сзади, справа, слева от него, что находится вверху и внизу.</w:t>
            </w:r>
            <w:proofErr w:type="gramEnd"/>
          </w:p>
        </w:tc>
      </w:tr>
    </w:tbl>
    <w:p w:rsidR="00F26ECB" w:rsidRPr="002D1C2C" w:rsidRDefault="00F26ECB" w:rsidP="00F26ECB">
      <w:pPr>
        <w:pStyle w:val="1"/>
        <w:spacing w:before="5"/>
        <w:ind w:left="0"/>
        <w:rPr>
          <w:sz w:val="24"/>
          <w:szCs w:val="24"/>
          <w:lang w:val="ru-RU"/>
        </w:rPr>
      </w:pPr>
    </w:p>
    <w:tbl>
      <w:tblPr>
        <w:tblStyle w:val="TableNormal"/>
        <w:tblpPr w:leftFromText="180" w:rightFromText="180" w:vertAnchor="text" w:horzAnchor="page" w:tblpX="1150" w:tblpY="35"/>
        <w:tblW w:w="9758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6"/>
        <w:gridCol w:w="7892"/>
      </w:tblGrid>
      <w:tr w:rsidR="00F26ECB" w:rsidRPr="00FE0125" w:rsidTr="00161B5C">
        <w:trPr>
          <w:trHeight w:val="528"/>
        </w:trPr>
        <w:tc>
          <w:tcPr>
            <w:tcW w:w="1866" w:type="dxa"/>
          </w:tcPr>
          <w:p w:rsidR="00F44A3B" w:rsidRDefault="00F44A3B" w:rsidP="00F44A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F26ECB" w:rsidRDefault="00C01850" w:rsidP="00F44A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Речевое</w:t>
            </w:r>
          </w:p>
          <w:p w:rsidR="00563864" w:rsidRPr="002D1C2C" w:rsidRDefault="00563864" w:rsidP="00F44A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</w:t>
            </w:r>
          </w:p>
        </w:tc>
        <w:tc>
          <w:tcPr>
            <w:tcW w:w="7892" w:type="dxa"/>
          </w:tcPr>
          <w:p w:rsidR="00E17BC2" w:rsidRPr="00E17BC2" w:rsidRDefault="00C01850" w:rsidP="00161B5C">
            <w:pPr>
              <w:pStyle w:val="TableParagraph"/>
              <w:ind w:left="107" w:right="237"/>
              <w:jc w:val="both"/>
              <w:rPr>
                <w:sz w:val="24"/>
                <w:szCs w:val="24"/>
                <w:lang w:val="ru-RU"/>
              </w:rPr>
            </w:pPr>
            <w:r w:rsidRPr="00C01850">
              <w:rPr>
                <w:sz w:val="24"/>
                <w:szCs w:val="24"/>
                <w:lang w:val="ru-RU"/>
              </w:rPr>
              <w:t xml:space="preserve">У ребенка преобладает ситуативная связная речь. Потребность общения с взрослым побуждает его овладевать связной контекстной речью, а она уже стимулирует малыша к овладению словарем, грамматикой, звуковой культурой речи (С.Л. Рубинштейн, А.М. </w:t>
            </w:r>
            <w:proofErr w:type="spellStart"/>
            <w:r w:rsidRPr="00C01850">
              <w:rPr>
                <w:sz w:val="24"/>
                <w:szCs w:val="24"/>
                <w:lang w:val="ru-RU"/>
              </w:rPr>
              <w:t>Леушина</w:t>
            </w:r>
            <w:proofErr w:type="spellEnd"/>
            <w:r w:rsidRPr="00C01850">
              <w:rPr>
                <w:sz w:val="24"/>
                <w:szCs w:val="24"/>
                <w:lang w:val="ru-RU"/>
              </w:rPr>
              <w:t xml:space="preserve">). Именно непонимание взрослым содержания речи, вызывает у маленького собеседника недовольство от общения, он начинает целенаправленно переводить ситуативную речь в связную контекстную. Речь оформляет мысли – знания об окружающем мире и о себе самом. Учитывая, что </w:t>
            </w:r>
            <w:r w:rsidRPr="00C01850">
              <w:rPr>
                <w:sz w:val="24"/>
                <w:szCs w:val="24"/>
                <w:lang w:val="ru-RU"/>
              </w:rPr>
              <w:lastRenderedPageBreak/>
              <w:t xml:space="preserve">мышление у ребенка преимущественно наглядно-образное, открывает им разных видов связей в предметах, в дидактических картинах, в наблюдаемой деятельности взрослого, в собственной разнообразной жизни. С удовольствием диктует воспитателю составляемые тексты. Письменная речь способствует овладению им логикой монологической речи. У него появляется тяга к словотворчеству, игре со словом, что помогает ему успешно овладевать родной  речью. Овладевает умением слышать и корректировать собственное звукопроизношение, улавливает общее и различное в звучании слов. Обогащается словарь малыша в связи с расширением ориентировки в окружающем: знакомится с новыми предметами быта, объектами природы, явлениями общественной жизни и одновременно узнает их названия. </w:t>
            </w:r>
            <w:proofErr w:type="gramStart"/>
            <w:r w:rsidRPr="00C01850">
              <w:rPr>
                <w:sz w:val="24"/>
                <w:szCs w:val="24"/>
                <w:lang w:val="ru-RU"/>
              </w:rPr>
              <w:t>Словарь пополняется наименованиями разных частей речи (существительными, глаголами, прилагательными), обобщающими словами (игрушки, животные, овощи), антонимами (словами с противоположным значением).</w:t>
            </w:r>
            <w:proofErr w:type="gramEnd"/>
            <w:r w:rsidRPr="00C01850">
              <w:rPr>
                <w:sz w:val="24"/>
                <w:szCs w:val="24"/>
                <w:lang w:val="ru-RU"/>
              </w:rPr>
              <w:t xml:space="preserve"> Учится оперировать словарем, не опираясь на наглядно представленную ситуацию, активизируется использование глаголов. Задает многочисленные вопросы о предметах  и явлениях, их  связях  и</w:t>
            </w:r>
            <w:r>
              <w:rPr>
                <w:sz w:val="24"/>
                <w:szCs w:val="24"/>
                <w:lang w:val="ru-RU"/>
              </w:rPr>
              <w:t xml:space="preserve"> отношениях.  Развитие  словаря </w:t>
            </w:r>
            <w:r w:rsidRPr="00C01850">
              <w:rPr>
                <w:sz w:val="24"/>
                <w:szCs w:val="24"/>
                <w:lang w:val="ru-RU"/>
              </w:rPr>
              <w:t xml:space="preserve">влияет на формирование грамматического строя речи. </w:t>
            </w:r>
            <w:proofErr w:type="gramStart"/>
            <w:r w:rsidRPr="00C01850">
              <w:rPr>
                <w:sz w:val="24"/>
                <w:szCs w:val="24"/>
                <w:lang w:val="ru-RU"/>
              </w:rPr>
              <w:t xml:space="preserve">Ребенок, усваивая   каждое   новое   слово,   учится   правильно   </w:t>
            </w:r>
            <w:proofErr w:type="spellStart"/>
            <w:r w:rsidRPr="00C01850">
              <w:rPr>
                <w:sz w:val="24"/>
                <w:szCs w:val="24"/>
                <w:lang w:val="ru-RU"/>
              </w:rPr>
              <w:t>егоизменять</w:t>
            </w:r>
            <w:proofErr w:type="spellEnd"/>
            <w:r w:rsidRPr="00C01850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01850">
              <w:rPr>
                <w:lang w:val="ru-RU"/>
              </w:rPr>
              <w:t xml:space="preserve"> </w:t>
            </w:r>
            <w:r w:rsidRPr="00C01850">
              <w:rPr>
                <w:sz w:val="24"/>
                <w:szCs w:val="24"/>
                <w:lang w:val="ru-RU"/>
              </w:rPr>
              <w:t>согласовывать с другими словами в предложении, устанавливать между ними словообразовательные связи (у лисы – лисенок, у гуся</w:t>
            </w:r>
            <w:r w:rsidR="00563864">
              <w:rPr>
                <w:sz w:val="24"/>
                <w:szCs w:val="24"/>
                <w:lang w:val="ru-RU"/>
              </w:rPr>
              <w:t xml:space="preserve"> </w:t>
            </w:r>
            <w:r w:rsidRPr="00C01850">
              <w:rPr>
                <w:sz w:val="24"/>
                <w:szCs w:val="24"/>
                <w:lang w:val="ru-RU"/>
              </w:rPr>
              <w:t>– гусенок; для чая – чайник, для кофе – кофейник и т.п.).</w:t>
            </w:r>
            <w:proofErr w:type="gramEnd"/>
            <w:r w:rsidRPr="00C01850">
              <w:rPr>
                <w:sz w:val="24"/>
                <w:szCs w:val="24"/>
                <w:lang w:val="ru-RU"/>
              </w:rPr>
              <w:t xml:space="preserve"> В связи с овладением разными видами деятельности на уровне самостоятельности возникает новая организация их – от игры (конструирования, труда) рядом к игре вместе. Поэтому у ребенка возникают новые потребности общения и появляются новые типы высказываний: комментирующие собственные игровые (и другие виды) действия, корректирующие поведение партнера. Развитие диалога со сверстником выражается в согласовании практических действий, в адекватном ответе действием на речь партнера и затем в согласовании высказываний. Малыши используют такие средства коммуникации, как улыбка, смех, выразительные движения, позы, контакт глаз. Речевые действия при этом, как правило, не скоординированы. Дети говорят в</w:t>
            </w:r>
            <w:r>
              <w:rPr>
                <w:sz w:val="24"/>
                <w:szCs w:val="24"/>
                <w:lang w:val="ru-RU"/>
              </w:rPr>
              <w:t xml:space="preserve">слух в присутствии друг друга и </w:t>
            </w:r>
            <w:r w:rsidRPr="00C01850">
              <w:rPr>
                <w:sz w:val="24"/>
                <w:szCs w:val="24"/>
                <w:lang w:val="ru-RU"/>
              </w:rPr>
              <w:t>часто не обращают внимания на высказывания соседа.</w:t>
            </w:r>
          </w:p>
        </w:tc>
      </w:tr>
      <w:tr w:rsidR="00F26ECB" w:rsidRPr="00FE0125" w:rsidTr="00161B5C">
        <w:trPr>
          <w:trHeight w:val="3080"/>
        </w:trPr>
        <w:tc>
          <w:tcPr>
            <w:tcW w:w="1866" w:type="dxa"/>
          </w:tcPr>
          <w:p w:rsidR="00F26ECB" w:rsidRPr="002D1C2C" w:rsidRDefault="00F26ECB" w:rsidP="00F44A3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26ECB" w:rsidRDefault="00563864" w:rsidP="00F44A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63864">
              <w:rPr>
                <w:sz w:val="24"/>
                <w:szCs w:val="24"/>
                <w:lang w:val="ru-RU"/>
              </w:rPr>
              <w:t>Художественн</w:t>
            </w:r>
            <w:proofErr w:type="gramStart"/>
            <w:r w:rsidRPr="00563864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563864">
              <w:rPr>
                <w:sz w:val="24"/>
                <w:szCs w:val="24"/>
                <w:lang w:val="ru-RU"/>
              </w:rPr>
              <w:t xml:space="preserve"> эстетическое</w:t>
            </w:r>
          </w:p>
          <w:p w:rsidR="00563864" w:rsidRPr="00563864" w:rsidRDefault="00563864" w:rsidP="00F44A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</w:t>
            </w:r>
          </w:p>
          <w:p w:rsidR="00F26ECB" w:rsidRPr="002D1C2C" w:rsidRDefault="00F26ECB" w:rsidP="00F44A3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26ECB" w:rsidRPr="002D1C2C" w:rsidRDefault="00F26ECB" w:rsidP="00F44A3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26ECB" w:rsidRPr="002D1C2C" w:rsidRDefault="00F26ECB" w:rsidP="00F44A3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26ECB" w:rsidRPr="002D1C2C" w:rsidRDefault="00F26ECB" w:rsidP="00F44A3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26ECB" w:rsidRPr="002D1C2C" w:rsidRDefault="00F26ECB" w:rsidP="00F44A3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26ECB" w:rsidRPr="002D1C2C" w:rsidRDefault="00F26ECB" w:rsidP="00F44A3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26ECB" w:rsidRPr="002D1C2C" w:rsidRDefault="00F26ECB" w:rsidP="00F44A3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26ECB" w:rsidRPr="002D1C2C" w:rsidRDefault="00F26ECB" w:rsidP="00F44A3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26ECB" w:rsidRPr="00C01850" w:rsidRDefault="00F26ECB" w:rsidP="00F44A3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7892" w:type="dxa"/>
          </w:tcPr>
          <w:p w:rsidR="00563864" w:rsidRPr="00563864" w:rsidRDefault="00563864" w:rsidP="00161B5C">
            <w:pPr>
              <w:pStyle w:val="TableParagraph"/>
              <w:ind w:left="107" w:right="237"/>
              <w:jc w:val="both"/>
              <w:rPr>
                <w:sz w:val="24"/>
                <w:szCs w:val="24"/>
                <w:lang w:val="ru-RU"/>
              </w:rPr>
            </w:pPr>
            <w:r w:rsidRPr="00563864">
              <w:rPr>
                <w:sz w:val="24"/>
                <w:szCs w:val="24"/>
                <w:lang w:val="ru-RU"/>
              </w:rPr>
              <w:t xml:space="preserve">Малыш испытывает удовольствие, радость от встречи с произведением искусства и продукцией народных промыслов. Он способен воспринимать художественное произведение: откликается на его красоту, характер и настроение образа; может отличить (пока еще на интуитивном уровне) высокохудожественное произведение, например, иллюстрацию от дидактической картинки. Узнает некоторые жанры литературных произведений (сказка, рассказ, стихотворение, малые формы поэтического фольклора); имеет предпочтения к определенным жанрам, стихам, сказкам. По собственному желанию умеет читать наизусть короткие стихи, рассказы. Проявляет интерес к книге, рассматриванию иллюстраций, демонстрирует бережное к ним отношение. Знает некоторые разновидности детского театра, испытывает удовольствие вовремя просмотра спектаклей, которые показывают взрослые или старшие дети. Испытывает удовольствие от занятий изобразительной деятельностью, проявляет творчество в </w:t>
            </w:r>
            <w:r w:rsidRPr="00563864">
              <w:rPr>
                <w:sz w:val="24"/>
                <w:szCs w:val="24"/>
                <w:lang w:val="ru-RU"/>
              </w:rPr>
              <w:lastRenderedPageBreak/>
              <w:t xml:space="preserve">индивидуальной деятельности. Проявляет интерес к миру музыки, переживает чувства радости от общения с нею; музыкальная деятельность в жизни занимает важное место. В рисовании демонстрирует хорошее знание традиционных материалов для работы, испытывает удовольствие от рисования не только кисточкой, но и карандашами, фломастерами, пальцами. Знает контрастные цвета и цвета, близкие по тональности (вишневый, малиновый, сиреневый и др.). </w:t>
            </w:r>
            <w:proofErr w:type="gramStart"/>
            <w:r w:rsidRPr="00563864">
              <w:rPr>
                <w:sz w:val="24"/>
                <w:szCs w:val="24"/>
                <w:lang w:val="ru-RU"/>
              </w:rPr>
              <w:t>Владеет способами изображения предметов, животных (конструктивный, обобщенный); умеет правильно штриховать и наносить краску на свой рисунок; строить композицию (на одной линии, на широкой полосе, на всем листе бумаги).</w:t>
            </w:r>
            <w:proofErr w:type="gramEnd"/>
            <w:r w:rsidRPr="00563864">
              <w:rPr>
                <w:sz w:val="24"/>
                <w:szCs w:val="24"/>
                <w:lang w:val="ru-RU"/>
              </w:rPr>
              <w:t xml:space="preserve"> В лепке демонстрирует знание свойств и качеств материалов. Умеет обследовать объект (по вопросам воспитателя) и рассказывать о последовательности выполнения действий. Умеет лепить фигурки птиц, животных конструктивным способом; передавать форму, величину отдельных частей   лепного   изделия;   украшать   свою   лепку </w:t>
            </w:r>
            <w:proofErr w:type="gramStart"/>
            <w:r w:rsidRPr="00563864">
              <w:rPr>
                <w:sz w:val="24"/>
                <w:szCs w:val="24"/>
                <w:lang w:val="ru-RU"/>
              </w:rPr>
              <w:t>декоративными</w:t>
            </w:r>
            <w:proofErr w:type="gramEnd"/>
          </w:p>
          <w:p w:rsidR="00F26ECB" w:rsidRPr="002D1C2C" w:rsidRDefault="00563864" w:rsidP="00161B5C">
            <w:pPr>
              <w:pStyle w:val="TableParagraph"/>
              <w:ind w:left="107" w:right="237"/>
              <w:jc w:val="both"/>
              <w:rPr>
                <w:sz w:val="24"/>
                <w:szCs w:val="24"/>
                <w:lang w:val="ru-RU"/>
              </w:rPr>
            </w:pPr>
            <w:r w:rsidRPr="00563864">
              <w:rPr>
                <w:sz w:val="24"/>
                <w:szCs w:val="24"/>
                <w:lang w:val="ru-RU"/>
              </w:rPr>
              <w:t>элементами или росписью (совместная деятельно</w:t>
            </w:r>
            <w:r w:rsidR="00161B5C">
              <w:rPr>
                <w:sz w:val="24"/>
                <w:szCs w:val="24"/>
                <w:lang w:val="ru-RU"/>
              </w:rPr>
              <w:t>сть: воспитатель – ребенок) В аппликации владеет</w:t>
            </w:r>
            <w:r w:rsidRPr="00563864">
              <w:rPr>
                <w:sz w:val="24"/>
                <w:szCs w:val="24"/>
                <w:lang w:val="ru-RU"/>
              </w:rPr>
              <w:t xml:space="preserve"> способами</w:t>
            </w:r>
            <w:r w:rsidR="00161B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3864">
              <w:rPr>
                <w:sz w:val="24"/>
                <w:szCs w:val="24"/>
                <w:lang w:val="ru-RU"/>
              </w:rPr>
              <w:t>выкладыванияи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563864">
              <w:rPr>
                <w:lang w:val="ru-RU"/>
              </w:rPr>
              <w:t xml:space="preserve"> </w:t>
            </w:r>
            <w:r w:rsidRPr="00563864">
              <w:rPr>
                <w:sz w:val="24"/>
                <w:szCs w:val="24"/>
                <w:lang w:val="ru-RU"/>
              </w:rPr>
              <w:tab/>
              <w:t>наклеивания готовых форм. Осв</w:t>
            </w:r>
            <w:r>
              <w:rPr>
                <w:sz w:val="24"/>
                <w:szCs w:val="24"/>
                <w:lang w:val="ru-RU"/>
              </w:rPr>
              <w:t>оил новый для него инструмен</w:t>
            </w:r>
            <w:proofErr w:type="gramStart"/>
            <w:r>
              <w:rPr>
                <w:sz w:val="24"/>
                <w:szCs w:val="24"/>
                <w:lang w:val="ru-RU"/>
              </w:rPr>
              <w:t>т-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563864">
              <w:rPr>
                <w:sz w:val="24"/>
                <w:szCs w:val="24"/>
                <w:lang w:val="ru-RU"/>
              </w:rPr>
              <w:t xml:space="preserve">ножницы (под прямым контролем взрослого); умеет резать ножницами по прямой (прямолинейное вырезание), частично по кривой (криволинейное вырезание). Умеет подбирать цвета и строить аппликационные композиции на </w:t>
            </w:r>
            <w:proofErr w:type="spellStart"/>
            <w:r w:rsidRPr="00563864">
              <w:rPr>
                <w:sz w:val="24"/>
                <w:szCs w:val="24"/>
                <w:lang w:val="ru-RU"/>
              </w:rPr>
              <w:t>фланелеграфе</w:t>
            </w:r>
            <w:proofErr w:type="spellEnd"/>
            <w:r w:rsidRPr="00563864">
              <w:rPr>
                <w:sz w:val="24"/>
                <w:szCs w:val="24"/>
                <w:lang w:val="ru-RU"/>
              </w:rPr>
              <w:t xml:space="preserve"> и бумаге. В художественном труде проявляет интерес к свободной художественной деятельности с использованием известных ему материалов (лодочка, кораблик из бумаги; украшение платья для куколки из бумаги, ткани, печенья для «Мишки»). Проявляется ранняя одаренность, испытывает удовлетворение потребности проявлять себя в изобразительной деятельности. Накопил определенный опыт восприятия музыкальных произведений разных эпох и стилей, проявляет эмоциональную отзывчивость, сопереживает в процессе слушания музыки. </w:t>
            </w:r>
            <w:proofErr w:type="gramStart"/>
            <w:r w:rsidRPr="00563864">
              <w:rPr>
                <w:sz w:val="24"/>
                <w:szCs w:val="24"/>
                <w:lang w:val="ru-RU"/>
              </w:rPr>
              <w:t>Предпринимает попытки размышлять о музыке, оценивать ее, сравнивать, определять содержание, форму (двух-, трех-, четырех частную), характер, настроение музыкальных произведений, возникает потребность передавать в движениях свои музыкальные впечатления.</w:t>
            </w:r>
            <w:proofErr w:type="gramEnd"/>
            <w:r w:rsidRPr="00563864">
              <w:rPr>
                <w:sz w:val="24"/>
                <w:szCs w:val="24"/>
                <w:lang w:val="ru-RU"/>
              </w:rPr>
              <w:t xml:space="preserve"> Владеет представлением о длительности, высоте, громкости, тембре музыкальных звуков. Проявляет интерес к вокальному искусству, делает попытки различать мелодию и аккомпанемент. Умеет четко </w:t>
            </w:r>
            <w:proofErr w:type="spellStart"/>
            <w:r w:rsidRPr="00563864">
              <w:rPr>
                <w:sz w:val="24"/>
                <w:szCs w:val="24"/>
                <w:lang w:val="ru-RU"/>
              </w:rPr>
              <w:t>пропевать</w:t>
            </w:r>
            <w:proofErr w:type="spellEnd"/>
            <w:r w:rsidRPr="00563864">
              <w:rPr>
                <w:sz w:val="24"/>
                <w:szCs w:val="24"/>
                <w:lang w:val="ru-RU"/>
              </w:rPr>
              <w:t xml:space="preserve"> слова, приобрел навык брать дыхание между музыкальными фразами, петь слаженно. Умеет самостоятельно петь и двигаться в хороводах, песнях-плясках. Проявляет интерес к занятиям музыкально-</w:t>
            </w:r>
            <w:proofErr w:type="gramStart"/>
            <w:r w:rsidRPr="00563864">
              <w:rPr>
                <w:sz w:val="24"/>
                <w:szCs w:val="24"/>
                <w:lang w:val="ru-RU"/>
              </w:rPr>
              <w:t>ритмическими движениями</w:t>
            </w:r>
            <w:proofErr w:type="gramEnd"/>
            <w:r w:rsidRPr="00563864">
              <w:rPr>
                <w:sz w:val="24"/>
                <w:szCs w:val="24"/>
                <w:lang w:val="ru-RU"/>
              </w:rPr>
              <w:t xml:space="preserve">, овладел основными танцевальными движениями. Умеет двигаться в соответствии с контрастным характером музыки, разной динамикой (громко – тихо), в умеренном, быстром темпе, т.е. передавать в танце разные характеры и музыкально-художественные образы. Умеет передавать в песенных, инструментальных, танцевальных импровизациях особенности музыкального образа с помощью различных средств выразительности. </w:t>
            </w:r>
            <w:proofErr w:type="gramStart"/>
            <w:r w:rsidRPr="00563864">
              <w:rPr>
                <w:sz w:val="24"/>
                <w:szCs w:val="24"/>
                <w:lang w:val="ru-RU"/>
              </w:rPr>
              <w:t>Активен</w:t>
            </w:r>
            <w:proofErr w:type="gramEnd"/>
            <w:r w:rsidRPr="00563864">
              <w:rPr>
                <w:sz w:val="24"/>
                <w:szCs w:val="24"/>
                <w:lang w:val="ru-RU"/>
              </w:rPr>
              <w:t xml:space="preserve"> в самостоятельной музыкальной деятельности, испытывает удовольствие от пения и т</w:t>
            </w:r>
            <w:r>
              <w:rPr>
                <w:sz w:val="24"/>
                <w:szCs w:val="24"/>
                <w:lang w:val="ru-RU"/>
              </w:rPr>
              <w:t xml:space="preserve">анцев, делает попытки сочинять в </w:t>
            </w:r>
            <w:r w:rsidRPr="00563864">
              <w:rPr>
                <w:sz w:val="24"/>
                <w:szCs w:val="24"/>
                <w:lang w:val="ru-RU"/>
              </w:rPr>
              <w:t>свободное время в детском саду и дома.</w:t>
            </w:r>
          </w:p>
        </w:tc>
      </w:tr>
    </w:tbl>
    <w:p w:rsidR="004971D1" w:rsidRPr="00724C9A" w:rsidRDefault="004971D1" w:rsidP="00FE0FC9">
      <w:pPr>
        <w:widowControl/>
        <w:tabs>
          <w:tab w:val="left" w:pos="9157"/>
        </w:tabs>
        <w:adjustRightInd w:val="0"/>
        <w:jc w:val="both"/>
        <w:rPr>
          <w:rFonts w:eastAsiaTheme="minorHAnsi"/>
          <w:sz w:val="28"/>
          <w:szCs w:val="28"/>
          <w:lang w:val="ru-RU"/>
        </w:rPr>
      </w:pPr>
    </w:p>
    <w:p w:rsidR="00724C9A" w:rsidRPr="007036F9" w:rsidRDefault="001A3515" w:rsidP="00563864">
      <w:pPr>
        <w:widowControl/>
        <w:adjustRightInd w:val="0"/>
        <w:jc w:val="both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«</w:t>
      </w:r>
      <w:r w:rsidR="00724C9A" w:rsidRPr="007036F9">
        <w:rPr>
          <w:rFonts w:eastAsiaTheme="minorHAnsi"/>
          <w:sz w:val="24"/>
          <w:szCs w:val="24"/>
          <w:lang w:val="ru-RU"/>
        </w:rPr>
        <w:t>Каким стал воспитанник» на выходе определенного возрастного этапа можно</w:t>
      </w:r>
      <w:r w:rsidR="00563864">
        <w:rPr>
          <w:rFonts w:eastAsiaTheme="minorHAnsi"/>
          <w:sz w:val="24"/>
          <w:szCs w:val="24"/>
          <w:lang w:val="ru-RU"/>
        </w:rPr>
        <w:t xml:space="preserve"> </w:t>
      </w:r>
      <w:r w:rsidR="00724C9A" w:rsidRPr="007036F9">
        <w:rPr>
          <w:rFonts w:eastAsiaTheme="minorHAnsi"/>
          <w:sz w:val="24"/>
          <w:szCs w:val="24"/>
          <w:lang w:val="ru-RU"/>
        </w:rPr>
        <w:t>посмотреть в разделе авторской образовательной программы дошкольного образования</w:t>
      </w:r>
      <w:r w:rsidR="00563864">
        <w:rPr>
          <w:rFonts w:eastAsiaTheme="minorHAnsi"/>
          <w:sz w:val="24"/>
          <w:szCs w:val="24"/>
          <w:lang w:val="ru-RU"/>
        </w:rPr>
        <w:t xml:space="preserve"> </w:t>
      </w:r>
      <w:r w:rsidR="00724C9A" w:rsidRPr="00563864">
        <w:rPr>
          <w:rFonts w:eastAsiaTheme="minorHAnsi"/>
          <w:bCs/>
          <w:sz w:val="24"/>
          <w:szCs w:val="24"/>
          <w:lang w:val="ru-RU"/>
        </w:rPr>
        <w:t xml:space="preserve">«Детский сад-Дом радости», автор Н.М. Крылова </w:t>
      </w:r>
      <w:r w:rsidR="00724C9A" w:rsidRPr="007036F9">
        <w:rPr>
          <w:rFonts w:eastAsiaTheme="minorHAnsi"/>
          <w:sz w:val="24"/>
          <w:szCs w:val="24"/>
          <w:lang w:val="ru-RU"/>
        </w:rPr>
        <w:t>(ООО ТЦ «Сфера», 2015)</w:t>
      </w:r>
    </w:p>
    <w:p w:rsidR="004971D1" w:rsidRPr="007036F9" w:rsidRDefault="004971D1" w:rsidP="00FE0FC9">
      <w:pPr>
        <w:widowControl/>
        <w:tabs>
          <w:tab w:val="left" w:pos="9157"/>
        </w:tabs>
        <w:adjustRightInd w:val="0"/>
        <w:jc w:val="both"/>
        <w:rPr>
          <w:rFonts w:eastAsiaTheme="minorHAnsi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3"/>
        <w:gridCol w:w="2419"/>
        <w:gridCol w:w="2632"/>
        <w:gridCol w:w="2316"/>
      </w:tblGrid>
      <w:tr w:rsidR="00724C9A" w:rsidRPr="007036F9" w:rsidTr="004971D1">
        <w:tc>
          <w:tcPr>
            <w:tcW w:w="3489" w:type="dxa"/>
            <w:shd w:val="clear" w:color="auto" w:fill="auto"/>
          </w:tcPr>
          <w:p w:rsidR="00724C9A" w:rsidRPr="007036F9" w:rsidRDefault="00724C9A" w:rsidP="00563864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036F9">
              <w:rPr>
                <w:b/>
                <w:bCs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3598" w:type="dxa"/>
            <w:shd w:val="clear" w:color="auto" w:fill="auto"/>
          </w:tcPr>
          <w:p w:rsidR="00724C9A" w:rsidRPr="007036F9" w:rsidRDefault="00724C9A" w:rsidP="00563864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036F9">
              <w:rPr>
                <w:b/>
                <w:bCs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3598" w:type="dxa"/>
            <w:shd w:val="clear" w:color="auto" w:fill="auto"/>
          </w:tcPr>
          <w:p w:rsidR="00724C9A" w:rsidRPr="007036F9" w:rsidRDefault="00724C9A" w:rsidP="00563864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036F9">
              <w:rPr>
                <w:b/>
                <w:bCs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3207" w:type="dxa"/>
            <w:shd w:val="clear" w:color="auto" w:fill="auto"/>
          </w:tcPr>
          <w:p w:rsidR="00724C9A" w:rsidRPr="007036F9" w:rsidRDefault="00563864" w:rsidP="00563864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№ с</w:t>
            </w:r>
            <w:proofErr w:type="spellStart"/>
            <w:r w:rsidR="00724C9A" w:rsidRPr="007036F9">
              <w:rPr>
                <w:b/>
                <w:bCs/>
                <w:sz w:val="24"/>
                <w:szCs w:val="24"/>
              </w:rPr>
              <w:t>траницы</w:t>
            </w:r>
            <w:proofErr w:type="spellEnd"/>
          </w:p>
          <w:p w:rsidR="00724C9A" w:rsidRPr="00563864" w:rsidRDefault="00724C9A" w:rsidP="00563864">
            <w:pPr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724C9A" w:rsidRPr="007036F9" w:rsidTr="004971D1">
        <w:tc>
          <w:tcPr>
            <w:tcW w:w="3489" w:type="dxa"/>
            <w:shd w:val="clear" w:color="auto" w:fill="auto"/>
          </w:tcPr>
          <w:p w:rsidR="00724C9A" w:rsidRPr="00563864" w:rsidRDefault="00724C9A" w:rsidP="00563864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63864">
              <w:rPr>
                <w:bCs/>
                <w:sz w:val="24"/>
                <w:szCs w:val="24"/>
                <w:lang w:val="ru-RU"/>
              </w:rPr>
              <w:t>младшая группа</w:t>
            </w:r>
          </w:p>
        </w:tc>
        <w:tc>
          <w:tcPr>
            <w:tcW w:w="3598" w:type="dxa"/>
            <w:shd w:val="clear" w:color="auto" w:fill="auto"/>
          </w:tcPr>
          <w:p w:rsidR="00724C9A" w:rsidRPr="00563864" w:rsidRDefault="00724C9A" w:rsidP="00563864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63864">
              <w:rPr>
                <w:bCs/>
                <w:sz w:val="24"/>
                <w:szCs w:val="24"/>
                <w:lang w:val="ru-RU"/>
              </w:rPr>
              <w:t>3-4 года</w:t>
            </w:r>
          </w:p>
        </w:tc>
        <w:tc>
          <w:tcPr>
            <w:tcW w:w="3598" w:type="dxa"/>
            <w:shd w:val="clear" w:color="auto" w:fill="auto"/>
          </w:tcPr>
          <w:p w:rsidR="00724C9A" w:rsidRPr="00563864" w:rsidRDefault="00724C9A" w:rsidP="00563864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63864">
              <w:rPr>
                <w:bCs/>
                <w:sz w:val="24"/>
                <w:szCs w:val="24"/>
                <w:lang w:val="ru-RU"/>
              </w:rPr>
              <w:t>«</w:t>
            </w:r>
            <w:r w:rsidRPr="00563864">
              <w:rPr>
                <w:sz w:val="24"/>
                <w:szCs w:val="24"/>
                <w:lang w:val="ru-RU"/>
              </w:rPr>
              <w:t>Каким стал воспитанник</w:t>
            </w:r>
          </w:p>
          <w:p w:rsidR="00724C9A" w:rsidRPr="00563864" w:rsidRDefault="00724C9A" w:rsidP="00563864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63864">
              <w:rPr>
                <w:sz w:val="24"/>
                <w:szCs w:val="24"/>
                <w:lang w:val="ru-RU"/>
              </w:rPr>
              <w:t>младшей группы</w:t>
            </w:r>
            <w:r w:rsidRPr="00563864">
              <w:rPr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3207" w:type="dxa"/>
            <w:shd w:val="clear" w:color="auto" w:fill="auto"/>
          </w:tcPr>
          <w:p w:rsidR="00724C9A" w:rsidRPr="00563864" w:rsidRDefault="00724C9A" w:rsidP="00563864">
            <w:pPr>
              <w:adjustRightInd w:val="0"/>
              <w:jc w:val="center"/>
              <w:rPr>
                <w:sz w:val="24"/>
                <w:szCs w:val="24"/>
              </w:rPr>
            </w:pPr>
            <w:r w:rsidRPr="00563864">
              <w:rPr>
                <w:rFonts w:eastAsiaTheme="minorHAnsi"/>
                <w:bCs/>
                <w:sz w:val="24"/>
                <w:szCs w:val="24"/>
                <w:lang w:val="ru-RU"/>
              </w:rPr>
              <w:t>103</w:t>
            </w:r>
          </w:p>
        </w:tc>
      </w:tr>
    </w:tbl>
    <w:p w:rsidR="00F44A3B" w:rsidRPr="00F44A3B" w:rsidRDefault="00F44A3B" w:rsidP="00F44A3B">
      <w:pPr>
        <w:widowControl/>
        <w:tabs>
          <w:tab w:val="left" w:pos="9157"/>
        </w:tabs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F44A3B">
        <w:rPr>
          <w:rFonts w:eastAsiaTheme="minorHAnsi"/>
          <w:sz w:val="24"/>
          <w:szCs w:val="24"/>
          <w:lang w:val="ru-RU"/>
        </w:rPr>
        <w:t>Воспитанник четырехлетнего возраста представляет собой неповторимую индивидуальность. Он заметно вырос, окреп, уверенно ходит, координирует движения рук и ног при ходьбе, воспроизво</w:t>
      </w:r>
      <w:r w:rsidR="001A3515">
        <w:rPr>
          <w:rFonts w:eastAsiaTheme="minorHAnsi"/>
          <w:sz w:val="24"/>
          <w:szCs w:val="24"/>
          <w:lang w:val="ru-RU"/>
        </w:rPr>
        <w:t>дит другие разнообразные движе</w:t>
      </w:r>
      <w:r w:rsidRPr="00F44A3B">
        <w:rPr>
          <w:rFonts w:eastAsiaTheme="minorHAnsi"/>
          <w:sz w:val="24"/>
          <w:szCs w:val="24"/>
          <w:lang w:val="ru-RU"/>
        </w:rPr>
        <w:t>ния, самостоятельно выполняет многие виды</w:t>
      </w:r>
      <w:r w:rsidR="001A3515">
        <w:rPr>
          <w:rFonts w:eastAsiaTheme="minorHAnsi"/>
          <w:sz w:val="24"/>
          <w:szCs w:val="24"/>
          <w:lang w:val="ru-RU"/>
        </w:rPr>
        <w:t xml:space="preserve"> продуктивной деятельности, на</w:t>
      </w:r>
      <w:r w:rsidRPr="00F44A3B">
        <w:rPr>
          <w:rFonts w:eastAsiaTheme="minorHAnsi"/>
          <w:sz w:val="24"/>
          <w:szCs w:val="24"/>
          <w:lang w:val="ru-RU"/>
        </w:rPr>
        <w:t>учился играть, трудиться.</w:t>
      </w:r>
    </w:p>
    <w:p w:rsidR="00F44A3B" w:rsidRPr="00F44A3B" w:rsidRDefault="00F44A3B" w:rsidP="00F44A3B">
      <w:pPr>
        <w:widowControl/>
        <w:tabs>
          <w:tab w:val="left" w:pos="9157"/>
        </w:tabs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F44A3B">
        <w:rPr>
          <w:rFonts w:eastAsiaTheme="minorHAnsi"/>
          <w:sz w:val="24"/>
          <w:szCs w:val="24"/>
          <w:lang w:val="ru-RU"/>
        </w:rPr>
        <w:t>Малыш превращается в «почемучку» и пытается рассуждать о явлениях природы, человеческой деятельности, технике. Расширилось поле поисковой, практико-познавательной деятельности. Более тог</w:t>
      </w:r>
      <w:r w:rsidR="001A3515">
        <w:rPr>
          <w:rFonts w:eastAsiaTheme="minorHAnsi"/>
          <w:sz w:val="24"/>
          <w:szCs w:val="24"/>
          <w:lang w:val="ru-RU"/>
        </w:rPr>
        <w:t>о, выпускник младшей груп</w:t>
      </w:r>
      <w:r w:rsidRPr="00F44A3B">
        <w:rPr>
          <w:rFonts w:eastAsiaTheme="minorHAnsi"/>
          <w:sz w:val="24"/>
          <w:szCs w:val="24"/>
          <w:lang w:val="ru-RU"/>
        </w:rPr>
        <w:t>пы способен к самостоятельному экспериментированию в хорошо известных ему видах деятельности. Он способен выполнять различные перцептивные, обследовательские действия, подчинять их</w:t>
      </w:r>
      <w:r w:rsidR="001A3515">
        <w:rPr>
          <w:rFonts w:eastAsiaTheme="minorHAnsi"/>
          <w:sz w:val="24"/>
          <w:szCs w:val="24"/>
          <w:lang w:val="ru-RU"/>
        </w:rPr>
        <w:t xml:space="preserve"> интеллектуальной задаче; нако</w:t>
      </w:r>
      <w:r w:rsidRPr="00F44A3B">
        <w:rPr>
          <w:rFonts w:eastAsiaTheme="minorHAnsi"/>
          <w:sz w:val="24"/>
          <w:szCs w:val="24"/>
          <w:lang w:val="ru-RU"/>
        </w:rPr>
        <w:t xml:space="preserve">пил элементарные представления о причинно-следственных </w:t>
      </w:r>
      <w:r w:rsidR="001A3515">
        <w:rPr>
          <w:rFonts w:eastAsiaTheme="minorHAnsi"/>
          <w:sz w:val="24"/>
          <w:szCs w:val="24"/>
          <w:lang w:val="ru-RU"/>
        </w:rPr>
        <w:t>связях между от</w:t>
      </w:r>
      <w:r w:rsidRPr="00F44A3B">
        <w:rPr>
          <w:rFonts w:eastAsiaTheme="minorHAnsi"/>
          <w:sz w:val="24"/>
          <w:szCs w:val="24"/>
          <w:lang w:val="ru-RU"/>
        </w:rPr>
        <w:t xml:space="preserve">дельными фактами, явлениями, событиями; научился рассматривать предмет с точки зрения его назначения и назначения </w:t>
      </w:r>
      <w:r w:rsidR="001A3515">
        <w:rPr>
          <w:rFonts w:eastAsiaTheme="minorHAnsi"/>
          <w:sz w:val="24"/>
          <w:szCs w:val="24"/>
          <w:lang w:val="ru-RU"/>
        </w:rPr>
        <w:t>каждой из частей. Произошел ка</w:t>
      </w:r>
      <w:r w:rsidRPr="00F44A3B">
        <w:rPr>
          <w:rFonts w:eastAsiaTheme="minorHAnsi"/>
          <w:sz w:val="24"/>
          <w:szCs w:val="24"/>
          <w:lang w:val="ru-RU"/>
        </w:rPr>
        <w:t>чественный скачок в его интеллектуальном развитии: он успешно осваивает элементарные мыслительные операции (анали</w:t>
      </w:r>
      <w:r w:rsidR="001A3515">
        <w:rPr>
          <w:rFonts w:eastAsiaTheme="minorHAnsi"/>
          <w:sz w:val="24"/>
          <w:szCs w:val="24"/>
          <w:lang w:val="ru-RU"/>
        </w:rPr>
        <w:t>з, синтез, сравнение, эмпириче</w:t>
      </w:r>
      <w:r w:rsidRPr="00F44A3B">
        <w:rPr>
          <w:rFonts w:eastAsiaTheme="minorHAnsi"/>
          <w:sz w:val="24"/>
          <w:szCs w:val="24"/>
          <w:lang w:val="ru-RU"/>
        </w:rPr>
        <w:t>ское обобщение и др.); у него развиваются образные форм</w:t>
      </w:r>
      <w:r w:rsidR="001A3515">
        <w:rPr>
          <w:rFonts w:eastAsiaTheme="minorHAnsi"/>
          <w:sz w:val="24"/>
          <w:szCs w:val="24"/>
          <w:lang w:val="ru-RU"/>
        </w:rPr>
        <w:t xml:space="preserve">ы познавательной деятельности - </w:t>
      </w:r>
      <w:r w:rsidRPr="00F44A3B">
        <w:rPr>
          <w:rFonts w:eastAsiaTheme="minorHAnsi"/>
          <w:sz w:val="24"/>
          <w:szCs w:val="24"/>
          <w:lang w:val="ru-RU"/>
        </w:rPr>
        <w:t>представлений памяти и во</w:t>
      </w:r>
      <w:r w:rsidR="001A3515">
        <w:rPr>
          <w:rFonts w:eastAsiaTheme="minorHAnsi"/>
          <w:sz w:val="24"/>
          <w:szCs w:val="24"/>
          <w:lang w:val="ru-RU"/>
        </w:rPr>
        <w:t>ображения, образной памяти, об</w:t>
      </w:r>
      <w:r w:rsidRPr="00F44A3B">
        <w:rPr>
          <w:rFonts w:eastAsiaTheme="minorHAnsi"/>
          <w:sz w:val="24"/>
          <w:szCs w:val="24"/>
          <w:lang w:val="ru-RU"/>
        </w:rPr>
        <w:t>разного мышления. Ребенок проявляет творч</w:t>
      </w:r>
      <w:r w:rsidR="001A3515">
        <w:rPr>
          <w:rFonts w:eastAsiaTheme="minorHAnsi"/>
          <w:sz w:val="24"/>
          <w:szCs w:val="24"/>
          <w:lang w:val="ru-RU"/>
        </w:rPr>
        <w:t>еское воображение в разных ви</w:t>
      </w:r>
      <w:r w:rsidRPr="00F44A3B">
        <w:rPr>
          <w:rFonts w:eastAsiaTheme="minorHAnsi"/>
          <w:sz w:val="24"/>
          <w:szCs w:val="24"/>
          <w:lang w:val="ru-RU"/>
        </w:rPr>
        <w:t>дах деятельности (игровой, конструкторско</w:t>
      </w:r>
      <w:r w:rsidR="001A3515">
        <w:rPr>
          <w:rFonts w:eastAsiaTheme="minorHAnsi"/>
          <w:sz w:val="24"/>
          <w:szCs w:val="24"/>
          <w:lang w:val="ru-RU"/>
        </w:rPr>
        <w:t>й, трудовой, музыкальной, худо</w:t>
      </w:r>
      <w:r w:rsidRPr="00F44A3B">
        <w:rPr>
          <w:rFonts w:eastAsiaTheme="minorHAnsi"/>
          <w:sz w:val="24"/>
          <w:szCs w:val="24"/>
          <w:lang w:val="ru-RU"/>
        </w:rPr>
        <w:t xml:space="preserve">жественно-эстетической, речевой и др.). Зарождаются и появляются </w:t>
      </w:r>
      <w:proofErr w:type="spellStart"/>
      <w:r w:rsidRPr="00F44A3B">
        <w:rPr>
          <w:rFonts w:eastAsiaTheme="minorHAnsi"/>
          <w:sz w:val="24"/>
          <w:szCs w:val="24"/>
          <w:lang w:val="ru-RU"/>
        </w:rPr>
        <w:t>эстетич</w:t>
      </w:r>
      <w:proofErr w:type="gramStart"/>
      <w:r w:rsidRPr="00F44A3B">
        <w:rPr>
          <w:rFonts w:eastAsiaTheme="minorHAnsi"/>
          <w:sz w:val="24"/>
          <w:szCs w:val="24"/>
          <w:lang w:val="ru-RU"/>
        </w:rPr>
        <w:t>е</w:t>
      </w:r>
      <w:proofErr w:type="spellEnd"/>
      <w:r w:rsidRPr="00F44A3B">
        <w:rPr>
          <w:rFonts w:eastAsiaTheme="minorHAnsi"/>
          <w:sz w:val="24"/>
          <w:szCs w:val="24"/>
          <w:lang w:val="ru-RU"/>
        </w:rPr>
        <w:t>-</w:t>
      </w:r>
      <w:proofErr w:type="gramEnd"/>
      <w:r w:rsidRPr="00F44A3B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F44A3B">
        <w:rPr>
          <w:rFonts w:eastAsiaTheme="minorHAnsi"/>
          <w:sz w:val="24"/>
          <w:szCs w:val="24"/>
          <w:lang w:val="ru-RU"/>
        </w:rPr>
        <w:t>ские</w:t>
      </w:r>
      <w:proofErr w:type="spellEnd"/>
      <w:r w:rsidRPr="00F44A3B">
        <w:rPr>
          <w:rFonts w:eastAsiaTheme="minorHAnsi"/>
          <w:sz w:val="24"/>
          <w:szCs w:val="24"/>
          <w:lang w:val="ru-RU"/>
        </w:rPr>
        <w:t xml:space="preserve">, нравственные, интеллектуальные чувства. Для воспитанника </w:t>
      </w:r>
      <w:proofErr w:type="gramStart"/>
      <w:r w:rsidRPr="00F44A3B">
        <w:rPr>
          <w:rFonts w:eastAsiaTheme="minorHAnsi"/>
          <w:sz w:val="24"/>
          <w:szCs w:val="24"/>
          <w:lang w:val="ru-RU"/>
        </w:rPr>
        <w:t>характерны</w:t>
      </w:r>
      <w:proofErr w:type="gramEnd"/>
      <w:r w:rsidRPr="00F44A3B">
        <w:rPr>
          <w:rFonts w:eastAsiaTheme="minorHAnsi"/>
          <w:sz w:val="24"/>
          <w:szCs w:val="24"/>
          <w:lang w:val="ru-RU"/>
        </w:rPr>
        <w:t xml:space="preserve"> открытость, искренность, впечатлительность, устойчивость эмоциональных состояний, избирательность отношений.</w:t>
      </w:r>
    </w:p>
    <w:p w:rsidR="00F44A3B" w:rsidRPr="00F44A3B" w:rsidRDefault="00F44A3B" w:rsidP="00F44A3B">
      <w:pPr>
        <w:widowControl/>
        <w:tabs>
          <w:tab w:val="left" w:pos="9157"/>
        </w:tabs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F44A3B">
        <w:rPr>
          <w:rFonts w:eastAsiaTheme="minorHAnsi"/>
          <w:sz w:val="24"/>
          <w:szCs w:val="24"/>
          <w:lang w:val="ru-RU"/>
        </w:rPr>
        <w:t>За прошедший год произошли существенные изменения в личностном и эмоционально-волевом развитии воспитанника. Особенно важно подчеркнуть, что на основе развития самосознания как р</w:t>
      </w:r>
      <w:r w:rsidR="001A3515">
        <w:rPr>
          <w:rFonts w:eastAsiaTheme="minorHAnsi"/>
          <w:sz w:val="24"/>
          <w:szCs w:val="24"/>
          <w:lang w:val="ru-RU"/>
        </w:rPr>
        <w:t>езультата овладения разными ви</w:t>
      </w:r>
      <w:r w:rsidRPr="00F44A3B">
        <w:rPr>
          <w:rFonts w:eastAsiaTheme="minorHAnsi"/>
          <w:sz w:val="24"/>
          <w:szCs w:val="24"/>
          <w:lang w:val="ru-RU"/>
        </w:rPr>
        <w:t>дами деятельности у него начинают развиват</w:t>
      </w:r>
      <w:r w:rsidR="001A3515">
        <w:rPr>
          <w:rFonts w:eastAsiaTheme="minorHAnsi"/>
          <w:sz w:val="24"/>
          <w:szCs w:val="24"/>
          <w:lang w:val="ru-RU"/>
        </w:rPr>
        <w:t xml:space="preserve">ься чувства </w:t>
      </w:r>
      <w:proofErr w:type="spellStart"/>
      <w:r w:rsidR="001A3515">
        <w:rPr>
          <w:rFonts w:eastAsiaTheme="minorHAnsi"/>
          <w:sz w:val="24"/>
          <w:szCs w:val="24"/>
          <w:lang w:val="ru-RU"/>
        </w:rPr>
        <w:t>самоценности</w:t>
      </w:r>
      <w:proofErr w:type="spellEnd"/>
      <w:r w:rsidR="001A3515">
        <w:rPr>
          <w:rFonts w:eastAsiaTheme="minorHAnsi"/>
          <w:sz w:val="24"/>
          <w:szCs w:val="24"/>
          <w:lang w:val="ru-RU"/>
        </w:rPr>
        <w:t>, само</w:t>
      </w:r>
      <w:r w:rsidRPr="00F44A3B">
        <w:rPr>
          <w:rFonts w:eastAsiaTheme="minorHAnsi"/>
          <w:sz w:val="24"/>
          <w:szCs w:val="24"/>
          <w:lang w:val="ru-RU"/>
        </w:rPr>
        <w:t>уважения. Эти чувства возникают не столько по поводу овладения конкретным действием, сколько в связи с качеством его выполнения.</w:t>
      </w:r>
    </w:p>
    <w:p w:rsidR="00F44A3B" w:rsidRPr="00F44A3B" w:rsidRDefault="00F44A3B" w:rsidP="00F44A3B">
      <w:pPr>
        <w:widowControl/>
        <w:tabs>
          <w:tab w:val="left" w:pos="9157"/>
        </w:tabs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F44A3B">
        <w:rPr>
          <w:rFonts w:eastAsiaTheme="minorHAnsi"/>
          <w:sz w:val="24"/>
          <w:szCs w:val="24"/>
          <w:lang w:val="ru-RU"/>
        </w:rPr>
        <w:t>Младший дошкольник имеет представление о нормах поведения человека, частично овладел культурой поведения в детск</w:t>
      </w:r>
      <w:r w:rsidR="001A3515">
        <w:rPr>
          <w:rFonts w:eastAsiaTheme="minorHAnsi"/>
          <w:sz w:val="24"/>
          <w:szCs w:val="24"/>
          <w:lang w:val="ru-RU"/>
        </w:rPr>
        <w:t>ом саду. Он приобретает некото</w:t>
      </w:r>
      <w:r w:rsidRPr="00F44A3B">
        <w:rPr>
          <w:rFonts w:eastAsiaTheme="minorHAnsi"/>
          <w:sz w:val="24"/>
          <w:szCs w:val="24"/>
          <w:lang w:val="ru-RU"/>
        </w:rPr>
        <w:t xml:space="preserve">рые умения делового и ролевого общения (в </w:t>
      </w:r>
      <w:r w:rsidR="002B7593">
        <w:rPr>
          <w:rFonts w:eastAsiaTheme="minorHAnsi"/>
          <w:sz w:val="24"/>
          <w:szCs w:val="24"/>
          <w:lang w:val="ru-RU"/>
        </w:rPr>
        <w:t>игре, конструировании, выполне</w:t>
      </w:r>
      <w:r w:rsidRPr="00F44A3B">
        <w:rPr>
          <w:rFonts w:eastAsiaTheme="minorHAnsi"/>
          <w:sz w:val="24"/>
          <w:szCs w:val="24"/>
          <w:lang w:val="ru-RU"/>
        </w:rPr>
        <w:t>нии отдельных видов трудовой деятельности). У него выражен эмоциональный интерес к себе и окружающим людям, их внут</w:t>
      </w:r>
      <w:r w:rsidR="001A3515">
        <w:rPr>
          <w:rFonts w:eastAsiaTheme="minorHAnsi"/>
          <w:sz w:val="24"/>
          <w:szCs w:val="24"/>
          <w:lang w:val="ru-RU"/>
        </w:rPr>
        <w:t>реннему миру как основе овладе</w:t>
      </w:r>
      <w:r w:rsidRPr="00F44A3B">
        <w:rPr>
          <w:rFonts w:eastAsiaTheme="minorHAnsi"/>
          <w:sz w:val="24"/>
          <w:szCs w:val="24"/>
          <w:lang w:val="ru-RU"/>
        </w:rPr>
        <w:t>ния психологической культурой. Ребенок осваивает социальные роли в системе родственных, сверстнических отношений. Развиваются осознание ценности своего «Я», своих достоинств, любовь к с</w:t>
      </w:r>
      <w:r w:rsidR="001A3515">
        <w:rPr>
          <w:rFonts w:eastAsiaTheme="minorHAnsi"/>
          <w:sz w:val="24"/>
          <w:szCs w:val="24"/>
          <w:lang w:val="ru-RU"/>
        </w:rPr>
        <w:t>ебе. Возникают новые мотивы по</w:t>
      </w:r>
      <w:r w:rsidRPr="00F44A3B">
        <w:rPr>
          <w:rFonts w:eastAsiaTheme="minorHAnsi"/>
          <w:sz w:val="24"/>
          <w:szCs w:val="24"/>
          <w:lang w:val="ru-RU"/>
        </w:rPr>
        <w:t xml:space="preserve">ведения: признания сверстниками, </w:t>
      </w:r>
      <w:proofErr w:type="gramStart"/>
      <w:r w:rsidRPr="00F44A3B">
        <w:rPr>
          <w:rFonts w:eastAsiaTheme="minorHAnsi"/>
          <w:sz w:val="24"/>
          <w:szCs w:val="24"/>
          <w:lang w:val="ru-RU"/>
        </w:rPr>
        <w:t>игровой</w:t>
      </w:r>
      <w:proofErr w:type="gramEnd"/>
      <w:r w:rsidRPr="00F44A3B">
        <w:rPr>
          <w:rFonts w:eastAsiaTheme="minorHAnsi"/>
          <w:sz w:val="24"/>
          <w:szCs w:val="24"/>
          <w:lang w:val="ru-RU"/>
        </w:rPr>
        <w:t>, самоутверждения. Он любит своих друзей, свою группу, стремится к общению с</w:t>
      </w:r>
      <w:r w:rsidR="001A3515">
        <w:rPr>
          <w:rFonts w:eastAsiaTheme="minorHAnsi"/>
          <w:sz w:val="24"/>
          <w:szCs w:val="24"/>
          <w:lang w:val="ru-RU"/>
        </w:rPr>
        <w:t>о сверстниками, с радостью спе</w:t>
      </w:r>
      <w:r w:rsidRPr="00F44A3B">
        <w:rPr>
          <w:rFonts w:eastAsiaTheme="minorHAnsi"/>
          <w:sz w:val="24"/>
          <w:szCs w:val="24"/>
          <w:lang w:val="ru-RU"/>
        </w:rPr>
        <w:t>шит осенью в среднюю группу, чувствует в ней себя комфортно и защищенно.</w:t>
      </w:r>
    </w:p>
    <w:p w:rsidR="00F44A3B" w:rsidRPr="00F44A3B" w:rsidRDefault="00F44A3B" w:rsidP="00FE0FC9">
      <w:pPr>
        <w:widowControl/>
        <w:tabs>
          <w:tab w:val="left" w:pos="9157"/>
        </w:tabs>
        <w:adjustRightInd w:val="0"/>
        <w:jc w:val="both"/>
        <w:rPr>
          <w:rFonts w:eastAsiaTheme="minorHAnsi"/>
          <w:sz w:val="24"/>
          <w:szCs w:val="24"/>
          <w:lang w:val="ru-RU"/>
        </w:rPr>
      </w:pPr>
    </w:p>
    <w:p w:rsidR="00787690" w:rsidRPr="00161B5C" w:rsidRDefault="004971D1" w:rsidP="006C58CB">
      <w:pPr>
        <w:pStyle w:val="2"/>
        <w:numPr>
          <w:ilvl w:val="0"/>
          <w:numId w:val="33"/>
        </w:numPr>
        <w:tabs>
          <w:tab w:val="left" w:pos="4176"/>
          <w:tab w:val="left" w:pos="4177"/>
        </w:tabs>
        <w:spacing w:before="67"/>
        <w:ind w:left="567" w:hanging="567"/>
        <w:rPr>
          <w:sz w:val="28"/>
          <w:szCs w:val="28"/>
          <w:lang w:val="ru-RU"/>
        </w:rPr>
      </w:pPr>
      <w:r w:rsidRPr="00F44A3B">
        <w:rPr>
          <w:sz w:val="28"/>
          <w:szCs w:val="28"/>
          <w:lang w:val="ru-RU"/>
        </w:rPr>
        <w:t>Содержательный</w:t>
      </w:r>
      <w:r w:rsidR="00D4270A">
        <w:rPr>
          <w:sz w:val="28"/>
          <w:szCs w:val="28"/>
          <w:lang w:val="ru-RU"/>
        </w:rPr>
        <w:t xml:space="preserve"> </w:t>
      </w:r>
      <w:r w:rsidRPr="00F44A3B">
        <w:rPr>
          <w:sz w:val="28"/>
          <w:szCs w:val="28"/>
          <w:lang w:val="ru-RU"/>
        </w:rPr>
        <w:t>раздел</w:t>
      </w:r>
      <w:r w:rsidR="002B7593">
        <w:rPr>
          <w:sz w:val="28"/>
          <w:szCs w:val="28"/>
          <w:lang w:val="ru-RU"/>
        </w:rPr>
        <w:t xml:space="preserve"> рабочей программы</w:t>
      </w:r>
    </w:p>
    <w:p w:rsidR="004971D1" w:rsidRPr="001411AD" w:rsidRDefault="004971D1" w:rsidP="00161B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11AD">
        <w:rPr>
          <w:rFonts w:ascii="Times New Roman" w:hAnsi="Times New Roman" w:cs="Times New Roman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</w:t>
      </w:r>
      <w:r w:rsidR="00F057E4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1411AD">
        <w:rPr>
          <w:rFonts w:ascii="Times New Roman" w:hAnsi="Times New Roman" w:cs="Times New Roman"/>
          <w:color w:val="000000"/>
          <w:sz w:val="24"/>
          <w:szCs w:val="24"/>
        </w:rPr>
        <w:t xml:space="preserve">и осуществляется по образовательным областям, обозначенными в ФГОС </w:t>
      </w:r>
      <w:proofErr w:type="gramStart"/>
      <w:r w:rsidRPr="001411A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1411A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1411AD"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proofErr w:type="gramEnd"/>
      <w:r w:rsidRPr="001411AD">
        <w:rPr>
          <w:rFonts w:ascii="Times New Roman" w:hAnsi="Times New Roman" w:cs="Times New Roman"/>
          <w:color w:val="000000"/>
          <w:sz w:val="24"/>
          <w:szCs w:val="24"/>
        </w:rPr>
        <w:t xml:space="preserve"> МО</w:t>
      </w:r>
      <w:r w:rsidR="008C67A6" w:rsidRPr="001411AD">
        <w:rPr>
          <w:rFonts w:ascii="Times New Roman" w:hAnsi="Times New Roman" w:cs="Times New Roman"/>
          <w:color w:val="000000"/>
          <w:sz w:val="24"/>
          <w:szCs w:val="24"/>
        </w:rPr>
        <w:t xml:space="preserve"> и науки РФ № 1155 от 17.10.2013</w:t>
      </w:r>
      <w:r w:rsidRPr="001411AD">
        <w:rPr>
          <w:rFonts w:ascii="Times New Roman" w:hAnsi="Times New Roman" w:cs="Times New Roman"/>
          <w:color w:val="000000"/>
          <w:sz w:val="24"/>
          <w:szCs w:val="24"/>
        </w:rPr>
        <w:t>г.):</w:t>
      </w:r>
    </w:p>
    <w:p w:rsidR="004971D1" w:rsidRPr="001411AD" w:rsidRDefault="004971D1" w:rsidP="006C58CB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1AD">
        <w:rPr>
          <w:rFonts w:ascii="Times New Roman" w:hAnsi="Times New Roman" w:cs="Times New Roman"/>
          <w:sz w:val="24"/>
          <w:szCs w:val="24"/>
        </w:rPr>
        <w:lastRenderedPageBreak/>
        <w:t>социально-коммуникативное развитие;</w:t>
      </w:r>
    </w:p>
    <w:p w:rsidR="004971D1" w:rsidRPr="001411AD" w:rsidRDefault="004971D1" w:rsidP="006C58CB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1AD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4971D1" w:rsidRPr="001411AD" w:rsidRDefault="004971D1" w:rsidP="006C58CB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1AD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4971D1" w:rsidRPr="001411AD" w:rsidRDefault="004971D1" w:rsidP="006C58CB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1AD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4971D1" w:rsidRPr="001411AD" w:rsidRDefault="004971D1" w:rsidP="006C58CB">
      <w:pPr>
        <w:widowControl/>
        <w:numPr>
          <w:ilvl w:val="1"/>
          <w:numId w:val="3"/>
        </w:numPr>
        <w:adjustRightInd w:val="0"/>
        <w:jc w:val="both"/>
        <w:rPr>
          <w:color w:val="000000"/>
          <w:sz w:val="24"/>
          <w:szCs w:val="24"/>
        </w:rPr>
      </w:pPr>
      <w:r w:rsidRPr="001411AD">
        <w:rPr>
          <w:sz w:val="24"/>
          <w:szCs w:val="24"/>
          <w:lang w:val="ru-RU"/>
        </w:rPr>
        <w:t xml:space="preserve">физическое </w:t>
      </w:r>
      <w:proofErr w:type="spellStart"/>
      <w:r w:rsidRPr="001411AD">
        <w:rPr>
          <w:sz w:val="24"/>
          <w:szCs w:val="24"/>
        </w:rPr>
        <w:t>развитие</w:t>
      </w:r>
      <w:proofErr w:type="spellEnd"/>
    </w:p>
    <w:p w:rsidR="001411AD" w:rsidRPr="001411AD" w:rsidRDefault="001411AD" w:rsidP="00161B5C">
      <w:pPr>
        <w:ind w:left="284"/>
        <w:jc w:val="both"/>
        <w:rPr>
          <w:sz w:val="24"/>
          <w:szCs w:val="24"/>
          <w:lang w:val="ru-RU"/>
        </w:rPr>
      </w:pPr>
      <w:r w:rsidRPr="001411AD">
        <w:rPr>
          <w:sz w:val="24"/>
          <w:szCs w:val="24"/>
          <w:lang w:val="ru-RU"/>
        </w:rPr>
        <w:t>Модульный характер Программы  и содержание образовательной деятельности в пяти образовательных областях, определенных Стандартом,</w:t>
      </w:r>
      <w:r w:rsidR="00F057E4">
        <w:rPr>
          <w:sz w:val="24"/>
          <w:szCs w:val="24"/>
          <w:lang w:val="ru-RU"/>
        </w:rPr>
        <w:t xml:space="preserve"> базируются  на П</w:t>
      </w:r>
      <w:r w:rsidRPr="001411AD">
        <w:rPr>
          <w:sz w:val="24"/>
          <w:szCs w:val="24"/>
          <w:lang w:val="ru-RU"/>
        </w:rPr>
        <w:t>римерной образовательной программе дошкольного образования "Детский сад</w:t>
      </w:r>
      <w:r w:rsidR="00161B5C">
        <w:rPr>
          <w:sz w:val="24"/>
          <w:szCs w:val="24"/>
          <w:lang w:val="ru-RU"/>
        </w:rPr>
        <w:t xml:space="preserve"> - Дом радости" (Крылова Н.М.).</w:t>
      </w:r>
    </w:p>
    <w:p w:rsidR="00787690" w:rsidRPr="001411AD" w:rsidRDefault="00787690" w:rsidP="00FE0FC9">
      <w:pPr>
        <w:jc w:val="both"/>
        <w:rPr>
          <w:b/>
          <w:bCs/>
          <w:sz w:val="24"/>
          <w:szCs w:val="24"/>
          <w:lang w:val="ru-RU"/>
        </w:rPr>
      </w:pPr>
    </w:p>
    <w:p w:rsidR="004971D1" w:rsidRPr="00161B5C" w:rsidRDefault="004971D1" w:rsidP="006C58CB">
      <w:pPr>
        <w:pStyle w:val="11"/>
        <w:numPr>
          <w:ilvl w:val="1"/>
          <w:numId w:val="2"/>
        </w:numPr>
        <w:jc w:val="center"/>
        <w:rPr>
          <w:b/>
          <w:bCs/>
          <w:sz w:val="28"/>
          <w:szCs w:val="28"/>
        </w:rPr>
      </w:pPr>
      <w:r w:rsidRPr="002B7593">
        <w:rPr>
          <w:b/>
          <w:bCs/>
          <w:sz w:val="28"/>
          <w:szCs w:val="28"/>
        </w:rPr>
        <w:t>Описание образователь</w:t>
      </w:r>
      <w:r w:rsidR="00E17BC2">
        <w:rPr>
          <w:b/>
          <w:bCs/>
          <w:sz w:val="28"/>
          <w:szCs w:val="28"/>
        </w:rPr>
        <w:t>ной деятельности</w:t>
      </w:r>
      <w:r w:rsidRPr="002B7593">
        <w:rPr>
          <w:b/>
          <w:bCs/>
          <w:sz w:val="28"/>
          <w:szCs w:val="28"/>
        </w:rPr>
        <w:t>.</w:t>
      </w:r>
    </w:p>
    <w:p w:rsidR="00920B20" w:rsidRPr="00920B20" w:rsidRDefault="00351500" w:rsidP="00C800A2">
      <w:pPr>
        <w:pStyle w:val="1"/>
        <w:ind w:left="0"/>
        <w:rPr>
          <w:sz w:val="24"/>
          <w:szCs w:val="24"/>
          <w:lang w:val="ru-RU"/>
        </w:rPr>
      </w:pPr>
      <w:r w:rsidRPr="001411AD">
        <w:rPr>
          <w:sz w:val="24"/>
          <w:szCs w:val="24"/>
          <w:lang w:val="ru-RU"/>
        </w:rPr>
        <w:t>«Социально-коммуникативное развитие»</w:t>
      </w:r>
    </w:p>
    <w:tbl>
      <w:tblPr>
        <w:tblStyle w:val="TableNormal"/>
        <w:tblW w:w="9657" w:type="dxa"/>
        <w:tblInd w:w="5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5"/>
        <w:gridCol w:w="1842"/>
      </w:tblGrid>
      <w:tr w:rsidR="00E17BC2" w:rsidRPr="00E17BC2" w:rsidTr="00920B20">
        <w:trPr>
          <w:trHeight w:val="551"/>
        </w:trPr>
        <w:tc>
          <w:tcPr>
            <w:tcW w:w="7815" w:type="dxa"/>
          </w:tcPr>
          <w:p w:rsidR="00E17BC2" w:rsidRPr="00920B20" w:rsidRDefault="00E17BC2" w:rsidP="00333DC4">
            <w:pPr>
              <w:pStyle w:val="TableParagraph"/>
              <w:spacing w:line="273" w:lineRule="exact"/>
              <w:ind w:left="160" w:firstLine="142"/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 w:rsidR="00E12F26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  <w:r w:rsidR="00920B20">
              <w:rPr>
                <w:b/>
                <w:sz w:val="24"/>
                <w:lang w:val="ru-RU"/>
              </w:rPr>
              <w:t xml:space="preserve"> и содержание</w:t>
            </w:r>
          </w:p>
        </w:tc>
        <w:tc>
          <w:tcPr>
            <w:tcW w:w="1842" w:type="dxa"/>
          </w:tcPr>
          <w:p w:rsidR="00E17BC2" w:rsidRDefault="00E17BC2" w:rsidP="00E17BC2">
            <w:pPr>
              <w:pStyle w:val="TableParagraph"/>
              <w:spacing w:line="276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Стр.</w:t>
            </w:r>
          </w:p>
          <w:p w:rsidR="00E17BC2" w:rsidRPr="00E17BC2" w:rsidRDefault="00E17BC2" w:rsidP="00E17BC2">
            <w:pPr>
              <w:pStyle w:val="TableParagraph"/>
              <w:spacing w:line="276" w:lineRule="exact"/>
              <w:jc w:val="center"/>
              <w:rPr>
                <w:b/>
                <w:sz w:val="24"/>
                <w:lang w:val="ru-RU"/>
              </w:rPr>
            </w:pPr>
            <w:r w:rsidRPr="00E17BC2">
              <w:rPr>
                <w:b/>
                <w:sz w:val="24"/>
                <w:lang w:val="ru-RU"/>
              </w:rPr>
              <w:t>в программе</w:t>
            </w:r>
          </w:p>
        </w:tc>
      </w:tr>
      <w:tr w:rsidR="00E17BC2" w:rsidRPr="00E17BC2" w:rsidTr="00920B20">
        <w:trPr>
          <w:trHeight w:val="551"/>
        </w:trPr>
        <w:tc>
          <w:tcPr>
            <w:tcW w:w="7815" w:type="dxa"/>
          </w:tcPr>
          <w:p w:rsidR="00E17BC2" w:rsidRPr="00E17BC2" w:rsidRDefault="00E17BC2" w:rsidP="00161B5C">
            <w:pPr>
              <w:pStyle w:val="TableParagraph"/>
              <w:ind w:left="160" w:right="142"/>
              <w:jc w:val="both"/>
              <w:rPr>
                <w:b/>
                <w:sz w:val="24"/>
                <w:lang w:val="ru-RU"/>
              </w:rPr>
            </w:pPr>
            <w:r w:rsidRPr="00E17BC2">
              <w:rPr>
                <w:b/>
                <w:sz w:val="24"/>
                <w:lang w:val="ru-RU"/>
              </w:rPr>
              <w:t>Основные задачи</w:t>
            </w:r>
          </w:p>
          <w:p w:rsidR="00E17BC2" w:rsidRPr="00E17BC2" w:rsidRDefault="00E17BC2" w:rsidP="00161B5C">
            <w:pPr>
              <w:pStyle w:val="TableParagraph"/>
              <w:ind w:left="160" w:right="142"/>
              <w:jc w:val="both"/>
              <w:rPr>
                <w:i/>
                <w:sz w:val="24"/>
                <w:lang w:val="ru-RU"/>
              </w:rPr>
            </w:pPr>
            <w:r w:rsidRPr="00E17BC2">
              <w:rPr>
                <w:i/>
                <w:sz w:val="24"/>
                <w:lang w:val="ru-RU"/>
              </w:rPr>
              <w:t>Содействовать:</w:t>
            </w:r>
          </w:p>
          <w:p w:rsidR="00E17BC2" w:rsidRPr="00E17BC2" w:rsidRDefault="00E17BC2" w:rsidP="00161B5C">
            <w:pPr>
              <w:pStyle w:val="TableParagraph"/>
              <w:ind w:left="160" w:right="142"/>
              <w:jc w:val="both"/>
              <w:rPr>
                <w:sz w:val="24"/>
                <w:lang w:val="ru-RU"/>
              </w:rPr>
            </w:pPr>
            <w:r w:rsidRPr="00E17BC2">
              <w:rPr>
                <w:sz w:val="24"/>
                <w:lang w:val="ru-RU"/>
              </w:rPr>
              <w:t>—</w:t>
            </w:r>
            <w:r w:rsidRPr="00E17BC2">
              <w:rPr>
                <w:sz w:val="24"/>
                <w:lang w:val="ru-RU"/>
              </w:rPr>
              <w:tab/>
              <w:t>приобщению к элементарным общепринятым нормам и правилам взаимоотношений со сверстниками и взрослыми (в том числе моральным);</w:t>
            </w:r>
          </w:p>
          <w:p w:rsidR="00E17BC2" w:rsidRPr="00E17BC2" w:rsidRDefault="00E17BC2" w:rsidP="00161B5C">
            <w:pPr>
              <w:pStyle w:val="TableParagraph"/>
              <w:ind w:left="160" w:right="142"/>
              <w:jc w:val="both"/>
              <w:rPr>
                <w:sz w:val="24"/>
                <w:lang w:val="ru-RU"/>
              </w:rPr>
            </w:pPr>
            <w:r w:rsidRPr="00E17BC2">
              <w:rPr>
                <w:sz w:val="24"/>
                <w:lang w:val="ru-RU"/>
              </w:rPr>
              <w:t>—</w:t>
            </w:r>
            <w:r w:rsidRPr="00E17BC2">
              <w:rPr>
                <w:sz w:val="24"/>
                <w:lang w:val="ru-RU"/>
              </w:rPr>
              <w:tab/>
              <w:t>овладению основами духовной культуры, интеллигентности, приобщению к общечеловеческим и национальным ценностям;</w:t>
            </w:r>
          </w:p>
          <w:p w:rsidR="00E17BC2" w:rsidRPr="00E17BC2" w:rsidRDefault="00E17BC2" w:rsidP="00161B5C">
            <w:pPr>
              <w:pStyle w:val="TableParagraph"/>
              <w:ind w:left="160" w:right="142"/>
              <w:jc w:val="both"/>
              <w:rPr>
                <w:sz w:val="24"/>
                <w:lang w:val="ru-RU"/>
              </w:rPr>
            </w:pPr>
            <w:r w:rsidRPr="00E17BC2">
              <w:rPr>
                <w:sz w:val="24"/>
                <w:lang w:val="ru-RU"/>
              </w:rPr>
              <w:t>—</w:t>
            </w:r>
            <w:r w:rsidRPr="00E17BC2">
              <w:rPr>
                <w:sz w:val="24"/>
                <w:lang w:val="ru-RU"/>
              </w:rPr>
              <w:tab/>
              <w:t>осознанию гендерной, семейной, гражда</w:t>
            </w:r>
            <w:r w:rsidR="00920B20">
              <w:rPr>
                <w:sz w:val="24"/>
                <w:lang w:val="ru-RU"/>
              </w:rPr>
              <w:t>нской принадлежности, патриоти</w:t>
            </w:r>
            <w:r w:rsidRPr="00E17BC2">
              <w:rPr>
                <w:sz w:val="24"/>
                <w:lang w:val="ru-RU"/>
              </w:rPr>
              <w:t>ческих чувств, чувства принадлежности к мировому сообществу;</w:t>
            </w:r>
          </w:p>
          <w:p w:rsidR="00E17BC2" w:rsidRPr="00E17BC2" w:rsidRDefault="00E17BC2" w:rsidP="00161B5C">
            <w:pPr>
              <w:pStyle w:val="TableParagraph"/>
              <w:ind w:left="160" w:right="142"/>
              <w:jc w:val="both"/>
              <w:rPr>
                <w:sz w:val="24"/>
                <w:lang w:val="ru-RU"/>
              </w:rPr>
            </w:pPr>
            <w:r w:rsidRPr="00E17BC2">
              <w:rPr>
                <w:sz w:val="24"/>
                <w:lang w:val="ru-RU"/>
              </w:rPr>
              <w:t>—</w:t>
            </w:r>
            <w:r w:rsidRPr="00E17BC2">
              <w:rPr>
                <w:sz w:val="24"/>
                <w:lang w:val="ru-RU"/>
              </w:rPr>
              <w:tab/>
              <w:t>становлению игры (всех её видов) как д</w:t>
            </w:r>
            <w:r w:rsidR="00333DC4">
              <w:rPr>
                <w:sz w:val="24"/>
                <w:lang w:val="ru-RU"/>
              </w:rPr>
              <w:t>еятельности на уровне самостоя</w:t>
            </w:r>
            <w:r w:rsidRPr="00E17BC2">
              <w:rPr>
                <w:sz w:val="24"/>
                <w:lang w:val="ru-RU"/>
              </w:rPr>
              <w:t>тельности и творчества, переходу от «игры рядом» к «игре вместе»;</w:t>
            </w:r>
          </w:p>
          <w:p w:rsidR="00E17BC2" w:rsidRPr="00E17BC2" w:rsidRDefault="00E17BC2" w:rsidP="00161B5C">
            <w:pPr>
              <w:pStyle w:val="TableParagraph"/>
              <w:ind w:left="160" w:right="142"/>
              <w:jc w:val="both"/>
              <w:rPr>
                <w:sz w:val="24"/>
                <w:lang w:val="ru-RU"/>
              </w:rPr>
            </w:pPr>
            <w:r w:rsidRPr="00E17BC2">
              <w:rPr>
                <w:sz w:val="24"/>
                <w:lang w:val="ru-RU"/>
              </w:rPr>
              <w:t>—</w:t>
            </w:r>
            <w:r w:rsidRPr="00E17BC2">
              <w:rPr>
                <w:sz w:val="24"/>
                <w:lang w:val="ru-RU"/>
              </w:rPr>
              <w:tab/>
              <w:t>становлению труда дошкольника как деяте</w:t>
            </w:r>
            <w:r w:rsidR="00920B20">
              <w:rPr>
                <w:sz w:val="24"/>
                <w:lang w:val="ru-RU"/>
              </w:rPr>
              <w:t>льности, освоению его представ</w:t>
            </w:r>
            <w:r w:rsidRPr="00E17BC2">
              <w:rPr>
                <w:sz w:val="24"/>
                <w:lang w:val="ru-RU"/>
              </w:rPr>
              <w:t>лений о труде взрослых; воспитанию ценн</w:t>
            </w:r>
            <w:r w:rsidR="00E12F26">
              <w:rPr>
                <w:sz w:val="24"/>
                <w:lang w:val="ru-RU"/>
              </w:rPr>
              <w:t>остного отношения к собственно</w:t>
            </w:r>
            <w:r w:rsidRPr="00E17BC2">
              <w:rPr>
                <w:sz w:val="24"/>
                <w:lang w:val="ru-RU"/>
              </w:rPr>
              <w:t>му труду, труду других людей и его результатам (продуктам деятельности);</w:t>
            </w:r>
          </w:p>
          <w:p w:rsidR="00E17BC2" w:rsidRDefault="00E17BC2" w:rsidP="00161B5C">
            <w:pPr>
              <w:pStyle w:val="TableParagraph"/>
              <w:ind w:left="160" w:right="142"/>
              <w:jc w:val="both"/>
              <w:rPr>
                <w:sz w:val="24"/>
                <w:lang w:val="ru-RU"/>
              </w:rPr>
            </w:pPr>
            <w:r w:rsidRPr="00E17BC2">
              <w:rPr>
                <w:sz w:val="24"/>
                <w:lang w:val="ru-RU"/>
              </w:rPr>
              <w:t>—</w:t>
            </w:r>
            <w:r w:rsidRPr="00E17BC2">
              <w:rPr>
                <w:sz w:val="24"/>
                <w:lang w:val="ru-RU"/>
              </w:rPr>
              <w:tab/>
              <w:t>овладению правилами безопасного поведения в окружающем мире.</w:t>
            </w:r>
          </w:p>
          <w:p w:rsidR="00920B20" w:rsidRPr="00E12F26" w:rsidRDefault="00920B20" w:rsidP="00161B5C">
            <w:pPr>
              <w:spacing w:before="116"/>
              <w:ind w:left="160" w:right="284"/>
              <w:jc w:val="both"/>
              <w:outlineLvl w:val="4"/>
              <w:rPr>
                <w:bCs/>
                <w:lang w:val="ru-RU"/>
              </w:rPr>
            </w:pPr>
            <w:r w:rsidRPr="00920B20">
              <w:rPr>
                <w:bCs/>
                <w:lang w:val="ru-RU"/>
              </w:rPr>
              <w:t>1.Программа приобщения воспитанника к элементарным общепринятым нормам и правилам взаимоотношений</w:t>
            </w:r>
            <w:r w:rsidRPr="00920B20">
              <w:rPr>
                <w:bCs/>
                <w:spacing w:val="80"/>
                <w:lang w:val="ru-RU"/>
              </w:rPr>
              <w:t xml:space="preserve"> </w:t>
            </w:r>
            <w:r w:rsidRPr="00920B20">
              <w:rPr>
                <w:bCs/>
                <w:lang w:val="ru-RU"/>
              </w:rPr>
              <w:t>со сверстниками и взрослыми (в том числе моральным).</w:t>
            </w:r>
          </w:p>
          <w:p w:rsidR="00920B20" w:rsidRPr="00920B20" w:rsidRDefault="00920B20" w:rsidP="00161B5C">
            <w:pPr>
              <w:pStyle w:val="TableParagraph"/>
              <w:ind w:left="160" w:right="284"/>
              <w:jc w:val="both"/>
              <w:rPr>
                <w:sz w:val="24"/>
                <w:lang w:val="ru-RU"/>
              </w:rPr>
            </w:pPr>
            <w:r w:rsidRPr="00920B20">
              <w:rPr>
                <w:sz w:val="24"/>
                <w:lang w:val="ru-RU"/>
              </w:rPr>
              <w:t>2.Программа овладения основами духовной культуры, интеллигентности, приобщения к общечеловеческим и национальным ценностям.</w:t>
            </w:r>
          </w:p>
          <w:p w:rsidR="00E12F26" w:rsidRDefault="00920B20" w:rsidP="00161B5C">
            <w:pPr>
              <w:pStyle w:val="TableParagraph"/>
              <w:ind w:left="160" w:right="284"/>
              <w:jc w:val="both"/>
              <w:rPr>
                <w:sz w:val="24"/>
                <w:lang w:val="ru-RU"/>
              </w:rPr>
            </w:pPr>
            <w:r w:rsidRPr="00920B20">
              <w:rPr>
                <w:sz w:val="24"/>
                <w:lang w:val="ru-RU"/>
              </w:rPr>
              <w:t>3.Программа осознания ребенком гендерной, семейной, гражданской принадлежности, патриотических чувств, чувства принадлежности к мировому сообществу.</w:t>
            </w:r>
          </w:p>
          <w:p w:rsidR="00920B20" w:rsidRPr="00E12F26" w:rsidRDefault="00920B20" w:rsidP="00161B5C">
            <w:pPr>
              <w:pStyle w:val="TableParagraph"/>
              <w:ind w:left="160" w:right="284"/>
              <w:jc w:val="both"/>
              <w:rPr>
                <w:sz w:val="24"/>
                <w:lang w:val="ru-RU"/>
              </w:rPr>
            </w:pPr>
            <w:r w:rsidRPr="00920B20">
              <w:rPr>
                <w:bCs/>
                <w:lang w:val="ru-RU"/>
              </w:rPr>
              <w:t>4.Программа</w:t>
            </w:r>
            <w:r w:rsidRPr="00920B20">
              <w:rPr>
                <w:bCs/>
                <w:spacing w:val="4"/>
                <w:lang w:val="ru-RU"/>
              </w:rPr>
              <w:t xml:space="preserve"> </w:t>
            </w:r>
            <w:r w:rsidRPr="00920B20">
              <w:rPr>
                <w:bCs/>
                <w:lang w:val="ru-RU"/>
              </w:rPr>
              <w:t>обогащения</w:t>
            </w:r>
            <w:r w:rsidRPr="00920B20">
              <w:rPr>
                <w:bCs/>
                <w:spacing w:val="4"/>
                <w:lang w:val="ru-RU"/>
              </w:rPr>
              <w:t xml:space="preserve"> </w:t>
            </w:r>
            <w:r w:rsidRPr="00920B20">
              <w:rPr>
                <w:bCs/>
                <w:lang w:val="ru-RU"/>
              </w:rPr>
              <w:t>развития</w:t>
            </w:r>
            <w:r w:rsidRPr="00920B20">
              <w:rPr>
                <w:bCs/>
                <w:spacing w:val="3"/>
                <w:lang w:val="ru-RU"/>
              </w:rPr>
              <w:t xml:space="preserve"> </w:t>
            </w:r>
            <w:r w:rsidRPr="00920B20">
              <w:rPr>
                <w:bCs/>
                <w:lang w:val="ru-RU"/>
              </w:rPr>
              <w:t>игровой</w:t>
            </w:r>
            <w:r w:rsidRPr="00920B20">
              <w:rPr>
                <w:bCs/>
                <w:spacing w:val="4"/>
                <w:lang w:val="ru-RU"/>
              </w:rPr>
              <w:t xml:space="preserve"> </w:t>
            </w:r>
            <w:r w:rsidRPr="00920B20">
              <w:rPr>
                <w:bCs/>
                <w:lang w:val="ru-RU"/>
              </w:rPr>
              <w:t>деятельности</w:t>
            </w:r>
            <w:r w:rsidRPr="00920B20">
              <w:rPr>
                <w:bCs/>
                <w:spacing w:val="6"/>
                <w:lang w:val="ru-RU"/>
              </w:rPr>
              <w:t xml:space="preserve"> </w:t>
            </w:r>
            <w:r w:rsidRPr="00920B20">
              <w:rPr>
                <w:bCs/>
                <w:spacing w:val="-2"/>
                <w:lang w:val="ru-RU"/>
              </w:rPr>
              <w:t>дошкольника.</w:t>
            </w:r>
          </w:p>
          <w:p w:rsidR="00920B20" w:rsidRPr="00920B20" w:rsidRDefault="00920B20" w:rsidP="00161B5C">
            <w:pPr>
              <w:pStyle w:val="TableParagraph"/>
              <w:ind w:left="160" w:right="284"/>
              <w:jc w:val="both"/>
              <w:rPr>
                <w:sz w:val="24"/>
                <w:lang w:val="ru-RU"/>
              </w:rPr>
            </w:pPr>
            <w:r w:rsidRPr="00920B20">
              <w:rPr>
                <w:sz w:val="24"/>
                <w:lang w:val="ru-RU"/>
              </w:rPr>
              <w:t>5.Программа обогащения развития трудовой деятельности.</w:t>
            </w:r>
          </w:p>
          <w:p w:rsidR="00920B20" w:rsidRPr="00E12F26" w:rsidRDefault="00920B20" w:rsidP="00161B5C">
            <w:pPr>
              <w:ind w:left="160" w:right="284"/>
              <w:jc w:val="both"/>
              <w:outlineLvl w:val="4"/>
              <w:rPr>
                <w:bCs/>
                <w:lang w:val="ru-RU"/>
              </w:rPr>
            </w:pPr>
            <w:r w:rsidRPr="00920B20">
              <w:rPr>
                <w:bCs/>
                <w:lang w:val="ru-RU"/>
              </w:rPr>
              <w:t>6.Программа овладения правилами безопасного поведения в окружающем мире.</w:t>
            </w:r>
          </w:p>
        </w:tc>
        <w:tc>
          <w:tcPr>
            <w:tcW w:w="1842" w:type="dxa"/>
          </w:tcPr>
          <w:p w:rsidR="00E12F26" w:rsidRDefault="00E12F26" w:rsidP="00920B20">
            <w:pPr>
              <w:pStyle w:val="TableParagraph"/>
              <w:spacing w:line="276" w:lineRule="exact"/>
              <w:jc w:val="center"/>
              <w:rPr>
                <w:sz w:val="24"/>
                <w:lang w:val="ru-RU"/>
              </w:rPr>
            </w:pPr>
          </w:p>
          <w:p w:rsidR="00E17BC2" w:rsidRPr="00E17BC2" w:rsidRDefault="00E12F26" w:rsidP="00E12F26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</w:t>
            </w:r>
            <w:r w:rsidR="00E17BC2" w:rsidRPr="00E17BC2">
              <w:rPr>
                <w:sz w:val="24"/>
                <w:lang w:val="ru-RU"/>
              </w:rPr>
              <w:t>стр</w:t>
            </w:r>
            <w:r w:rsidR="00E17BC2">
              <w:rPr>
                <w:sz w:val="24"/>
                <w:lang w:val="ru-RU"/>
              </w:rPr>
              <w:t>.</w:t>
            </w:r>
            <w:r w:rsidR="00E17BC2" w:rsidRPr="00E17BC2">
              <w:rPr>
                <w:sz w:val="24"/>
                <w:lang w:val="ru-RU"/>
              </w:rPr>
              <w:t xml:space="preserve">  76</w:t>
            </w:r>
            <w:r w:rsidR="00920B20">
              <w:rPr>
                <w:sz w:val="24"/>
                <w:lang w:val="ru-RU"/>
              </w:rPr>
              <w:t>-78</w:t>
            </w:r>
          </w:p>
        </w:tc>
      </w:tr>
    </w:tbl>
    <w:p w:rsidR="00756FE8" w:rsidRPr="00351500" w:rsidRDefault="00756FE8" w:rsidP="00756FE8">
      <w:pPr>
        <w:adjustRightInd w:val="0"/>
        <w:jc w:val="both"/>
        <w:rPr>
          <w:b/>
          <w:bCs/>
          <w:sz w:val="28"/>
          <w:szCs w:val="28"/>
          <w:lang w:val="ru-RU"/>
        </w:rPr>
      </w:pPr>
    </w:p>
    <w:p w:rsidR="00351500" w:rsidRPr="00E12F26" w:rsidRDefault="00351500" w:rsidP="00351500">
      <w:pPr>
        <w:pStyle w:val="1"/>
        <w:spacing w:before="90"/>
        <w:ind w:left="0"/>
        <w:rPr>
          <w:sz w:val="24"/>
          <w:szCs w:val="24"/>
          <w:lang w:val="ru-RU"/>
        </w:rPr>
      </w:pPr>
      <w:r w:rsidRPr="00E12F26">
        <w:rPr>
          <w:sz w:val="24"/>
          <w:szCs w:val="24"/>
          <w:lang w:val="ru-RU"/>
        </w:rPr>
        <w:t>Образовательная область «Познавательное развитие»</w:t>
      </w:r>
    </w:p>
    <w:tbl>
      <w:tblPr>
        <w:tblStyle w:val="TableNormal"/>
        <w:tblW w:w="9639" w:type="dxa"/>
        <w:tblInd w:w="5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842"/>
      </w:tblGrid>
      <w:tr w:rsidR="00E12F26" w:rsidTr="00E12F26">
        <w:trPr>
          <w:trHeight w:val="551"/>
        </w:trPr>
        <w:tc>
          <w:tcPr>
            <w:tcW w:w="7797" w:type="dxa"/>
          </w:tcPr>
          <w:p w:rsidR="00E12F26" w:rsidRPr="00920B20" w:rsidRDefault="00E12F26" w:rsidP="006E2F65">
            <w:pPr>
              <w:pStyle w:val="TableParagraph"/>
              <w:spacing w:line="273" w:lineRule="exact"/>
              <w:ind w:left="160" w:firstLine="142"/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  <w:r>
              <w:rPr>
                <w:b/>
                <w:sz w:val="24"/>
                <w:lang w:val="ru-RU"/>
              </w:rPr>
              <w:t xml:space="preserve"> и содержание</w:t>
            </w:r>
          </w:p>
        </w:tc>
        <w:tc>
          <w:tcPr>
            <w:tcW w:w="1842" w:type="dxa"/>
          </w:tcPr>
          <w:p w:rsidR="00E12F26" w:rsidRDefault="00E12F26" w:rsidP="006E2F65">
            <w:pPr>
              <w:pStyle w:val="TableParagraph"/>
              <w:spacing w:line="276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Стр.</w:t>
            </w:r>
          </w:p>
          <w:p w:rsidR="00E12F26" w:rsidRPr="00E17BC2" w:rsidRDefault="00E12F26" w:rsidP="006E2F65">
            <w:pPr>
              <w:pStyle w:val="TableParagraph"/>
              <w:spacing w:line="276" w:lineRule="exact"/>
              <w:jc w:val="center"/>
              <w:rPr>
                <w:b/>
                <w:sz w:val="24"/>
                <w:lang w:val="ru-RU"/>
              </w:rPr>
            </w:pPr>
            <w:r w:rsidRPr="00E17BC2">
              <w:rPr>
                <w:b/>
                <w:sz w:val="24"/>
                <w:lang w:val="ru-RU"/>
              </w:rPr>
              <w:t>в программе</w:t>
            </w:r>
          </w:p>
        </w:tc>
      </w:tr>
      <w:tr w:rsidR="00E12F26" w:rsidRPr="00756FE8" w:rsidTr="00E12F26">
        <w:trPr>
          <w:trHeight w:val="1379"/>
        </w:trPr>
        <w:tc>
          <w:tcPr>
            <w:tcW w:w="7797" w:type="dxa"/>
            <w:vMerge w:val="restart"/>
          </w:tcPr>
          <w:p w:rsidR="00E12F26" w:rsidRPr="00E12F26" w:rsidRDefault="00E12F26" w:rsidP="00161B5C">
            <w:pPr>
              <w:ind w:left="160" w:right="124"/>
              <w:jc w:val="both"/>
              <w:outlineLvl w:val="4"/>
              <w:rPr>
                <w:b/>
                <w:bCs/>
                <w:lang w:val="ru-RU"/>
              </w:rPr>
            </w:pPr>
            <w:r w:rsidRPr="00E12F26">
              <w:rPr>
                <w:b/>
                <w:bCs/>
                <w:lang w:val="ru-RU"/>
              </w:rPr>
              <w:lastRenderedPageBreak/>
              <w:t>Основные</w:t>
            </w:r>
            <w:r w:rsidRPr="00E12F26">
              <w:rPr>
                <w:b/>
                <w:bCs/>
                <w:spacing w:val="2"/>
                <w:lang w:val="ru-RU"/>
              </w:rPr>
              <w:t xml:space="preserve"> </w:t>
            </w:r>
            <w:r w:rsidRPr="00E12F26">
              <w:rPr>
                <w:b/>
                <w:bCs/>
                <w:spacing w:val="-2"/>
                <w:lang w:val="ru-RU"/>
              </w:rPr>
              <w:t>задачи</w:t>
            </w:r>
          </w:p>
          <w:p w:rsidR="00E12F26" w:rsidRPr="00E12F26" w:rsidRDefault="00E12F26" w:rsidP="00161B5C">
            <w:pPr>
              <w:ind w:left="160" w:right="124"/>
              <w:jc w:val="both"/>
              <w:rPr>
                <w:i/>
                <w:lang w:val="ru-RU"/>
              </w:rPr>
            </w:pPr>
            <w:r w:rsidRPr="00E12F26">
              <w:rPr>
                <w:i/>
                <w:spacing w:val="-2"/>
                <w:lang w:val="ru-RU"/>
              </w:rPr>
              <w:t>Содействовать:</w:t>
            </w:r>
          </w:p>
          <w:p w:rsidR="00E12F26" w:rsidRPr="00E12F26" w:rsidRDefault="00E12F26" w:rsidP="006C58CB">
            <w:pPr>
              <w:numPr>
                <w:ilvl w:val="0"/>
                <w:numId w:val="36"/>
              </w:numPr>
              <w:tabs>
                <w:tab w:val="left" w:pos="565"/>
              </w:tabs>
              <w:ind w:right="124"/>
              <w:jc w:val="both"/>
              <w:rPr>
                <w:lang w:val="ru-RU"/>
              </w:rPr>
            </w:pPr>
            <w:r w:rsidRPr="00E12F26">
              <w:rPr>
                <w:lang w:val="ru-RU"/>
              </w:rPr>
              <w:t>становлению</w:t>
            </w:r>
            <w:r w:rsidRPr="00E12F26">
              <w:rPr>
                <w:spacing w:val="4"/>
                <w:lang w:val="ru-RU"/>
              </w:rPr>
              <w:t xml:space="preserve"> </w:t>
            </w:r>
            <w:r w:rsidRPr="00E12F26">
              <w:rPr>
                <w:lang w:val="ru-RU"/>
              </w:rPr>
              <w:t>целостной</w:t>
            </w:r>
            <w:r w:rsidRPr="00E12F26">
              <w:rPr>
                <w:spacing w:val="4"/>
                <w:lang w:val="ru-RU"/>
              </w:rPr>
              <w:t xml:space="preserve"> </w:t>
            </w:r>
            <w:r w:rsidRPr="00E12F26">
              <w:rPr>
                <w:lang w:val="ru-RU"/>
              </w:rPr>
              <w:t>картины</w:t>
            </w:r>
            <w:r w:rsidRPr="00E12F26">
              <w:rPr>
                <w:spacing w:val="3"/>
                <w:lang w:val="ru-RU"/>
              </w:rPr>
              <w:t xml:space="preserve"> </w:t>
            </w:r>
            <w:r w:rsidRPr="00E12F26">
              <w:rPr>
                <w:lang w:val="ru-RU"/>
              </w:rPr>
              <w:t>мира</w:t>
            </w:r>
            <w:r w:rsidRPr="00E12F26">
              <w:rPr>
                <w:spacing w:val="4"/>
                <w:lang w:val="ru-RU"/>
              </w:rPr>
              <w:t xml:space="preserve"> </w:t>
            </w:r>
            <w:r w:rsidRPr="00E12F26">
              <w:rPr>
                <w:lang w:val="ru-RU"/>
              </w:rPr>
              <w:t>как</w:t>
            </w:r>
            <w:r w:rsidRPr="00E12F26">
              <w:rPr>
                <w:spacing w:val="4"/>
                <w:lang w:val="ru-RU"/>
              </w:rPr>
              <w:t xml:space="preserve"> </w:t>
            </w:r>
            <w:r w:rsidRPr="00E12F26">
              <w:rPr>
                <w:lang w:val="ru-RU"/>
              </w:rPr>
              <w:t>системы</w:t>
            </w:r>
            <w:r w:rsidRPr="00E12F26">
              <w:rPr>
                <w:spacing w:val="4"/>
                <w:lang w:val="ru-RU"/>
              </w:rPr>
              <w:t xml:space="preserve"> </w:t>
            </w:r>
            <w:r w:rsidRPr="00E12F26">
              <w:rPr>
                <w:spacing w:val="-2"/>
                <w:lang w:val="ru-RU"/>
              </w:rPr>
              <w:t>систем;</w:t>
            </w:r>
          </w:p>
          <w:p w:rsidR="00E12F26" w:rsidRPr="00E12F26" w:rsidRDefault="00E12F26" w:rsidP="006C58CB">
            <w:pPr>
              <w:numPr>
                <w:ilvl w:val="0"/>
                <w:numId w:val="36"/>
              </w:numPr>
              <w:tabs>
                <w:tab w:val="left" w:pos="565"/>
              </w:tabs>
              <w:ind w:right="124"/>
              <w:jc w:val="both"/>
              <w:rPr>
                <w:lang w:val="ru-RU"/>
              </w:rPr>
            </w:pPr>
            <w:r w:rsidRPr="00E12F26">
              <w:rPr>
                <w:lang w:val="ru-RU"/>
              </w:rPr>
              <w:t>сенсорному</w:t>
            </w:r>
            <w:r w:rsidRPr="00E12F26">
              <w:rPr>
                <w:spacing w:val="3"/>
                <w:lang w:val="ru-RU"/>
              </w:rPr>
              <w:t xml:space="preserve"> </w:t>
            </w:r>
            <w:r w:rsidRPr="00E12F26">
              <w:rPr>
                <w:spacing w:val="-2"/>
                <w:lang w:val="ru-RU"/>
              </w:rPr>
              <w:t>развитию;</w:t>
            </w:r>
          </w:p>
          <w:p w:rsidR="00E12F26" w:rsidRPr="00E12F26" w:rsidRDefault="00E12F26" w:rsidP="006C58CB">
            <w:pPr>
              <w:numPr>
                <w:ilvl w:val="0"/>
                <w:numId w:val="36"/>
              </w:numPr>
              <w:tabs>
                <w:tab w:val="left" w:pos="565"/>
              </w:tabs>
              <w:ind w:right="124"/>
              <w:jc w:val="both"/>
              <w:rPr>
                <w:lang w:val="ru-RU"/>
              </w:rPr>
            </w:pPr>
            <w:r w:rsidRPr="00E12F26">
              <w:rPr>
                <w:lang w:val="ru-RU"/>
              </w:rPr>
              <w:t>становлению</w:t>
            </w:r>
            <w:r w:rsidRPr="00E12F26">
              <w:rPr>
                <w:spacing w:val="4"/>
                <w:lang w:val="ru-RU"/>
              </w:rPr>
              <w:t xml:space="preserve"> </w:t>
            </w:r>
            <w:r w:rsidRPr="00E12F26">
              <w:rPr>
                <w:lang w:val="ru-RU"/>
              </w:rPr>
              <w:t>и</w:t>
            </w:r>
            <w:r w:rsidRPr="00E12F26">
              <w:rPr>
                <w:spacing w:val="3"/>
                <w:lang w:val="ru-RU"/>
              </w:rPr>
              <w:t xml:space="preserve"> </w:t>
            </w:r>
            <w:r w:rsidRPr="00E12F26">
              <w:rPr>
                <w:lang w:val="ru-RU"/>
              </w:rPr>
              <w:t>развитию</w:t>
            </w:r>
            <w:r w:rsidRPr="00E12F26">
              <w:rPr>
                <w:spacing w:val="3"/>
                <w:lang w:val="ru-RU"/>
              </w:rPr>
              <w:t xml:space="preserve"> </w:t>
            </w:r>
            <w:r w:rsidRPr="00E12F26">
              <w:rPr>
                <w:lang w:val="ru-RU"/>
              </w:rPr>
              <w:t>практико-познавательной</w:t>
            </w:r>
            <w:r w:rsidRPr="00E12F26">
              <w:rPr>
                <w:spacing w:val="3"/>
                <w:lang w:val="ru-RU"/>
              </w:rPr>
              <w:t xml:space="preserve"> </w:t>
            </w:r>
            <w:r w:rsidRPr="00E12F26">
              <w:rPr>
                <w:spacing w:val="-2"/>
                <w:lang w:val="ru-RU"/>
              </w:rPr>
              <w:t>деятельности;</w:t>
            </w:r>
          </w:p>
          <w:p w:rsidR="00E12F26" w:rsidRPr="00E12F26" w:rsidRDefault="00E12F26" w:rsidP="006C58CB">
            <w:pPr>
              <w:numPr>
                <w:ilvl w:val="0"/>
                <w:numId w:val="36"/>
              </w:numPr>
              <w:tabs>
                <w:tab w:val="left" w:pos="565"/>
              </w:tabs>
              <w:ind w:right="124"/>
              <w:jc w:val="both"/>
              <w:rPr>
                <w:lang w:val="ru-RU"/>
              </w:rPr>
            </w:pPr>
            <w:r w:rsidRPr="00E12F26">
              <w:rPr>
                <w:lang w:val="ru-RU"/>
              </w:rPr>
              <w:t>становлению</w:t>
            </w:r>
            <w:r w:rsidRPr="00E12F26">
              <w:rPr>
                <w:spacing w:val="5"/>
                <w:lang w:val="ru-RU"/>
              </w:rPr>
              <w:t xml:space="preserve"> </w:t>
            </w:r>
            <w:r w:rsidRPr="00E12F26">
              <w:rPr>
                <w:lang w:val="ru-RU"/>
              </w:rPr>
              <w:t>и</w:t>
            </w:r>
            <w:r w:rsidRPr="00E12F26">
              <w:rPr>
                <w:spacing w:val="5"/>
                <w:lang w:val="ru-RU"/>
              </w:rPr>
              <w:t xml:space="preserve"> </w:t>
            </w:r>
            <w:r w:rsidRPr="00E12F26">
              <w:rPr>
                <w:lang w:val="ru-RU"/>
              </w:rPr>
              <w:t>развитию</w:t>
            </w:r>
            <w:r w:rsidRPr="00E12F26">
              <w:rPr>
                <w:spacing w:val="4"/>
                <w:lang w:val="ru-RU"/>
              </w:rPr>
              <w:t xml:space="preserve"> </w:t>
            </w:r>
            <w:r w:rsidRPr="00E12F26">
              <w:rPr>
                <w:lang w:val="ru-RU"/>
              </w:rPr>
              <w:t>конструктивной</w:t>
            </w:r>
            <w:r w:rsidRPr="00E12F26">
              <w:rPr>
                <w:spacing w:val="5"/>
                <w:lang w:val="ru-RU"/>
              </w:rPr>
              <w:t xml:space="preserve"> </w:t>
            </w:r>
            <w:r w:rsidRPr="00E12F26">
              <w:rPr>
                <w:spacing w:val="-2"/>
                <w:lang w:val="ru-RU"/>
              </w:rPr>
              <w:t>деятельности;</w:t>
            </w:r>
          </w:p>
          <w:p w:rsidR="00E12F26" w:rsidRPr="00161B5C" w:rsidRDefault="00E12F26" w:rsidP="006C58CB">
            <w:pPr>
              <w:numPr>
                <w:ilvl w:val="0"/>
                <w:numId w:val="36"/>
              </w:numPr>
              <w:tabs>
                <w:tab w:val="left" w:pos="565"/>
              </w:tabs>
              <w:ind w:right="124"/>
              <w:jc w:val="both"/>
              <w:rPr>
                <w:lang w:val="ru-RU"/>
              </w:rPr>
            </w:pPr>
            <w:r w:rsidRPr="00E12F26">
              <w:rPr>
                <w:lang w:val="ru-RU"/>
              </w:rPr>
              <w:t>развитию</w:t>
            </w:r>
            <w:r w:rsidRPr="00E12F26">
              <w:rPr>
                <w:spacing w:val="6"/>
                <w:lang w:val="ru-RU"/>
              </w:rPr>
              <w:t xml:space="preserve"> </w:t>
            </w:r>
            <w:r w:rsidRPr="00E12F26">
              <w:rPr>
                <w:lang w:val="ru-RU"/>
              </w:rPr>
              <w:t>элементарных</w:t>
            </w:r>
            <w:r w:rsidRPr="00E12F26">
              <w:rPr>
                <w:spacing w:val="6"/>
                <w:lang w:val="ru-RU"/>
              </w:rPr>
              <w:t xml:space="preserve"> </w:t>
            </w:r>
            <w:r w:rsidRPr="00E12F26">
              <w:rPr>
                <w:lang w:val="ru-RU"/>
              </w:rPr>
              <w:t>математических</w:t>
            </w:r>
            <w:r w:rsidRPr="00E12F26">
              <w:rPr>
                <w:spacing w:val="8"/>
                <w:lang w:val="ru-RU"/>
              </w:rPr>
              <w:t xml:space="preserve"> </w:t>
            </w:r>
            <w:r w:rsidRPr="00E12F26">
              <w:rPr>
                <w:spacing w:val="-2"/>
                <w:lang w:val="ru-RU"/>
              </w:rPr>
              <w:t>представлений.</w:t>
            </w:r>
          </w:p>
          <w:p w:rsidR="00E12F26" w:rsidRPr="00E12F26" w:rsidRDefault="00E12F26" w:rsidP="00161B5C">
            <w:pPr>
              <w:ind w:left="142" w:right="124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E12F26">
              <w:rPr>
                <w:lang w:val="ru-RU"/>
              </w:rPr>
              <w:t xml:space="preserve"> Программа становления целостной</w:t>
            </w:r>
            <w:r w:rsidRPr="00E12F26">
              <w:rPr>
                <w:lang w:val="ru-RU"/>
              </w:rPr>
              <w:tab/>
              <w:t>картины мира</w:t>
            </w:r>
            <w:r w:rsidRPr="00E12F26">
              <w:rPr>
                <w:lang w:val="ru-RU"/>
              </w:rPr>
              <w:tab/>
              <w:t>как</w:t>
            </w:r>
            <w:r w:rsidRPr="00E12F26">
              <w:rPr>
                <w:lang w:val="ru-RU"/>
              </w:rPr>
              <w:tab/>
              <w:t>системы</w:t>
            </w:r>
          </w:p>
          <w:p w:rsidR="00E12F26" w:rsidRDefault="00E12F26" w:rsidP="00161B5C">
            <w:pPr>
              <w:ind w:left="142" w:right="124"/>
              <w:jc w:val="both"/>
              <w:rPr>
                <w:lang w:val="ru-RU"/>
              </w:rPr>
            </w:pPr>
            <w:r w:rsidRPr="00E12F26">
              <w:rPr>
                <w:lang w:val="ru-RU"/>
              </w:rPr>
              <w:t>систем</w:t>
            </w:r>
            <w:r>
              <w:rPr>
                <w:lang w:val="ru-RU"/>
              </w:rPr>
              <w:t>.</w:t>
            </w:r>
          </w:p>
          <w:p w:rsidR="00E12F26" w:rsidRDefault="00E12F26" w:rsidP="00161B5C">
            <w:pPr>
              <w:ind w:left="142" w:right="124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E12F26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Программасенсорного</w:t>
            </w:r>
            <w:proofErr w:type="spellEnd"/>
            <w:r>
              <w:rPr>
                <w:lang w:val="ru-RU"/>
              </w:rPr>
              <w:t xml:space="preserve"> развития </w:t>
            </w:r>
            <w:r w:rsidRPr="00E12F26">
              <w:rPr>
                <w:lang w:val="ru-RU"/>
              </w:rPr>
              <w:t>ребенка</w:t>
            </w:r>
            <w:r>
              <w:rPr>
                <w:lang w:val="ru-RU"/>
              </w:rPr>
              <w:t>.</w:t>
            </w:r>
          </w:p>
          <w:p w:rsidR="00E12F26" w:rsidRDefault="00E12F26" w:rsidP="00161B5C">
            <w:pPr>
              <w:ind w:right="12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3.</w:t>
            </w:r>
            <w:r w:rsidRPr="00AF3CA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Программа становления и </w:t>
            </w:r>
            <w:r w:rsidRPr="00AF3CA7">
              <w:rPr>
                <w:lang w:val="ru-RU"/>
              </w:rPr>
              <w:t xml:space="preserve">развития </w:t>
            </w:r>
            <w:proofErr w:type="spellStart"/>
            <w:r w:rsidRPr="00AF3CA7">
              <w:rPr>
                <w:lang w:val="ru-RU"/>
              </w:rPr>
              <w:t>практико</w:t>
            </w:r>
            <w:proofErr w:type="spellEnd"/>
            <w:r w:rsidR="00C800A2">
              <w:rPr>
                <w:lang w:val="ru-RU"/>
              </w:rPr>
              <w:t xml:space="preserve"> </w:t>
            </w:r>
            <w:r w:rsidRPr="00AF3CA7">
              <w:rPr>
                <w:lang w:val="ru-RU"/>
              </w:rPr>
              <w:t xml:space="preserve">- </w:t>
            </w:r>
            <w:proofErr w:type="gramStart"/>
            <w:r w:rsidRPr="00AF3CA7">
              <w:rPr>
                <w:lang w:val="ru-RU"/>
              </w:rPr>
              <w:t>познавательной</w:t>
            </w:r>
            <w:proofErr w:type="gramEnd"/>
          </w:p>
          <w:p w:rsidR="00E12F26" w:rsidRDefault="00E12F26" w:rsidP="00161B5C">
            <w:pPr>
              <w:ind w:right="12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4.</w:t>
            </w:r>
            <w:r w:rsidRPr="00E12F26">
              <w:rPr>
                <w:lang w:val="ru-RU"/>
              </w:rPr>
              <w:t>Программа становления и развития конструктивной деятельности</w:t>
            </w:r>
            <w:r>
              <w:rPr>
                <w:lang w:val="ru-RU"/>
              </w:rPr>
              <w:t>.</w:t>
            </w:r>
          </w:p>
          <w:p w:rsidR="00E12F26" w:rsidRDefault="00E12F26" w:rsidP="00161B5C">
            <w:pPr>
              <w:ind w:left="142" w:right="124"/>
              <w:jc w:val="both"/>
              <w:rPr>
                <w:lang w:val="ru-RU"/>
              </w:rPr>
            </w:pPr>
            <w:r>
              <w:rPr>
                <w:lang w:val="ru-RU"/>
              </w:rPr>
              <w:t>5. Программа</w:t>
            </w:r>
            <w:r>
              <w:rPr>
                <w:lang w:val="ru-RU"/>
              </w:rPr>
              <w:tab/>
              <w:t xml:space="preserve">развития элементарных математических </w:t>
            </w:r>
            <w:r w:rsidRPr="00E12F26">
              <w:rPr>
                <w:lang w:val="ru-RU"/>
              </w:rPr>
              <w:t>представлений</w:t>
            </w:r>
            <w:r>
              <w:rPr>
                <w:lang w:val="ru-RU"/>
              </w:rPr>
              <w:t>.</w:t>
            </w:r>
          </w:p>
          <w:p w:rsidR="00E12F26" w:rsidRPr="00E12F26" w:rsidRDefault="00E12F26" w:rsidP="00161B5C">
            <w:pPr>
              <w:ind w:left="142" w:right="124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  <w:r w:rsidRPr="00E12F2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Программа приобщения к разным видам научных </w:t>
            </w:r>
            <w:r w:rsidRPr="00E12F26">
              <w:rPr>
                <w:lang w:val="ru-RU"/>
              </w:rPr>
              <w:t>знаний</w:t>
            </w:r>
            <w:r>
              <w:rPr>
                <w:lang w:val="ru-RU"/>
              </w:rPr>
              <w:t>.</w:t>
            </w:r>
          </w:p>
        </w:tc>
        <w:tc>
          <w:tcPr>
            <w:tcW w:w="1842" w:type="dxa"/>
            <w:vMerge w:val="restart"/>
          </w:tcPr>
          <w:p w:rsidR="00E12F26" w:rsidRDefault="00E12F26" w:rsidP="00E12F26">
            <w:pPr>
              <w:jc w:val="center"/>
              <w:rPr>
                <w:lang w:val="ru-RU"/>
              </w:rPr>
            </w:pPr>
          </w:p>
          <w:p w:rsidR="00E12F26" w:rsidRPr="00756FE8" w:rsidRDefault="00E12F26" w:rsidP="00E12F26">
            <w:pPr>
              <w:jc w:val="center"/>
            </w:pPr>
            <w:proofErr w:type="spellStart"/>
            <w:proofErr w:type="gramStart"/>
            <w:r w:rsidRPr="00756FE8">
              <w:t>стр</w:t>
            </w:r>
            <w:proofErr w:type="spellEnd"/>
            <w:proofErr w:type="gramEnd"/>
            <w:r w:rsidRPr="00756FE8">
              <w:t xml:space="preserve">. </w:t>
            </w:r>
            <w:r>
              <w:rPr>
                <w:lang w:val="ru-RU"/>
              </w:rPr>
              <w:t xml:space="preserve">88- </w:t>
            </w:r>
            <w:r w:rsidRPr="00756FE8">
              <w:rPr>
                <w:rFonts w:eastAsiaTheme="minorHAnsi"/>
              </w:rPr>
              <w:t>93</w:t>
            </w:r>
          </w:p>
        </w:tc>
      </w:tr>
      <w:tr w:rsidR="00E12F26" w:rsidRPr="00756FE8" w:rsidTr="00E12F26">
        <w:trPr>
          <w:trHeight w:val="828"/>
        </w:trPr>
        <w:tc>
          <w:tcPr>
            <w:tcW w:w="7797" w:type="dxa"/>
            <w:vMerge/>
          </w:tcPr>
          <w:p w:rsidR="00E12F26" w:rsidRPr="00756FE8" w:rsidRDefault="00E12F26" w:rsidP="00756FE8"/>
        </w:tc>
        <w:tc>
          <w:tcPr>
            <w:tcW w:w="1842" w:type="dxa"/>
            <w:vMerge/>
          </w:tcPr>
          <w:p w:rsidR="00E12F26" w:rsidRPr="00756FE8" w:rsidRDefault="00E12F26" w:rsidP="00756FE8"/>
        </w:tc>
      </w:tr>
      <w:tr w:rsidR="00E12F26" w:rsidRPr="00F05949" w:rsidTr="00E12F26">
        <w:trPr>
          <w:trHeight w:val="1315"/>
        </w:trPr>
        <w:tc>
          <w:tcPr>
            <w:tcW w:w="7797" w:type="dxa"/>
            <w:vMerge/>
          </w:tcPr>
          <w:p w:rsidR="00E12F26" w:rsidRPr="00756FE8" w:rsidRDefault="00E12F26" w:rsidP="00756FE8"/>
        </w:tc>
        <w:tc>
          <w:tcPr>
            <w:tcW w:w="1842" w:type="dxa"/>
            <w:vMerge/>
          </w:tcPr>
          <w:p w:rsidR="00E12F26" w:rsidRPr="00AF3CA7" w:rsidRDefault="00E12F26" w:rsidP="00756FE8">
            <w:pPr>
              <w:rPr>
                <w:lang w:val="ru-RU"/>
              </w:rPr>
            </w:pPr>
          </w:p>
        </w:tc>
      </w:tr>
    </w:tbl>
    <w:p w:rsidR="0035417E" w:rsidRPr="00C800A2" w:rsidRDefault="0035417E" w:rsidP="00C800A2">
      <w:pPr>
        <w:rPr>
          <w:sz w:val="24"/>
          <w:szCs w:val="24"/>
          <w:lang w:val="ru-RU"/>
        </w:rPr>
      </w:pPr>
    </w:p>
    <w:p w:rsidR="00351500" w:rsidRDefault="00351500" w:rsidP="00351500">
      <w:pPr>
        <w:pStyle w:val="1"/>
        <w:spacing w:before="90"/>
        <w:ind w:left="0"/>
        <w:rPr>
          <w:sz w:val="24"/>
          <w:szCs w:val="24"/>
          <w:lang w:val="ru-RU"/>
        </w:rPr>
      </w:pPr>
      <w:proofErr w:type="spellStart"/>
      <w:r w:rsidRPr="00C800A2">
        <w:rPr>
          <w:sz w:val="24"/>
          <w:szCs w:val="24"/>
        </w:rPr>
        <w:t>Образовательная</w:t>
      </w:r>
      <w:proofErr w:type="spellEnd"/>
      <w:r w:rsidR="00D4270A" w:rsidRPr="00C800A2">
        <w:rPr>
          <w:sz w:val="24"/>
          <w:szCs w:val="24"/>
          <w:lang w:val="ru-RU"/>
        </w:rPr>
        <w:t xml:space="preserve"> </w:t>
      </w:r>
      <w:proofErr w:type="spellStart"/>
      <w:r w:rsidRPr="00C800A2">
        <w:rPr>
          <w:sz w:val="24"/>
          <w:szCs w:val="24"/>
        </w:rPr>
        <w:t>область</w:t>
      </w:r>
      <w:proofErr w:type="spellEnd"/>
      <w:r w:rsidRPr="00C800A2">
        <w:rPr>
          <w:sz w:val="24"/>
          <w:szCs w:val="24"/>
        </w:rPr>
        <w:t xml:space="preserve"> «</w:t>
      </w:r>
      <w:proofErr w:type="spellStart"/>
      <w:r w:rsidRPr="00C800A2">
        <w:rPr>
          <w:sz w:val="24"/>
          <w:szCs w:val="24"/>
        </w:rPr>
        <w:t>Речевое</w:t>
      </w:r>
      <w:proofErr w:type="spellEnd"/>
      <w:r w:rsidR="00D4270A" w:rsidRPr="00C800A2">
        <w:rPr>
          <w:sz w:val="24"/>
          <w:szCs w:val="24"/>
          <w:lang w:val="ru-RU"/>
        </w:rPr>
        <w:t xml:space="preserve"> </w:t>
      </w:r>
      <w:proofErr w:type="spellStart"/>
      <w:r w:rsidRPr="00C800A2">
        <w:rPr>
          <w:sz w:val="24"/>
          <w:szCs w:val="24"/>
        </w:rPr>
        <w:t>развитие</w:t>
      </w:r>
      <w:proofErr w:type="spellEnd"/>
      <w:r w:rsidRPr="00C800A2">
        <w:rPr>
          <w:sz w:val="24"/>
          <w:szCs w:val="24"/>
        </w:rPr>
        <w:t>»</w:t>
      </w:r>
    </w:p>
    <w:tbl>
      <w:tblPr>
        <w:tblStyle w:val="af"/>
        <w:tblW w:w="0" w:type="auto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7797"/>
        <w:gridCol w:w="1842"/>
      </w:tblGrid>
      <w:tr w:rsidR="00C800A2" w:rsidTr="00161B5C">
        <w:tc>
          <w:tcPr>
            <w:tcW w:w="7797" w:type="dxa"/>
          </w:tcPr>
          <w:p w:rsidR="00C800A2" w:rsidRPr="00920B20" w:rsidRDefault="00C800A2" w:rsidP="006E2F65">
            <w:pPr>
              <w:pStyle w:val="TableParagraph"/>
              <w:spacing w:line="273" w:lineRule="exact"/>
              <w:ind w:left="160" w:firstLine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задачи и содержание</w:t>
            </w:r>
          </w:p>
        </w:tc>
        <w:tc>
          <w:tcPr>
            <w:tcW w:w="1842" w:type="dxa"/>
          </w:tcPr>
          <w:p w:rsidR="00C800A2" w:rsidRDefault="00C800A2" w:rsidP="006E2F65">
            <w:pPr>
              <w:pStyle w:val="TableParagraph"/>
              <w:spacing w:line="27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</w:t>
            </w:r>
          </w:p>
          <w:p w:rsidR="00C800A2" w:rsidRPr="00E17BC2" w:rsidRDefault="00C800A2" w:rsidP="006E2F65">
            <w:pPr>
              <w:pStyle w:val="TableParagraph"/>
              <w:spacing w:line="276" w:lineRule="exact"/>
              <w:jc w:val="center"/>
              <w:rPr>
                <w:b/>
                <w:sz w:val="24"/>
              </w:rPr>
            </w:pPr>
            <w:r w:rsidRPr="00E17BC2">
              <w:rPr>
                <w:b/>
                <w:sz w:val="24"/>
              </w:rPr>
              <w:t>в программе</w:t>
            </w:r>
          </w:p>
        </w:tc>
      </w:tr>
      <w:tr w:rsidR="00161B5C" w:rsidRPr="00FE0125" w:rsidTr="00161B5C">
        <w:tc>
          <w:tcPr>
            <w:tcW w:w="7797" w:type="dxa"/>
            <w:vMerge w:val="restart"/>
          </w:tcPr>
          <w:p w:rsidR="00161B5C" w:rsidRPr="00161B5C" w:rsidRDefault="00161B5C" w:rsidP="00161B5C">
            <w:pPr>
              <w:pStyle w:val="5"/>
              <w:spacing w:before="0"/>
              <w:jc w:val="both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61B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Основные</w:t>
            </w:r>
            <w:r w:rsidRPr="00161B5C">
              <w:rPr>
                <w:rFonts w:ascii="Times New Roman" w:hAnsi="Times New Roman" w:cs="Times New Roman"/>
                <w:b/>
                <w:color w:val="auto"/>
                <w:spacing w:val="2"/>
                <w:sz w:val="24"/>
                <w:szCs w:val="24"/>
              </w:rPr>
              <w:t xml:space="preserve"> </w:t>
            </w:r>
            <w:r w:rsidRPr="00161B5C">
              <w:rPr>
                <w:rFonts w:ascii="Times New Roman" w:hAnsi="Times New Roman" w:cs="Times New Roman"/>
                <w:b/>
                <w:color w:val="auto"/>
                <w:spacing w:val="-2"/>
                <w:sz w:val="24"/>
                <w:szCs w:val="24"/>
              </w:rPr>
              <w:t>задачи</w:t>
            </w:r>
          </w:p>
          <w:p w:rsidR="00161B5C" w:rsidRPr="00161B5C" w:rsidRDefault="00161B5C" w:rsidP="00161B5C">
            <w:pPr>
              <w:jc w:val="both"/>
              <w:rPr>
                <w:sz w:val="24"/>
                <w:szCs w:val="24"/>
              </w:rPr>
            </w:pPr>
            <w:r w:rsidRPr="00161B5C">
              <w:rPr>
                <w:i/>
                <w:sz w:val="24"/>
                <w:szCs w:val="24"/>
              </w:rPr>
              <w:t>Содействовать</w:t>
            </w:r>
            <w:r w:rsidRPr="00161B5C">
              <w:rPr>
                <w:i/>
                <w:spacing w:val="8"/>
                <w:sz w:val="24"/>
                <w:szCs w:val="24"/>
              </w:rPr>
              <w:t xml:space="preserve"> </w:t>
            </w:r>
            <w:r w:rsidRPr="00161B5C">
              <w:rPr>
                <w:sz w:val="24"/>
                <w:szCs w:val="24"/>
              </w:rPr>
              <w:t>обогащению</w:t>
            </w:r>
            <w:r w:rsidRPr="00161B5C">
              <w:rPr>
                <w:spacing w:val="8"/>
                <w:sz w:val="24"/>
                <w:szCs w:val="24"/>
              </w:rPr>
              <w:t xml:space="preserve"> </w:t>
            </w:r>
            <w:r w:rsidRPr="00161B5C">
              <w:rPr>
                <w:sz w:val="24"/>
                <w:szCs w:val="24"/>
              </w:rPr>
              <w:t>развития</w:t>
            </w:r>
            <w:r w:rsidRPr="00161B5C">
              <w:rPr>
                <w:spacing w:val="7"/>
                <w:sz w:val="24"/>
                <w:szCs w:val="24"/>
              </w:rPr>
              <w:t xml:space="preserve"> </w:t>
            </w:r>
            <w:r w:rsidRPr="00161B5C">
              <w:rPr>
                <w:sz w:val="24"/>
                <w:szCs w:val="24"/>
              </w:rPr>
              <w:t>и</w:t>
            </w:r>
            <w:r w:rsidRPr="00161B5C">
              <w:rPr>
                <w:spacing w:val="8"/>
                <w:sz w:val="24"/>
                <w:szCs w:val="24"/>
              </w:rPr>
              <w:t xml:space="preserve"> </w:t>
            </w:r>
            <w:r w:rsidRPr="00161B5C">
              <w:rPr>
                <w:spacing w:val="-2"/>
                <w:sz w:val="24"/>
                <w:szCs w:val="24"/>
              </w:rPr>
              <w:t>саморазвития:</w:t>
            </w:r>
          </w:p>
          <w:p w:rsidR="00161B5C" w:rsidRPr="00161B5C" w:rsidRDefault="00161B5C" w:rsidP="006C58CB">
            <w:pPr>
              <w:pStyle w:val="a5"/>
              <w:numPr>
                <w:ilvl w:val="0"/>
                <w:numId w:val="6"/>
              </w:numPr>
              <w:tabs>
                <w:tab w:val="left" w:pos="451"/>
              </w:tabs>
              <w:ind w:left="0" w:right="241" w:firstLine="0"/>
              <w:jc w:val="both"/>
              <w:rPr>
                <w:sz w:val="24"/>
                <w:szCs w:val="24"/>
              </w:rPr>
            </w:pPr>
            <w:r w:rsidRPr="00161B5C">
              <w:rPr>
                <w:sz w:val="24"/>
                <w:szCs w:val="24"/>
              </w:rPr>
              <w:t>связной ситуативной и контекстной речи (повествование, описание, доказательство, объяснение) младшего дошкольника как средства общения между взрослыми и сверстниками;</w:t>
            </w:r>
          </w:p>
          <w:p w:rsidR="00161B5C" w:rsidRPr="00161B5C" w:rsidRDefault="00161B5C" w:rsidP="006C58CB">
            <w:pPr>
              <w:pStyle w:val="a5"/>
              <w:numPr>
                <w:ilvl w:val="0"/>
                <w:numId w:val="6"/>
              </w:numPr>
              <w:tabs>
                <w:tab w:val="left" w:pos="451"/>
              </w:tabs>
              <w:ind w:left="0" w:right="241" w:firstLine="0"/>
              <w:jc w:val="both"/>
              <w:rPr>
                <w:sz w:val="24"/>
                <w:szCs w:val="24"/>
              </w:rPr>
            </w:pPr>
            <w:r w:rsidRPr="00161B5C">
              <w:rPr>
                <w:sz w:val="24"/>
                <w:szCs w:val="24"/>
              </w:rPr>
              <w:t>представлений об окружающем мире, привлекая его к обсуждению вопросов познавательного характера;</w:t>
            </w:r>
          </w:p>
          <w:p w:rsidR="00161B5C" w:rsidRPr="00161B5C" w:rsidRDefault="00161B5C" w:rsidP="006C58CB">
            <w:pPr>
              <w:pStyle w:val="a5"/>
              <w:numPr>
                <w:ilvl w:val="0"/>
                <w:numId w:val="6"/>
              </w:numPr>
              <w:tabs>
                <w:tab w:val="left" w:pos="451"/>
              </w:tabs>
              <w:ind w:left="0" w:right="241" w:firstLine="0"/>
              <w:jc w:val="both"/>
              <w:rPr>
                <w:sz w:val="24"/>
                <w:szCs w:val="24"/>
              </w:rPr>
            </w:pPr>
            <w:r w:rsidRPr="00161B5C">
              <w:rPr>
                <w:sz w:val="24"/>
                <w:szCs w:val="24"/>
              </w:rPr>
              <w:t>словаря, обозначающего новые предметы и действия с ними, и активизации его в связной речи;</w:t>
            </w:r>
          </w:p>
          <w:p w:rsidR="00161B5C" w:rsidRPr="00161B5C" w:rsidRDefault="00161B5C" w:rsidP="006C58CB">
            <w:pPr>
              <w:pStyle w:val="a5"/>
              <w:numPr>
                <w:ilvl w:val="0"/>
                <w:numId w:val="6"/>
              </w:numPr>
              <w:tabs>
                <w:tab w:val="left" w:pos="4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61B5C">
              <w:rPr>
                <w:sz w:val="24"/>
                <w:szCs w:val="24"/>
              </w:rPr>
              <w:t>грамматически</w:t>
            </w:r>
            <w:r w:rsidRPr="00161B5C">
              <w:rPr>
                <w:spacing w:val="4"/>
                <w:sz w:val="24"/>
                <w:szCs w:val="24"/>
              </w:rPr>
              <w:t xml:space="preserve"> </w:t>
            </w:r>
            <w:r w:rsidRPr="00161B5C">
              <w:rPr>
                <w:sz w:val="24"/>
                <w:szCs w:val="24"/>
              </w:rPr>
              <w:t>правильной</w:t>
            </w:r>
            <w:r w:rsidRPr="00161B5C">
              <w:rPr>
                <w:spacing w:val="5"/>
                <w:sz w:val="24"/>
                <w:szCs w:val="24"/>
              </w:rPr>
              <w:t xml:space="preserve"> </w:t>
            </w:r>
            <w:r w:rsidRPr="00161B5C">
              <w:rPr>
                <w:spacing w:val="-4"/>
                <w:sz w:val="24"/>
                <w:szCs w:val="24"/>
              </w:rPr>
              <w:t>речи;</w:t>
            </w:r>
          </w:p>
          <w:p w:rsidR="00161B5C" w:rsidRPr="00161B5C" w:rsidRDefault="00161B5C" w:rsidP="006C58CB">
            <w:pPr>
              <w:pStyle w:val="a5"/>
              <w:numPr>
                <w:ilvl w:val="0"/>
                <w:numId w:val="6"/>
              </w:numPr>
              <w:tabs>
                <w:tab w:val="left" w:pos="4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61B5C">
              <w:rPr>
                <w:spacing w:val="-2"/>
                <w:sz w:val="24"/>
                <w:szCs w:val="24"/>
              </w:rPr>
              <w:t>звуковой</w:t>
            </w:r>
            <w:r w:rsidRPr="00161B5C">
              <w:rPr>
                <w:spacing w:val="1"/>
                <w:sz w:val="24"/>
                <w:szCs w:val="24"/>
              </w:rPr>
              <w:t xml:space="preserve"> </w:t>
            </w:r>
            <w:r w:rsidRPr="00161B5C">
              <w:rPr>
                <w:spacing w:val="-2"/>
                <w:sz w:val="24"/>
                <w:szCs w:val="24"/>
              </w:rPr>
              <w:t>культуры</w:t>
            </w:r>
            <w:r w:rsidRPr="00161B5C">
              <w:rPr>
                <w:spacing w:val="2"/>
                <w:sz w:val="24"/>
                <w:szCs w:val="24"/>
              </w:rPr>
              <w:t xml:space="preserve"> </w:t>
            </w:r>
            <w:r w:rsidRPr="00161B5C">
              <w:rPr>
                <w:spacing w:val="-4"/>
                <w:sz w:val="24"/>
                <w:szCs w:val="24"/>
              </w:rPr>
              <w:t>речи;</w:t>
            </w:r>
          </w:p>
          <w:p w:rsidR="00161B5C" w:rsidRPr="00161B5C" w:rsidRDefault="00161B5C" w:rsidP="006C58CB">
            <w:pPr>
              <w:pStyle w:val="a5"/>
              <w:numPr>
                <w:ilvl w:val="0"/>
                <w:numId w:val="6"/>
              </w:numPr>
              <w:tabs>
                <w:tab w:val="left" w:pos="4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61B5C">
              <w:rPr>
                <w:sz w:val="24"/>
                <w:szCs w:val="24"/>
              </w:rPr>
              <w:t>культуры поведения,</w:t>
            </w:r>
            <w:r w:rsidRPr="00161B5C">
              <w:rPr>
                <w:spacing w:val="1"/>
                <w:sz w:val="24"/>
                <w:szCs w:val="24"/>
              </w:rPr>
              <w:t xml:space="preserve"> </w:t>
            </w:r>
            <w:r w:rsidRPr="00161B5C">
              <w:rPr>
                <w:sz w:val="24"/>
                <w:szCs w:val="24"/>
              </w:rPr>
              <w:t>как</w:t>
            </w:r>
            <w:r w:rsidRPr="00161B5C">
              <w:rPr>
                <w:spacing w:val="1"/>
                <w:sz w:val="24"/>
                <w:szCs w:val="24"/>
              </w:rPr>
              <w:t xml:space="preserve"> </w:t>
            </w:r>
            <w:r w:rsidRPr="00161B5C">
              <w:rPr>
                <w:sz w:val="24"/>
                <w:szCs w:val="24"/>
              </w:rPr>
              <w:t>с взрослыми,</w:t>
            </w:r>
            <w:r w:rsidRPr="00161B5C">
              <w:rPr>
                <w:spacing w:val="1"/>
                <w:sz w:val="24"/>
                <w:szCs w:val="24"/>
              </w:rPr>
              <w:t xml:space="preserve"> </w:t>
            </w:r>
            <w:r w:rsidRPr="00161B5C">
              <w:rPr>
                <w:sz w:val="24"/>
                <w:szCs w:val="24"/>
              </w:rPr>
              <w:t>так и</w:t>
            </w:r>
            <w:r w:rsidRPr="00161B5C">
              <w:rPr>
                <w:spacing w:val="1"/>
                <w:sz w:val="24"/>
                <w:szCs w:val="24"/>
              </w:rPr>
              <w:t xml:space="preserve"> </w:t>
            </w:r>
            <w:r w:rsidRPr="00161B5C">
              <w:rPr>
                <w:sz w:val="24"/>
                <w:szCs w:val="24"/>
              </w:rPr>
              <w:t>с</w:t>
            </w:r>
            <w:r w:rsidRPr="00161B5C">
              <w:rPr>
                <w:spacing w:val="-1"/>
                <w:sz w:val="24"/>
                <w:szCs w:val="24"/>
              </w:rPr>
              <w:t xml:space="preserve"> </w:t>
            </w:r>
            <w:r w:rsidRPr="00161B5C">
              <w:rPr>
                <w:spacing w:val="-2"/>
                <w:sz w:val="24"/>
                <w:szCs w:val="24"/>
              </w:rPr>
              <w:t>ровесниками;</w:t>
            </w:r>
          </w:p>
          <w:p w:rsidR="00161B5C" w:rsidRPr="00161B5C" w:rsidRDefault="00161B5C" w:rsidP="006C58CB">
            <w:pPr>
              <w:pStyle w:val="a5"/>
              <w:numPr>
                <w:ilvl w:val="0"/>
                <w:numId w:val="6"/>
              </w:numPr>
              <w:tabs>
                <w:tab w:val="left" w:pos="451"/>
              </w:tabs>
              <w:ind w:left="0" w:right="241" w:firstLine="0"/>
              <w:jc w:val="both"/>
              <w:rPr>
                <w:sz w:val="24"/>
                <w:szCs w:val="24"/>
              </w:rPr>
            </w:pPr>
            <w:r w:rsidRPr="00161B5C">
              <w:rPr>
                <w:sz w:val="24"/>
                <w:szCs w:val="24"/>
              </w:rPr>
              <w:t>использованию различных видов речевого общения для изучения детской группы, познания внутреннего мира ка</w:t>
            </w:r>
            <w:r>
              <w:rPr>
                <w:sz w:val="24"/>
                <w:szCs w:val="24"/>
              </w:rPr>
              <w:t>ждого воспитанника, коррекцион</w:t>
            </w:r>
            <w:r w:rsidRPr="00161B5C">
              <w:rPr>
                <w:sz w:val="24"/>
                <w:szCs w:val="24"/>
              </w:rPr>
              <w:t>ной работы с тем, кто испытывает в ней необходимость.</w:t>
            </w:r>
          </w:p>
          <w:p w:rsidR="00161B5C" w:rsidRPr="00161B5C" w:rsidRDefault="00161B5C" w:rsidP="00161B5C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161B5C">
              <w:rPr>
                <w:sz w:val="24"/>
                <w:szCs w:val="24"/>
              </w:rPr>
              <w:t>1. Программа развития устной речи ребенка как деятельности, средства и формы общения его с взрослыми и детьми.</w:t>
            </w:r>
          </w:p>
          <w:p w:rsidR="00161B5C" w:rsidRDefault="00161B5C" w:rsidP="00161B5C">
            <w:pPr>
              <w:pStyle w:val="1"/>
              <w:ind w:left="0"/>
              <w:outlineLvl w:val="0"/>
              <w:rPr>
                <w:b w:val="0"/>
                <w:sz w:val="24"/>
              </w:rPr>
            </w:pPr>
            <w:r w:rsidRPr="00161B5C">
              <w:rPr>
                <w:b w:val="0"/>
                <w:sz w:val="24"/>
                <w:szCs w:val="24"/>
              </w:rPr>
              <w:t xml:space="preserve">2. Программа овладения воспитанниками нормами литературной речи </w:t>
            </w:r>
            <w:r w:rsidRPr="00161B5C">
              <w:rPr>
                <w:b w:val="0"/>
                <w:spacing w:val="-13"/>
                <w:sz w:val="24"/>
                <w:szCs w:val="24"/>
              </w:rPr>
              <w:t xml:space="preserve">в </w:t>
            </w:r>
            <w:r w:rsidRPr="00161B5C">
              <w:rPr>
                <w:b w:val="0"/>
                <w:sz w:val="24"/>
                <w:szCs w:val="24"/>
              </w:rPr>
              <w:t>различных</w:t>
            </w:r>
            <w:r w:rsidRPr="00161B5C">
              <w:rPr>
                <w:b w:val="0"/>
                <w:sz w:val="24"/>
                <w:szCs w:val="24"/>
              </w:rPr>
              <w:tab/>
            </w:r>
            <w:r w:rsidRPr="00161B5C">
              <w:rPr>
                <w:b w:val="0"/>
                <w:spacing w:val="-4"/>
                <w:sz w:val="24"/>
                <w:szCs w:val="24"/>
              </w:rPr>
              <w:t xml:space="preserve">видах </w:t>
            </w:r>
            <w:r>
              <w:rPr>
                <w:b w:val="0"/>
                <w:sz w:val="24"/>
                <w:szCs w:val="24"/>
              </w:rPr>
              <w:t xml:space="preserve">детской деятельности и формах </w:t>
            </w:r>
            <w:r w:rsidRPr="00161B5C">
              <w:rPr>
                <w:b w:val="0"/>
                <w:spacing w:val="-8"/>
                <w:sz w:val="24"/>
                <w:szCs w:val="24"/>
              </w:rPr>
              <w:t xml:space="preserve">их </w:t>
            </w:r>
            <w:r w:rsidRPr="00161B5C">
              <w:rPr>
                <w:b w:val="0"/>
                <w:sz w:val="24"/>
                <w:szCs w:val="24"/>
              </w:rPr>
              <w:t>организации</w:t>
            </w:r>
          </w:p>
        </w:tc>
        <w:tc>
          <w:tcPr>
            <w:tcW w:w="1842" w:type="dxa"/>
          </w:tcPr>
          <w:p w:rsidR="00161B5C" w:rsidRDefault="00161B5C" w:rsidP="006E2F65">
            <w:pPr>
              <w:pStyle w:val="TableParagraph"/>
              <w:spacing w:line="276" w:lineRule="exact"/>
              <w:jc w:val="center"/>
              <w:rPr>
                <w:b/>
                <w:sz w:val="24"/>
              </w:rPr>
            </w:pPr>
          </w:p>
        </w:tc>
      </w:tr>
      <w:tr w:rsidR="00161B5C" w:rsidTr="00161B5C">
        <w:tc>
          <w:tcPr>
            <w:tcW w:w="7797" w:type="dxa"/>
            <w:vMerge/>
          </w:tcPr>
          <w:p w:rsidR="00161B5C" w:rsidRPr="00161B5C" w:rsidRDefault="00161B5C" w:rsidP="00161B5C">
            <w:pPr>
              <w:pStyle w:val="1"/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1B5C" w:rsidRPr="00C800A2" w:rsidRDefault="00161B5C" w:rsidP="00161B5C">
            <w:pPr>
              <w:pStyle w:val="TableParagraph"/>
              <w:spacing w:line="267" w:lineRule="exact"/>
              <w:ind w:left="33" w:right="175"/>
              <w:jc w:val="center"/>
              <w:rPr>
                <w:sz w:val="24"/>
              </w:rPr>
            </w:pPr>
            <w:r w:rsidRPr="00C800A2">
              <w:rPr>
                <w:sz w:val="24"/>
              </w:rPr>
              <w:t xml:space="preserve">стр. </w:t>
            </w:r>
            <w:r w:rsidRPr="00C800A2">
              <w:rPr>
                <w:rFonts w:eastAsiaTheme="minorHAnsi"/>
                <w:bCs/>
                <w:sz w:val="24"/>
                <w:szCs w:val="24"/>
              </w:rPr>
              <w:t>93-95</w:t>
            </w:r>
          </w:p>
          <w:p w:rsidR="00161B5C" w:rsidRDefault="00161B5C" w:rsidP="00351500">
            <w:pPr>
              <w:pStyle w:val="1"/>
              <w:spacing w:before="90"/>
              <w:ind w:left="0"/>
              <w:outlineLvl w:val="0"/>
              <w:rPr>
                <w:sz w:val="24"/>
                <w:szCs w:val="24"/>
              </w:rPr>
            </w:pPr>
          </w:p>
        </w:tc>
      </w:tr>
    </w:tbl>
    <w:p w:rsidR="00161B5C" w:rsidRDefault="00161B5C" w:rsidP="00351500">
      <w:pPr>
        <w:pStyle w:val="1"/>
        <w:spacing w:before="71"/>
        <w:ind w:left="0"/>
        <w:rPr>
          <w:b w:val="0"/>
          <w:bCs w:val="0"/>
          <w:sz w:val="24"/>
          <w:szCs w:val="24"/>
          <w:lang w:val="ru-RU"/>
        </w:rPr>
      </w:pPr>
    </w:p>
    <w:p w:rsidR="00351500" w:rsidRPr="00310895" w:rsidRDefault="00351500" w:rsidP="00310895">
      <w:pPr>
        <w:pStyle w:val="1"/>
        <w:spacing w:before="71"/>
        <w:ind w:left="0"/>
        <w:rPr>
          <w:sz w:val="24"/>
          <w:szCs w:val="24"/>
          <w:lang w:val="ru-RU"/>
        </w:rPr>
      </w:pPr>
      <w:r w:rsidRPr="00161B5C">
        <w:rPr>
          <w:sz w:val="24"/>
          <w:szCs w:val="24"/>
          <w:lang w:val="ru-RU"/>
        </w:rPr>
        <w:t>Образовательная область «Худож</w:t>
      </w:r>
      <w:r w:rsidR="00310895">
        <w:rPr>
          <w:sz w:val="24"/>
          <w:szCs w:val="24"/>
          <w:lang w:val="ru-RU"/>
        </w:rPr>
        <w:t>ественно-эстетическое развитие»</w:t>
      </w:r>
    </w:p>
    <w:tbl>
      <w:tblPr>
        <w:tblStyle w:val="TableNormal"/>
        <w:tblW w:w="9639" w:type="dxa"/>
        <w:tblInd w:w="5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842"/>
      </w:tblGrid>
      <w:tr w:rsidR="00310895" w:rsidTr="00310895">
        <w:trPr>
          <w:trHeight w:val="553"/>
        </w:trPr>
        <w:tc>
          <w:tcPr>
            <w:tcW w:w="7797" w:type="dxa"/>
          </w:tcPr>
          <w:p w:rsidR="00310895" w:rsidRPr="00920B20" w:rsidRDefault="00310895" w:rsidP="006E2F65">
            <w:pPr>
              <w:pStyle w:val="TableParagraph"/>
              <w:spacing w:line="273" w:lineRule="exact"/>
              <w:ind w:left="160" w:firstLine="142"/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  <w:r>
              <w:rPr>
                <w:b/>
                <w:sz w:val="24"/>
                <w:lang w:val="ru-RU"/>
              </w:rPr>
              <w:t xml:space="preserve"> и содержание</w:t>
            </w:r>
          </w:p>
        </w:tc>
        <w:tc>
          <w:tcPr>
            <w:tcW w:w="1842" w:type="dxa"/>
          </w:tcPr>
          <w:p w:rsidR="00310895" w:rsidRDefault="00310895" w:rsidP="006E2F65">
            <w:pPr>
              <w:pStyle w:val="TableParagraph"/>
              <w:spacing w:line="276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Стр.</w:t>
            </w:r>
          </w:p>
          <w:p w:rsidR="00310895" w:rsidRPr="00E17BC2" w:rsidRDefault="00310895" w:rsidP="006E2F65">
            <w:pPr>
              <w:pStyle w:val="TableParagraph"/>
              <w:spacing w:line="276" w:lineRule="exact"/>
              <w:jc w:val="center"/>
              <w:rPr>
                <w:b/>
                <w:sz w:val="24"/>
                <w:lang w:val="ru-RU"/>
              </w:rPr>
            </w:pPr>
            <w:r w:rsidRPr="00E17BC2">
              <w:rPr>
                <w:b/>
                <w:sz w:val="24"/>
                <w:lang w:val="ru-RU"/>
              </w:rPr>
              <w:t>в программе</w:t>
            </w:r>
          </w:p>
        </w:tc>
      </w:tr>
      <w:tr w:rsidR="00310895" w:rsidTr="00310895">
        <w:trPr>
          <w:trHeight w:val="5824"/>
        </w:trPr>
        <w:tc>
          <w:tcPr>
            <w:tcW w:w="7797" w:type="dxa"/>
          </w:tcPr>
          <w:p w:rsidR="00310895" w:rsidRPr="00161B5C" w:rsidRDefault="00310895" w:rsidP="00310895">
            <w:pPr>
              <w:pStyle w:val="5"/>
              <w:spacing w:before="0"/>
              <w:ind w:left="142" w:right="14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161B5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lastRenderedPageBreak/>
              <w:t>Основные</w:t>
            </w:r>
            <w:r w:rsidRPr="00161B5C">
              <w:rPr>
                <w:rFonts w:ascii="Times New Roman" w:hAnsi="Times New Roman" w:cs="Times New Roman"/>
                <w:b/>
                <w:color w:val="auto"/>
                <w:spacing w:val="2"/>
                <w:sz w:val="24"/>
                <w:szCs w:val="24"/>
                <w:lang w:val="ru-RU"/>
              </w:rPr>
              <w:t xml:space="preserve"> </w:t>
            </w:r>
            <w:r w:rsidRPr="00161B5C">
              <w:rPr>
                <w:rFonts w:ascii="Times New Roman" w:hAnsi="Times New Roman" w:cs="Times New Roman"/>
                <w:b/>
                <w:color w:val="auto"/>
                <w:spacing w:val="-2"/>
                <w:sz w:val="24"/>
                <w:szCs w:val="24"/>
                <w:lang w:val="ru-RU"/>
              </w:rPr>
              <w:t>задачи</w:t>
            </w:r>
          </w:p>
          <w:p w:rsidR="00310895" w:rsidRPr="00310895" w:rsidRDefault="00310895" w:rsidP="00310895">
            <w:pPr>
              <w:pStyle w:val="TableParagraph"/>
              <w:spacing w:line="268" w:lineRule="exact"/>
              <w:ind w:left="142" w:right="142"/>
              <w:rPr>
                <w:i/>
                <w:sz w:val="24"/>
              </w:rPr>
            </w:pPr>
            <w:proofErr w:type="spellStart"/>
            <w:r w:rsidRPr="00310895">
              <w:rPr>
                <w:i/>
                <w:sz w:val="24"/>
              </w:rPr>
              <w:t>Содействовать</w:t>
            </w:r>
            <w:proofErr w:type="spellEnd"/>
            <w:r w:rsidRPr="00310895">
              <w:rPr>
                <w:i/>
                <w:sz w:val="24"/>
              </w:rPr>
              <w:t>:</w:t>
            </w:r>
          </w:p>
          <w:p w:rsidR="00310895" w:rsidRPr="00351500" w:rsidRDefault="00310895" w:rsidP="006C58CB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left="142" w:right="142" w:hanging="36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351500">
              <w:rPr>
                <w:sz w:val="24"/>
                <w:lang w:val="ru-RU"/>
              </w:rPr>
              <w:t xml:space="preserve">амплификации развития его потребности в новизне впечатлений </w:t>
            </w:r>
            <w:proofErr w:type="spellStart"/>
            <w:r w:rsidRPr="00351500">
              <w:rPr>
                <w:sz w:val="24"/>
                <w:lang w:val="ru-RU"/>
              </w:rPr>
              <w:t>ипереживаний</w:t>
            </w:r>
            <w:proofErr w:type="spellEnd"/>
            <w:r w:rsidRPr="00351500">
              <w:rPr>
                <w:sz w:val="24"/>
                <w:lang w:val="ru-RU"/>
              </w:rPr>
              <w:t>;</w:t>
            </w:r>
          </w:p>
          <w:p w:rsidR="00310895" w:rsidRPr="00351500" w:rsidRDefault="00310895" w:rsidP="006C58CB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left="142" w:right="142" w:hanging="36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351500">
              <w:rPr>
                <w:sz w:val="24"/>
                <w:lang w:val="ru-RU"/>
              </w:rPr>
              <w:t xml:space="preserve">приобщению к отечественной и мировой культуре (при помощи художественной литературы, малых форм фольклора, </w:t>
            </w:r>
            <w:proofErr w:type="spellStart"/>
            <w:r w:rsidRPr="00351500">
              <w:rPr>
                <w:sz w:val="24"/>
                <w:lang w:val="ru-RU"/>
              </w:rPr>
              <w:t>театральногоискусства</w:t>
            </w:r>
            <w:proofErr w:type="spellEnd"/>
            <w:r w:rsidRPr="00351500">
              <w:rPr>
                <w:sz w:val="24"/>
                <w:lang w:val="ru-RU"/>
              </w:rPr>
              <w:t>);</w:t>
            </w:r>
          </w:p>
          <w:p w:rsidR="00310895" w:rsidRPr="00351500" w:rsidRDefault="00310895" w:rsidP="006C58CB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left="142" w:right="142" w:hanging="36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351500">
              <w:rPr>
                <w:sz w:val="24"/>
                <w:lang w:val="ru-RU"/>
              </w:rPr>
              <w:t>обогащению и углублению круга детских представлений о данной сфере человеческого наследия; воспитанию ценностного</w:t>
            </w:r>
          </w:p>
          <w:p w:rsidR="00310895" w:rsidRPr="00310895" w:rsidRDefault="00310895" w:rsidP="006C58CB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"/>
              <w:ind w:left="142" w:right="142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отношения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нему</w:t>
            </w:r>
            <w:proofErr w:type="spellEnd"/>
            <w:r>
              <w:rPr>
                <w:sz w:val="24"/>
              </w:rPr>
              <w:t>.</w:t>
            </w:r>
          </w:p>
          <w:p w:rsidR="00310895" w:rsidRDefault="00310895" w:rsidP="00310895">
            <w:pPr>
              <w:pStyle w:val="TableParagraph"/>
              <w:tabs>
                <w:tab w:val="left" w:pos="1678"/>
                <w:tab w:val="left" w:pos="2455"/>
              </w:tabs>
              <w:ind w:left="14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Pr="0035150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Программа приобщения</w:t>
            </w:r>
            <w:r>
              <w:rPr>
                <w:sz w:val="24"/>
                <w:lang w:val="ru-RU"/>
              </w:rPr>
              <w:tab/>
              <w:t xml:space="preserve"> </w:t>
            </w:r>
            <w:r w:rsidRPr="00351500">
              <w:rPr>
                <w:spacing w:val="-16"/>
                <w:sz w:val="24"/>
                <w:lang w:val="ru-RU"/>
              </w:rPr>
              <w:t xml:space="preserve">к </w:t>
            </w:r>
            <w:r>
              <w:rPr>
                <w:sz w:val="24"/>
                <w:lang w:val="ru-RU"/>
              </w:rPr>
              <w:t xml:space="preserve">изобразительному, музыкальному </w:t>
            </w:r>
            <w:r w:rsidRPr="00351500">
              <w:rPr>
                <w:spacing w:val="-17"/>
                <w:sz w:val="24"/>
                <w:lang w:val="ru-RU"/>
              </w:rPr>
              <w:t xml:space="preserve">и </w:t>
            </w:r>
            <w:r w:rsidRPr="00351500">
              <w:rPr>
                <w:sz w:val="24"/>
                <w:lang w:val="ru-RU"/>
              </w:rPr>
              <w:t>словесному искусству, обогащения</w:t>
            </w:r>
            <w:r w:rsidRPr="00351500">
              <w:rPr>
                <w:sz w:val="24"/>
                <w:lang w:val="ru-RU"/>
              </w:rPr>
              <w:tab/>
            </w:r>
            <w:r w:rsidRPr="00351500">
              <w:rPr>
                <w:spacing w:val="-3"/>
                <w:sz w:val="24"/>
                <w:lang w:val="ru-RU"/>
              </w:rPr>
              <w:t xml:space="preserve">развития </w:t>
            </w:r>
            <w:r>
              <w:rPr>
                <w:sz w:val="24"/>
                <w:lang w:val="ru-RU"/>
              </w:rPr>
              <w:t xml:space="preserve">художественного </w:t>
            </w:r>
            <w:r w:rsidRPr="00310895">
              <w:rPr>
                <w:sz w:val="24"/>
                <w:lang w:val="ru-RU"/>
              </w:rPr>
              <w:t>восприятия</w:t>
            </w:r>
            <w:r w:rsidRPr="00310895">
              <w:rPr>
                <w:sz w:val="24"/>
                <w:lang w:val="ru-RU"/>
              </w:rPr>
              <w:tab/>
            </w:r>
            <w:r w:rsidRPr="00310895">
              <w:rPr>
                <w:spacing w:val="-18"/>
                <w:sz w:val="24"/>
                <w:lang w:val="ru-RU"/>
              </w:rPr>
              <w:t xml:space="preserve">и </w:t>
            </w:r>
            <w:r w:rsidRPr="00310895">
              <w:rPr>
                <w:sz w:val="24"/>
                <w:lang w:val="ru-RU"/>
              </w:rPr>
              <w:t>эстетического</w:t>
            </w:r>
            <w:r>
              <w:rPr>
                <w:sz w:val="24"/>
                <w:lang w:val="ru-RU"/>
              </w:rPr>
              <w:t xml:space="preserve"> </w:t>
            </w:r>
            <w:r w:rsidRPr="00310895">
              <w:rPr>
                <w:sz w:val="24"/>
                <w:lang w:val="ru-RU"/>
              </w:rPr>
              <w:t>вкуса</w:t>
            </w:r>
            <w:r>
              <w:rPr>
                <w:sz w:val="24"/>
                <w:lang w:val="ru-RU"/>
              </w:rPr>
              <w:t>.</w:t>
            </w:r>
          </w:p>
          <w:p w:rsidR="00310895" w:rsidRDefault="00310895" w:rsidP="00310895">
            <w:pPr>
              <w:pStyle w:val="TableParagraph"/>
              <w:tabs>
                <w:tab w:val="left" w:pos="1678"/>
              </w:tabs>
              <w:spacing w:line="268" w:lineRule="exact"/>
              <w:ind w:left="14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Pr="0035150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Программа</w:t>
            </w:r>
            <w:r>
              <w:rPr>
                <w:sz w:val="24"/>
                <w:lang w:val="ru-RU"/>
              </w:rPr>
              <w:tab/>
              <w:t xml:space="preserve">развития </w:t>
            </w:r>
            <w:r w:rsidRPr="00351500">
              <w:rPr>
                <w:sz w:val="24"/>
                <w:lang w:val="ru-RU"/>
              </w:rPr>
              <w:t>творческих способностей ребенка</w:t>
            </w:r>
            <w:r>
              <w:rPr>
                <w:sz w:val="24"/>
                <w:lang w:val="ru-RU"/>
              </w:rPr>
              <w:t>.</w:t>
            </w:r>
          </w:p>
          <w:p w:rsidR="00310895" w:rsidRDefault="00310895" w:rsidP="00310895">
            <w:pPr>
              <w:pStyle w:val="TableParagraph"/>
              <w:tabs>
                <w:tab w:val="left" w:pos="1678"/>
                <w:tab w:val="left" w:pos="2455"/>
              </w:tabs>
              <w:ind w:left="14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  <w:r w:rsidRPr="00351500">
              <w:rPr>
                <w:sz w:val="24"/>
                <w:lang w:val="ru-RU"/>
              </w:rPr>
              <w:t xml:space="preserve"> Программа</w:t>
            </w:r>
            <w:r w:rsidRPr="00351500">
              <w:rPr>
                <w:sz w:val="24"/>
                <w:lang w:val="ru-RU"/>
              </w:rPr>
              <w:tab/>
            </w:r>
            <w:r w:rsidRPr="00351500">
              <w:rPr>
                <w:spacing w:val="-3"/>
                <w:sz w:val="24"/>
                <w:lang w:val="ru-RU"/>
              </w:rPr>
              <w:t xml:space="preserve">развития </w:t>
            </w:r>
            <w:r>
              <w:rPr>
                <w:sz w:val="24"/>
                <w:lang w:val="ru-RU"/>
              </w:rPr>
              <w:t>интереса</w:t>
            </w:r>
            <w:r>
              <w:rPr>
                <w:sz w:val="24"/>
                <w:lang w:val="ru-RU"/>
              </w:rPr>
              <w:tab/>
            </w:r>
            <w:r w:rsidRPr="00351500">
              <w:rPr>
                <w:spacing w:val="-19"/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351500">
              <w:rPr>
                <w:sz w:val="24"/>
                <w:lang w:val="ru-RU"/>
              </w:rPr>
              <w:t>художественномуслову</w:t>
            </w:r>
            <w:proofErr w:type="spellEnd"/>
            <w:r>
              <w:rPr>
                <w:sz w:val="24"/>
                <w:lang w:val="ru-RU"/>
              </w:rPr>
              <w:t>.</w:t>
            </w:r>
          </w:p>
          <w:p w:rsidR="00310895" w:rsidRPr="00351500" w:rsidRDefault="00310895" w:rsidP="00310895">
            <w:pPr>
              <w:pStyle w:val="TableParagraph"/>
              <w:ind w:left="142" w:right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  <w:r w:rsidRPr="00351500">
              <w:rPr>
                <w:sz w:val="24"/>
                <w:lang w:val="ru-RU"/>
              </w:rPr>
              <w:t xml:space="preserve"> Программа развития интереса и любви </w:t>
            </w:r>
            <w:proofErr w:type="gramStart"/>
            <w:r w:rsidRPr="00351500">
              <w:rPr>
                <w:sz w:val="24"/>
                <w:lang w:val="ru-RU"/>
              </w:rPr>
              <w:t>к</w:t>
            </w:r>
            <w:proofErr w:type="gramEnd"/>
            <w:r w:rsidRPr="00351500">
              <w:rPr>
                <w:sz w:val="24"/>
                <w:lang w:val="ru-RU"/>
              </w:rPr>
              <w:t xml:space="preserve"> художественной</w:t>
            </w:r>
          </w:p>
          <w:p w:rsidR="00310895" w:rsidRDefault="00310895" w:rsidP="00310895">
            <w:pPr>
              <w:pStyle w:val="TableParagraph"/>
              <w:tabs>
                <w:tab w:val="left" w:pos="1678"/>
                <w:tab w:val="left" w:pos="2455"/>
              </w:tabs>
              <w:ind w:left="142" w:right="142"/>
              <w:rPr>
                <w:sz w:val="24"/>
                <w:lang w:val="ru-RU"/>
              </w:rPr>
            </w:pPr>
            <w:r w:rsidRPr="00310895">
              <w:rPr>
                <w:sz w:val="24"/>
                <w:lang w:val="ru-RU"/>
              </w:rPr>
              <w:t>литературе</w:t>
            </w:r>
            <w:r>
              <w:rPr>
                <w:sz w:val="24"/>
                <w:lang w:val="ru-RU"/>
              </w:rPr>
              <w:t>.</w:t>
            </w:r>
          </w:p>
          <w:p w:rsidR="00310895" w:rsidRPr="00310895" w:rsidRDefault="00310895" w:rsidP="00310895">
            <w:pPr>
              <w:pStyle w:val="TableParagraph"/>
              <w:tabs>
                <w:tab w:val="left" w:pos="1678"/>
              </w:tabs>
              <w:ind w:left="14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  <w:r w:rsidRPr="00351500">
              <w:rPr>
                <w:sz w:val="24"/>
                <w:lang w:val="ru-RU"/>
              </w:rPr>
              <w:t xml:space="preserve"> Программа</w:t>
            </w:r>
            <w:r w:rsidRPr="00351500">
              <w:rPr>
                <w:sz w:val="24"/>
                <w:lang w:val="ru-RU"/>
              </w:rPr>
              <w:tab/>
            </w:r>
            <w:r w:rsidRPr="00351500">
              <w:rPr>
                <w:spacing w:val="-3"/>
                <w:sz w:val="24"/>
                <w:lang w:val="ru-RU"/>
              </w:rPr>
              <w:t xml:space="preserve">развития </w:t>
            </w:r>
            <w:r w:rsidRPr="00351500">
              <w:rPr>
                <w:sz w:val="24"/>
                <w:lang w:val="ru-RU"/>
              </w:rPr>
              <w:t xml:space="preserve">каждого вида </w:t>
            </w:r>
            <w:r w:rsidRPr="00351500">
              <w:rPr>
                <w:spacing w:val="-3"/>
                <w:sz w:val="24"/>
                <w:lang w:val="ru-RU"/>
              </w:rPr>
              <w:t xml:space="preserve">детской </w:t>
            </w:r>
            <w:r>
              <w:rPr>
                <w:sz w:val="24"/>
                <w:lang w:val="ru-RU"/>
              </w:rPr>
              <w:t>художественн</w:t>
            </w:r>
            <w:proofErr w:type="gramStart"/>
            <w:r>
              <w:rPr>
                <w:sz w:val="24"/>
                <w:lang w:val="ru-RU"/>
              </w:rPr>
              <w:t>о-</w:t>
            </w:r>
            <w:proofErr w:type="gramEnd"/>
            <w:r>
              <w:rPr>
                <w:sz w:val="24"/>
                <w:lang w:val="ru-RU"/>
              </w:rPr>
              <w:t xml:space="preserve"> эстетической </w:t>
            </w:r>
            <w:r w:rsidRPr="00310895">
              <w:rPr>
                <w:sz w:val="24"/>
                <w:lang w:val="ru-RU"/>
              </w:rPr>
              <w:t>деятельности</w:t>
            </w:r>
            <w:r>
              <w:rPr>
                <w:sz w:val="24"/>
                <w:lang w:val="ru-RU"/>
              </w:rPr>
              <w:t>.</w:t>
            </w:r>
          </w:p>
          <w:p w:rsidR="00310895" w:rsidRPr="00310895" w:rsidRDefault="00310895" w:rsidP="00310895">
            <w:pPr>
              <w:pStyle w:val="TableParagraph"/>
              <w:tabs>
                <w:tab w:val="left" w:pos="1678"/>
              </w:tabs>
              <w:ind w:left="14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</w:t>
            </w:r>
            <w:r w:rsidRPr="00310895">
              <w:rPr>
                <w:sz w:val="24"/>
                <w:lang w:val="ru-RU"/>
              </w:rPr>
              <w:t xml:space="preserve"> Программа</w:t>
            </w:r>
            <w:r w:rsidRPr="00310895">
              <w:rPr>
                <w:sz w:val="24"/>
                <w:lang w:val="ru-RU"/>
              </w:rPr>
              <w:tab/>
            </w:r>
            <w:r w:rsidRPr="00310895">
              <w:rPr>
                <w:spacing w:val="-3"/>
                <w:sz w:val="24"/>
                <w:lang w:val="ru-RU"/>
              </w:rPr>
              <w:t>развития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 w:rsidRPr="00310895">
              <w:rPr>
                <w:sz w:val="24"/>
                <w:lang w:val="ru-RU"/>
              </w:rPr>
              <w:t>изобразительной</w:t>
            </w:r>
            <w:r>
              <w:rPr>
                <w:sz w:val="24"/>
                <w:lang w:val="ru-RU"/>
              </w:rPr>
              <w:t xml:space="preserve"> </w:t>
            </w:r>
            <w:r w:rsidRPr="00310895">
              <w:rPr>
                <w:sz w:val="24"/>
                <w:lang w:val="ru-RU"/>
              </w:rPr>
              <w:t>деятельности</w:t>
            </w:r>
            <w:r>
              <w:rPr>
                <w:sz w:val="24"/>
                <w:lang w:val="ru-RU"/>
              </w:rPr>
              <w:t>.</w:t>
            </w:r>
          </w:p>
          <w:p w:rsidR="00310895" w:rsidRPr="00310895" w:rsidRDefault="00310895" w:rsidP="00310895">
            <w:pPr>
              <w:pStyle w:val="TableParagraph"/>
              <w:tabs>
                <w:tab w:val="left" w:pos="1527"/>
              </w:tabs>
              <w:ind w:left="14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</w:t>
            </w:r>
            <w:r w:rsidRPr="0035150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Программа </w:t>
            </w:r>
            <w:r w:rsidRPr="00351500">
              <w:rPr>
                <w:spacing w:val="-3"/>
                <w:sz w:val="24"/>
                <w:lang w:val="ru-RU"/>
              </w:rPr>
              <w:t xml:space="preserve">овладения </w:t>
            </w:r>
            <w:r>
              <w:rPr>
                <w:sz w:val="24"/>
                <w:lang w:val="ru-RU"/>
              </w:rPr>
              <w:t>музыкально</w:t>
            </w:r>
            <w:r w:rsidR="006E2F6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- </w:t>
            </w:r>
            <w:r w:rsidRPr="00351500">
              <w:rPr>
                <w:sz w:val="24"/>
                <w:lang w:val="ru-RU"/>
              </w:rPr>
              <w:t>художественной деятельностью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842" w:type="dxa"/>
          </w:tcPr>
          <w:p w:rsidR="00310895" w:rsidRDefault="00310895" w:rsidP="005A64B2">
            <w:pPr>
              <w:pStyle w:val="TableParagraph"/>
              <w:spacing w:line="268" w:lineRule="exact"/>
              <w:ind w:left="553" w:right="54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r w:rsidRPr="008C67A6">
              <w:rPr>
                <w:rFonts w:eastAsiaTheme="minorHAnsi"/>
                <w:bCs/>
                <w:sz w:val="24"/>
                <w:szCs w:val="24"/>
              </w:rPr>
              <w:t>96-102</w:t>
            </w:r>
          </w:p>
        </w:tc>
      </w:tr>
    </w:tbl>
    <w:p w:rsidR="0035417E" w:rsidRPr="0035417E" w:rsidRDefault="0035417E" w:rsidP="0035417E">
      <w:pPr>
        <w:rPr>
          <w:sz w:val="24"/>
          <w:szCs w:val="24"/>
          <w:lang w:val="ru-RU"/>
        </w:rPr>
      </w:pPr>
    </w:p>
    <w:p w:rsidR="00351500" w:rsidRPr="00310895" w:rsidRDefault="00351500" w:rsidP="00310895">
      <w:pPr>
        <w:pStyle w:val="1"/>
        <w:spacing w:before="1"/>
        <w:ind w:left="0"/>
        <w:rPr>
          <w:sz w:val="24"/>
          <w:szCs w:val="24"/>
          <w:lang w:val="ru-RU"/>
        </w:rPr>
      </w:pPr>
      <w:proofErr w:type="spellStart"/>
      <w:r w:rsidRPr="00310895">
        <w:rPr>
          <w:sz w:val="24"/>
          <w:szCs w:val="24"/>
        </w:rPr>
        <w:t>Образовательнаяобласть</w:t>
      </w:r>
      <w:proofErr w:type="spellEnd"/>
      <w:r w:rsidRPr="00310895">
        <w:rPr>
          <w:sz w:val="24"/>
          <w:szCs w:val="24"/>
        </w:rPr>
        <w:t xml:space="preserve"> «</w:t>
      </w:r>
      <w:proofErr w:type="spellStart"/>
      <w:r w:rsidRPr="00310895">
        <w:rPr>
          <w:sz w:val="24"/>
          <w:szCs w:val="24"/>
        </w:rPr>
        <w:t>Физическое</w:t>
      </w:r>
      <w:proofErr w:type="spellEnd"/>
      <w:r w:rsidR="003B55DA" w:rsidRPr="00310895">
        <w:rPr>
          <w:sz w:val="24"/>
          <w:szCs w:val="24"/>
          <w:lang w:val="ru-RU"/>
        </w:rPr>
        <w:t xml:space="preserve"> </w:t>
      </w:r>
      <w:proofErr w:type="spellStart"/>
      <w:r w:rsidR="00310895">
        <w:rPr>
          <w:sz w:val="24"/>
          <w:szCs w:val="24"/>
        </w:rPr>
        <w:t>развитие</w:t>
      </w:r>
      <w:proofErr w:type="spellEnd"/>
      <w:r w:rsidR="00310895">
        <w:rPr>
          <w:sz w:val="24"/>
          <w:szCs w:val="24"/>
        </w:rPr>
        <w:t>»</w:t>
      </w:r>
    </w:p>
    <w:tbl>
      <w:tblPr>
        <w:tblStyle w:val="TableNormal"/>
        <w:tblW w:w="9639" w:type="dxa"/>
        <w:tblInd w:w="5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842"/>
      </w:tblGrid>
      <w:tr w:rsidR="00F328EF" w:rsidTr="00F328EF">
        <w:trPr>
          <w:trHeight w:val="554"/>
        </w:trPr>
        <w:tc>
          <w:tcPr>
            <w:tcW w:w="7797" w:type="dxa"/>
          </w:tcPr>
          <w:p w:rsidR="00F328EF" w:rsidRPr="00920B20" w:rsidRDefault="00F328EF" w:rsidP="006E2F65">
            <w:pPr>
              <w:pStyle w:val="TableParagraph"/>
              <w:spacing w:line="273" w:lineRule="exact"/>
              <w:ind w:left="160" w:firstLine="142"/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  <w:r>
              <w:rPr>
                <w:b/>
                <w:sz w:val="24"/>
                <w:lang w:val="ru-RU"/>
              </w:rPr>
              <w:t xml:space="preserve"> и содержание</w:t>
            </w:r>
          </w:p>
        </w:tc>
        <w:tc>
          <w:tcPr>
            <w:tcW w:w="1842" w:type="dxa"/>
          </w:tcPr>
          <w:p w:rsidR="00F328EF" w:rsidRDefault="00F328EF" w:rsidP="006E2F65">
            <w:pPr>
              <w:pStyle w:val="TableParagraph"/>
              <w:spacing w:line="276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Стр.</w:t>
            </w:r>
          </w:p>
          <w:p w:rsidR="00F328EF" w:rsidRPr="00E17BC2" w:rsidRDefault="00F328EF" w:rsidP="006E2F65">
            <w:pPr>
              <w:pStyle w:val="TableParagraph"/>
              <w:spacing w:line="276" w:lineRule="exact"/>
              <w:jc w:val="center"/>
              <w:rPr>
                <w:b/>
                <w:sz w:val="24"/>
                <w:lang w:val="ru-RU"/>
              </w:rPr>
            </w:pPr>
            <w:r w:rsidRPr="00E17BC2">
              <w:rPr>
                <w:b/>
                <w:sz w:val="24"/>
                <w:lang w:val="ru-RU"/>
              </w:rPr>
              <w:t>в программе</w:t>
            </w:r>
          </w:p>
        </w:tc>
      </w:tr>
      <w:tr w:rsidR="00F328EF" w:rsidTr="00F328EF">
        <w:trPr>
          <w:trHeight w:val="1655"/>
        </w:trPr>
        <w:tc>
          <w:tcPr>
            <w:tcW w:w="7797" w:type="dxa"/>
            <w:vMerge w:val="restart"/>
          </w:tcPr>
          <w:p w:rsidR="00F328EF" w:rsidRPr="00161B5C" w:rsidRDefault="00F328EF" w:rsidP="00F328EF">
            <w:pPr>
              <w:pStyle w:val="5"/>
              <w:spacing w:before="0"/>
              <w:ind w:left="160" w:right="14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161B5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Основные</w:t>
            </w:r>
            <w:r w:rsidRPr="00161B5C">
              <w:rPr>
                <w:rFonts w:ascii="Times New Roman" w:hAnsi="Times New Roman" w:cs="Times New Roman"/>
                <w:b/>
                <w:color w:val="auto"/>
                <w:spacing w:val="2"/>
                <w:sz w:val="24"/>
                <w:szCs w:val="24"/>
                <w:lang w:val="ru-RU"/>
              </w:rPr>
              <w:t xml:space="preserve"> </w:t>
            </w:r>
            <w:r w:rsidRPr="00161B5C">
              <w:rPr>
                <w:rFonts w:ascii="Times New Roman" w:hAnsi="Times New Roman" w:cs="Times New Roman"/>
                <w:b/>
                <w:color w:val="auto"/>
                <w:spacing w:val="-2"/>
                <w:sz w:val="24"/>
                <w:szCs w:val="24"/>
                <w:lang w:val="ru-RU"/>
              </w:rPr>
              <w:t>задачи</w:t>
            </w:r>
          </w:p>
          <w:p w:rsidR="00F328EF" w:rsidRPr="00F328EF" w:rsidRDefault="00F328EF" w:rsidP="00F328EF">
            <w:pPr>
              <w:pStyle w:val="TableParagraph"/>
              <w:ind w:left="160" w:right="142"/>
              <w:rPr>
                <w:i/>
                <w:sz w:val="24"/>
                <w:lang w:val="ru-RU"/>
              </w:rPr>
            </w:pPr>
            <w:r w:rsidRPr="00F328EF">
              <w:rPr>
                <w:i/>
                <w:sz w:val="24"/>
                <w:lang w:val="ru-RU"/>
              </w:rPr>
              <w:t>Содействовать:</w:t>
            </w:r>
          </w:p>
          <w:p w:rsidR="00F328EF" w:rsidRPr="00351500" w:rsidRDefault="00F328EF" w:rsidP="00F328EF">
            <w:pPr>
              <w:pStyle w:val="TableParagraph"/>
              <w:tabs>
                <w:tab w:val="left" w:pos="816"/>
              </w:tabs>
              <w:ind w:left="160"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351500">
              <w:rPr>
                <w:sz w:val="24"/>
                <w:lang w:val="ru-RU"/>
              </w:rPr>
              <w:t xml:space="preserve">укреплению и обогащению развития физического, психического здоровья каждого воспитанника как индивидуальности; овладению им культурой удовлетворения жизненно важных видов потребностей (умывания, питания, одевания </w:t>
            </w:r>
            <w:proofErr w:type="spellStart"/>
            <w:r w:rsidRPr="00351500">
              <w:rPr>
                <w:sz w:val="24"/>
                <w:lang w:val="ru-RU"/>
              </w:rPr>
              <w:t>идр</w:t>
            </w:r>
            <w:proofErr w:type="spellEnd"/>
            <w:r w:rsidRPr="00351500">
              <w:rPr>
                <w:sz w:val="24"/>
                <w:lang w:val="ru-RU"/>
              </w:rPr>
              <w:t>.);</w:t>
            </w:r>
          </w:p>
          <w:p w:rsidR="00F328EF" w:rsidRPr="00351500" w:rsidRDefault="00F328EF" w:rsidP="00F328EF">
            <w:pPr>
              <w:pStyle w:val="TableParagraph"/>
              <w:tabs>
                <w:tab w:val="left" w:pos="816"/>
              </w:tabs>
              <w:ind w:left="16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351500">
              <w:rPr>
                <w:sz w:val="24"/>
                <w:lang w:val="ru-RU"/>
              </w:rPr>
              <w:t xml:space="preserve">приобщению его </w:t>
            </w:r>
            <w:proofErr w:type="gramStart"/>
            <w:r w:rsidRPr="00351500">
              <w:rPr>
                <w:sz w:val="24"/>
                <w:lang w:val="ru-RU"/>
              </w:rPr>
              <w:t>к</w:t>
            </w:r>
            <w:proofErr w:type="gramEnd"/>
            <w:r w:rsidRPr="00351500">
              <w:rPr>
                <w:sz w:val="24"/>
                <w:lang w:val="ru-RU"/>
              </w:rPr>
              <w:t xml:space="preserve"> здоровому </w:t>
            </w:r>
            <w:proofErr w:type="spellStart"/>
            <w:r w:rsidRPr="00351500">
              <w:rPr>
                <w:sz w:val="24"/>
                <w:lang w:val="ru-RU"/>
              </w:rPr>
              <w:t>образужизни</w:t>
            </w:r>
            <w:proofErr w:type="spellEnd"/>
            <w:r w:rsidRPr="00351500">
              <w:rPr>
                <w:sz w:val="24"/>
                <w:lang w:val="ru-RU"/>
              </w:rPr>
              <w:t>;</w:t>
            </w:r>
          </w:p>
          <w:p w:rsidR="00F328EF" w:rsidRPr="00351500" w:rsidRDefault="00F328EF" w:rsidP="00F328EF">
            <w:pPr>
              <w:pStyle w:val="TableParagraph"/>
              <w:tabs>
                <w:tab w:val="left" w:pos="816"/>
              </w:tabs>
              <w:ind w:left="160" w:right="10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351500">
              <w:rPr>
                <w:sz w:val="24"/>
                <w:lang w:val="ru-RU"/>
              </w:rPr>
              <w:t xml:space="preserve">развитию у него физических качеств, накоплению и обогащению развития его </w:t>
            </w:r>
            <w:proofErr w:type="spellStart"/>
            <w:r w:rsidRPr="00351500">
              <w:rPr>
                <w:sz w:val="24"/>
                <w:lang w:val="ru-RU"/>
              </w:rPr>
              <w:t>двигательногоопыта</w:t>
            </w:r>
            <w:proofErr w:type="spellEnd"/>
            <w:r w:rsidRPr="00351500">
              <w:rPr>
                <w:sz w:val="24"/>
                <w:lang w:val="ru-RU"/>
              </w:rPr>
              <w:t>;</w:t>
            </w:r>
          </w:p>
          <w:p w:rsidR="00F328EF" w:rsidRDefault="00F328EF" w:rsidP="00F328EF">
            <w:pPr>
              <w:pStyle w:val="TableParagraph"/>
              <w:tabs>
                <w:tab w:val="left" w:pos="816"/>
                <w:tab w:val="left" w:pos="3110"/>
                <w:tab w:val="left" w:pos="4329"/>
              </w:tabs>
              <w:spacing w:before="1"/>
              <w:ind w:left="160" w:right="9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351500">
              <w:rPr>
                <w:sz w:val="24"/>
                <w:lang w:val="ru-RU"/>
              </w:rPr>
              <w:t>развитию у него потребно</w:t>
            </w:r>
            <w:r>
              <w:rPr>
                <w:sz w:val="24"/>
                <w:lang w:val="ru-RU"/>
              </w:rPr>
              <w:t>сти в двигательной активности</w:t>
            </w:r>
            <w:r>
              <w:rPr>
                <w:sz w:val="24"/>
                <w:lang w:val="ru-RU"/>
              </w:rPr>
              <w:tab/>
              <w:t xml:space="preserve">и </w:t>
            </w:r>
            <w:r w:rsidRPr="00351500">
              <w:rPr>
                <w:spacing w:val="-3"/>
                <w:sz w:val="24"/>
                <w:lang w:val="ru-RU"/>
              </w:rPr>
              <w:t xml:space="preserve">физическом </w:t>
            </w:r>
            <w:r w:rsidRPr="00351500">
              <w:rPr>
                <w:sz w:val="24"/>
                <w:lang w:val="ru-RU"/>
              </w:rPr>
              <w:t>совершенствовании.</w:t>
            </w:r>
          </w:p>
          <w:p w:rsidR="00F328EF" w:rsidRDefault="00F328EF" w:rsidP="00F328EF">
            <w:pPr>
              <w:pStyle w:val="TableParagraph"/>
              <w:ind w:left="107" w:right="1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Pr="00351500">
              <w:rPr>
                <w:sz w:val="24"/>
                <w:lang w:val="ru-RU"/>
              </w:rPr>
              <w:t xml:space="preserve"> Программа обогащения</w:t>
            </w:r>
            <w:r>
              <w:rPr>
                <w:sz w:val="24"/>
                <w:lang w:val="ru-RU"/>
              </w:rPr>
              <w:t xml:space="preserve"> физического развития  </w:t>
            </w:r>
            <w:r w:rsidRPr="00351500">
              <w:rPr>
                <w:spacing w:val="-1"/>
                <w:sz w:val="24"/>
                <w:lang w:val="ru-RU"/>
              </w:rPr>
              <w:t xml:space="preserve">психического </w:t>
            </w:r>
            <w:r w:rsidRPr="00351500">
              <w:rPr>
                <w:sz w:val="24"/>
                <w:lang w:val="ru-RU"/>
              </w:rPr>
              <w:t>здоровья воспитанника</w:t>
            </w:r>
            <w:r>
              <w:rPr>
                <w:sz w:val="24"/>
                <w:lang w:val="ru-RU"/>
              </w:rPr>
              <w:t>.</w:t>
            </w:r>
          </w:p>
          <w:p w:rsidR="00F328EF" w:rsidRDefault="00F328EF" w:rsidP="00F328EF">
            <w:pPr>
              <w:pStyle w:val="TableParagraph"/>
              <w:tabs>
                <w:tab w:val="left" w:pos="1758"/>
                <w:tab w:val="left" w:pos="2326"/>
              </w:tabs>
              <w:ind w:left="107"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Pr="00351500">
              <w:rPr>
                <w:sz w:val="24"/>
                <w:lang w:val="ru-RU"/>
              </w:rPr>
              <w:t xml:space="preserve"> Про</w:t>
            </w:r>
            <w:r>
              <w:rPr>
                <w:sz w:val="24"/>
                <w:lang w:val="ru-RU"/>
              </w:rPr>
              <w:t>грамма приобщения воспитанника</w:t>
            </w:r>
            <w:r>
              <w:rPr>
                <w:sz w:val="24"/>
                <w:lang w:val="ru-RU"/>
              </w:rPr>
              <w:tab/>
              <w:t xml:space="preserve"> </w:t>
            </w:r>
            <w:r w:rsidRPr="00351500">
              <w:rPr>
                <w:spacing w:val="-16"/>
                <w:sz w:val="24"/>
                <w:lang w:val="ru-RU"/>
              </w:rPr>
              <w:t xml:space="preserve">к </w:t>
            </w:r>
            <w:r w:rsidRPr="00351500">
              <w:rPr>
                <w:sz w:val="24"/>
                <w:lang w:val="ru-RU"/>
              </w:rPr>
              <w:t>здоровому</w:t>
            </w:r>
            <w:r w:rsidRPr="00351500">
              <w:rPr>
                <w:sz w:val="24"/>
                <w:lang w:val="ru-RU"/>
              </w:rPr>
              <w:tab/>
            </w:r>
            <w:r w:rsidRPr="00351500">
              <w:rPr>
                <w:spacing w:val="-3"/>
                <w:sz w:val="24"/>
                <w:lang w:val="ru-RU"/>
              </w:rPr>
              <w:t>образу</w:t>
            </w:r>
            <w:r>
              <w:rPr>
                <w:sz w:val="24"/>
                <w:lang w:val="ru-RU"/>
              </w:rPr>
              <w:t xml:space="preserve"> </w:t>
            </w:r>
            <w:r w:rsidRPr="00F328EF">
              <w:rPr>
                <w:sz w:val="24"/>
                <w:lang w:val="ru-RU"/>
              </w:rPr>
              <w:t>жизни</w:t>
            </w:r>
            <w:r>
              <w:rPr>
                <w:sz w:val="24"/>
                <w:lang w:val="ru-RU"/>
              </w:rPr>
              <w:t xml:space="preserve">. </w:t>
            </w:r>
          </w:p>
          <w:p w:rsidR="00F328EF" w:rsidRDefault="00F328EF" w:rsidP="00F328EF">
            <w:pPr>
              <w:pStyle w:val="TableParagraph"/>
              <w:tabs>
                <w:tab w:val="left" w:pos="2326"/>
              </w:tabs>
              <w:ind w:left="107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  <w:r w:rsidRPr="00351500">
              <w:rPr>
                <w:sz w:val="24"/>
                <w:lang w:val="ru-RU"/>
              </w:rPr>
              <w:t xml:space="preserve"> Программа воспитания</w:t>
            </w:r>
            <w:r w:rsidRPr="00351500">
              <w:rPr>
                <w:sz w:val="24"/>
                <w:lang w:val="ru-RU"/>
              </w:rPr>
              <w:tab/>
            </w:r>
            <w:r w:rsidRPr="00351500">
              <w:rPr>
                <w:spacing w:val="-17"/>
                <w:sz w:val="24"/>
                <w:lang w:val="ru-RU"/>
              </w:rPr>
              <w:t xml:space="preserve">у </w:t>
            </w:r>
            <w:r w:rsidRPr="00351500">
              <w:rPr>
                <w:sz w:val="24"/>
                <w:lang w:val="ru-RU"/>
              </w:rPr>
              <w:t>дошкольника прив</w:t>
            </w:r>
            <w:r>
              <w:rPr>
                <w:sz w:val="24"/>
                <w:lang w:val="ru-RU"/>
              </w:rPr>
              <w:t xml:space="preserve">ычек культурного удовлетворения </w:t>
            </w:r>
            <w:r w:rsidRPr="00F328EF">
              <w:rPr>
                <w:sz w:val="24"/>
                <w:lang w:val="ru-RU"/>
              </w:rPr>
              <w:t>жизненно</w:t>
            </w:r>
            <w:r w:rsidRPr="00F328EF">
              <w:rPr>
                <w:sz w:val="24"/>
                <w:lang w:val="ru-RU"/>
              </w:rPr>
              <w:tab/>
            </w:r>
            <w:r w:rsidRPr="00F328EF">
              <w:rPr>
                <w:spacing w:val="-4"/>
                <w:sz w:val="24"/>
                <w:lang w:val="ru-RU"/>
              </w:rPr>
              <w:t>важных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Pr="00F328EF">
              <w:rPr>
                <w:sz w:val="24"/>
                <w:lang w:val="ru-RU"/>
              </w:rPr>
              <w:t>потребностей</w:t>
            </w:r>
            <w:r>
              <w:rPr>
                <w:sz w:val="24"/>
                <w:lang w:val="ru-RU"/>
              </w:rPr>
              <w:t>.</w:t>
            </w:r>
          </w:p>
          <w:p w:rsidR="00F328EF" w:rsidRPr="00351500" w:rsidRDefault="00F328EF" w:rsidP="00310895">
            <w:pPr>
              <w:pStyle w:val="TableParagraph"/>
              <w:tabs>
                <w:tab w:val="left" w:pos="1535"/>
                <w:tab w:val="left" w:pos="2314"/>
              </w:tabs>
              <w:ind w:left="107"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  <w:r w:rsidRPr="00351500">
              <w:rPr>
                <w:sz w:val="24"/>
                <w:lang w:val="ru-RU"/>
              </w:rPr>
              <w:t>Программа</w:t>
            </w:r>
            <w:r w:rsidRPr="00351500">
              <w:rPr>
                <w:sz w:val="24"/>
                <w:lang w:val="ru-RU"/>
              </w:rPr>
              <w:tab/>
            </w:r>
            <w:r w:rsidRPr="00351500">
              <w:rPr>
                <w:spacing w:val="-3"/>
                <w:sz w:val="24"/>
                <w:lang w:val="ru-RU"/>
              </w:rPr>
              <w:t xml:space="preserve">развития </w:t>
            </w:r>
            <w:r>
              <w:rPr>
                <w:sz w:val="24"/>
                <w:lang w:val="ru-RU"/>
              </w:rPr>
              <w:t xml:space="preserve">физических качеств, накопления </w:t>
            </w:r>
            <w:r w:rsidRPr="00351500">
              <w:rPr>
                <w:spacing w:val="-17"/>
                <w:sz w:val="24"/>
                <w:lang w:val="ru-RU"/>
              </w:rPr>
              <w:t xml:space="preserve">и </w:t>
            </w:r>
            <w:r w:rsidRPr="00351500">
              <w:rPr>
                <w:sz w:val="24"/>
                <w:lang w:val="ru-RU"/>
              </w:rPr>
              <w:t>обогащения</w:t>
            </w:r>
          </w:p>
          <w:p w:rsidR="00F328EF" w:rsidRPr="00F328EF" w:rsidRDefault="00F328EF" w:rsidP="00F328EF">
            <w:pPr>
              <w:pStyle w:val="TableParagraph"/>
              <w:tabs>
                <w:tab w:val="left" w:pos="816"/>
                <w:tab w:val="left" w:pos="3110"/>
                <w:tab w:val="left" w:pos="4329"/>
              </w:tabs>
              <w:spacing w:before="1"/>
              <w:ind w:right="9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proofErr w:type="spellStart"/>
            <w:proofErr w:type="gramStart"/>
            <w:r>
              <w:rPr>
                <w:sz w:val="24"/>
              </w:rPr>
              <w:t>двигательного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опыта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1842" w:type="dxa"/>
            <w:vMerge w:val="restart"/>
          </w:tcPr>
          <w:p w:rsidR="00F328EF" w:rsidRPr="008C67A6" w:rsidRDefault="00F328EF" w:rsidP="005A64B2">
            <w:pPr>
              <w:pStyle w:val="TableParagraph"/>
              <w:spacing w:line="268" w:lineRule="exact"/>
              <w:ind w:left="554" w:right="54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r w:rsidRPr="008C67A6">
              <w:rPr>
                <w:rFonts w:eastAsiaTheme="minorHAnsi"/>
                <w:bCs/>
                <w:sz w:val="24"/>
                <w:szCs w:val="24"/>
              </w:rPr>
              <w:t>71-76</w:t>
            </w:r>
          </w:p>
          <w:p w:rsidR="00F328EF" w:rsidRDefault="00F328EF" w:rsidP="005A64B2">
            <w:pPr>
              <w:pStyle w:val="TableParagraph"/>
              <w:spacing w:line="270" w:lineRule="exact"/>
              <w:ind w:left="554" w:right="542"/>
              <w:jc w:val="center"/>
              <w:rPr>
                <w:sz w:val="24"/>
              </w:rPr>
            </w:pPr>
          </w:p>
        </w:tc>
      </w:tr>
      <w:tr w:rsidR="00F328EF" w:rsidTr="00F328EF">
        <w:trPr>
          <w:trHeight w:val="1932"/>
        </w:trPr>
        <w:tc>
          <w:tcPr>
            <w:tcW w:w="7797" w:type="dxa"/>
            <w:vMerge/>
          </w:tcPr>
          <w:p w:rsidR="00F328EF" w:rsidRDefault="00F328EF" w:rsidP="005A64B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F328EF" w:rsidRDefault="00F328EF" w:rsidP="005A64B2">
            <w:pPr>
              <w:pStyle w:val="TableParagraph"/>
              <w:spacing w:line="270" w:lineRule="exact"/>
              <w:ind w:left="554" w:right="542"/>
              <w:jc w:val="center"/>
              <w:rPr>
                <w:sz w:val="24"/>
              </w:rPr>
            </w:pPr>
          </w:p>
        </w:tc>
      </w:tr>
      <w:tr w:rsidR="00F328EF" w:rsidTr="00F328EF">
        <w:trPr>
          <w:trHeight w:val="1379"/>
        </w:trPr>
        <w:tc>
          <w:tcPr>
            <w:tcW w:w="7797" w:type="dxa"/>
            <w:vMerge/>
          </w:tcPr>
          <w:p w:rsidR="00F328EF" w:rsidRDefault="00F328EF" w:rsidP="005A64B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F328EF" w:rsidRDefault="00F328EF" w:rsidP="005A64B2">
            <w:pPr>
              <w:pStyle w:val="TableParagraph"/>
              <w:spacing w:line="270" w:lineRule="exact"/>
              <w:ind w:left="554" w:right="542"/>
              <w:jc w:val="center"/>
              <w:rPr>
                <w:sz w:val="24"/>
              </w:rPr>
            </w:pPr>
          </w:p>
        </w:tc>
      </w:tr>
    </w:tbl>
    <w:p w:rsidR="004971D1" w:rsidRDefault="004971D1" w:rsidP="00091281">
      <w:pPr>
        <w:adjustRightInd w:val="0"/>
        <w:jc w:val="both"/>
        <w:rPr>
          <w:sz w:val="24"/>
          <w:szCs w:val="24"/>
          <w:lang w:val="ru-RU"/>
        </w:rPr>
      </w:pPr>
    </w:p>
    <w:p w:rsidR="00091281" w:rsidRPr="006E2F65" w:rsidRDefault="00091281" w:rsidP="00091281">
      <w:pPr>
        <w:rPr>
          <w:b/>
          <w:sz w:val="24"/>
          <w:szCs w:val="24"/>
          <w:lang w:val="ru-RU"/>
        </w:rPr>
      </w:pPr>
      <w:r w:rsidRPr="006E2F65">
        <w:rPr>
          <w:b/>
          <w:sz w:val="24"/>
          <w:szCs w:val="24"/>
          <w:lang w:val="ru-RU"/>
        </w:rPr>
        <w:t>Формы работы по физическому воспитанию в МБДОУ д/с № 36</w:t>
      </w:r>
    </w:p>
    <w:tbl>
      <w:tblPr>
        <w:tblStyle w:val="af"/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4925"/>
        <w:gridCol w:w="4822"/>
      </w:tblGrid>
      <w:tr w:rsidR="00091281" w:rsidTr="00572455">
        <w:tc>
          <w:tcPr>
            <w:tcW w:w="4925" w:type="dxa"/>
          </w:tcPr>
          <w:p w:rsidR="00091281" w:rsidRPr="006E2F65" w:rsidRDefault="00091281" w:rsidP="006E2F65">
            <w:pPr>
              <w:jc w:val="center"/>
              <w:rPr>
                <w:b/>
                <w:sz w:val="24"/>
                <w:szCs w:val="24"/>
              </w:rPr>
            </w:pPr>
            <w:r w:rsidRPr="006E2F65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4822" w:type="dxa"/>
          </w:tcPr>
          <w:p w:rsidR="00091281" w:rsidRPr="006E2F65" w:rsidRDefault="00091281" w:rsidP="006E2F65">
            <w:pPr>
              <w:jc w:val="center"/>
              <w:rPr>
                <w:b/>
                <w:sz w:val="24"/>
                <w:szCs w:val="24"/>
              </w:rPr>
            </w:pPr>
            <w:r w:rsidRPr="006E2F65">
              <w:rPr>
                <w:b/>
                <w:sz w:val="24"/>
                <w:szCs w:val="24"/>
              </w:rPr>
              <w:t>Особенности организации</w:t>
            </w:r>
          </w:p>
        </w:tc>
      </w:tr>
      <w:tr w:rsidR="00091281" w:rsidRPr="00FE0125" w:rsidTr="00572455">
        <w:tc>
          <w:tcPr>
            <w:tcW w:w="4925" w:type="dxa"/>
          </w:tcPr>
          <w:p w:rsidR="00091281" w:rsidRPr="005511AD" w:rsidRDefault="00091281" w:rsidP="00091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 по физвоспитанию</w:t>
            </w:r>
          </w:p>
        </w:tc>
        <w:tc>
          <w:tcPr>
            <w:tcW w:w="4822" w:type="dxa"/>
          </w:tcPr>
          <w:p w:rsidR="00091281" w:rsidRPr="005511AD" w:rsidRDefault="00091281" w:rsidP="00091281">
            <w:pPr>
              <w:rPr>
                <w:sz w:val="24"/>
                <w:szCs w:val="24"/>
              </w:rPr>
            </w:pPr>
            <w:r>
              <w:t>3 раза в неделю: два в зале, одно – на воздухе</w:t>
            </w:r>
          </w:p>
        </w:tc>
      </w:tr>
      <w:tr w:rsidR="00091281" w:rsidTr="00572455">
        <w:tc>
          <w:tcPr>
            <w:tcW w:w="4925" w:type="dxa"/>
          </w:tcPr>
          <w:p w:rsidR="00091281" w:rsidRPr="005511AD" w:rsidRDefault="00091281" w:rsidP="00091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Физкультурно-оздоровительная деятельность в течение дня</w:t>
            </w:r>
          </w:p>
        </w:tc>
        <w:tc>
          <w:tcPr>
            <w:tcW w:w="4822" w:type="dxa"/>
          </w:tcPr>
          <w:p w:rsidR="00091281" w:rsidRPr="005511AD" w:rsidRDefault="00091281" w:rsidP="00091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 все группы</w:t>
            </w:r>
          </w:p>
        </w:tc>
      </w:tr>
      <w:tr w:rsidR="00091281" w:rsidRPr="00FE0125" w:rsidTr="00572455">
        <w:tc>
          <w:tcPr>
            <w:tcW w:w="4925" w:type="dxa"/>
          </w:tcPr>
          <w:p w:rsidR="00091281" w:rsidRPr="005511AD" w:rsidRDefault="00091281" w:rsidP="00091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4822" w:type="dxa"/>
          </w:tcPr>
          <w:p w:rsidR="00091281" w:rsidRPr="005511AD" w:rsidRDefault="00091281" w:rsidP="00091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Младшие группы в группе в модульном </w:t>
            </w:r>
            <w:r>
              <w:rPr>
                <w:sz w:val="24"/>
                <w:szCs w:val="24"/>
              </w:rPr>
              <w:lastRenderedPageBreak/>
              <w:t>здании, остальные группы в зале</w:t>
            </w:r>
          </w:p>
        </w:tc>
      </w:tr>
      <w:tr w:rsidR="00091281" w:rsidRPr="00FE0125" w:rsidTr="00572455">
        <w:tc>
          <w:tcPr>
            <w:tcW w:w="4925" w:type="dxa"/>
          </w:tcPr>
          <w:p w:rsidR="00091281" w:rsidRPr="005511AD" w:rsidRDefault="00091281" w:rsidP="000912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Физминутки</w:t>
            </w:r>
            <w:proofErr w:type="spellEnd"/>
            <w:r>
              <w:rPr>
                <w:sz w:val="24"/>
                <w:szCs w:val="24"/>
              </w:rPr>
              <w:t>, паузы, «Минутка тишины», «Минутка шума»</w:t>
            </w:r>
          </w:p>
        </w:tc>
        <w:tc>
          <w:tcPr>
            <w:tcW w:w="4822" w:type="dxa"/>
          </w:tcPr>
          <w:p w:rsidR="00091281" w:rsidRPr="00DB7227" w:rsidRDefault="00091281" w:rsidP="00091281">
            <w:pPr>
              <w:rPr>
                <w:sz w:val="24"/>
                <w:szCs w:val="24"/>
              </w:rPr>
            </w:pPr>
            <w:r w:rsidRPr="00DB7227">
              <w:rPr>
                <w:sz w:val="24"/>
                <w:szCs w:val="24"/>
              </w:rPr>
              <w:t>Ежедневно по мере необходимости и в зависимости от вида и содержания занятия</w:t>
            </w:r>
          </w:p>
        </w:tc>
      </w:tr>
      <w:tr w:rsidR="00091281" w:rsidRPr="00FE0125" w:rsidTr="00572455">
        <w:tc>
          <w:tcPr>
            <w:tcW w:w="4925" w:type="dxa"/>
          </w:tcPr>
          <w:p w:rsidR="00091281" w:rsidRPr="005511AD" w:rsidRDefault="00091281" w:rsidP="00091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на прогулке</w:t>
            </w:r>
          </w:p>
        </w:tc>
        <w:tc>
          <w:tcPr>
            <w:tcW w:w="4822" w:type="dxa"/>
          </w:tcPr>
          <w:p w:rsidR="00091281" w:rsidRPr="00DB7227" w:rsidRDefault="00091281" w:rsidP="00091281">
            <w:pPr>
              <w:rPr>
                <w:sz w:val="24"/>
                <w:szCs w:val="24"/>
              </w:rPr>
            </w:pPr>
            <w:r w:rsidRPr="00DB7227">
              <w:rPr>
                <w:sz w:val="24"/>
                <w:szCs w:val="24"/>
              </w:rPr>
              <w:t>Ежедневно 2 раза в день на утренней и вечерней прогулке</w:t>
            </w:r>
          </w:p>
        </w:tc>
      </w:tr>
      <w:tr w:rsidR="00091281" w:rsidTr="00572455">
        <w:tc>
          <w:tcPr>
            <w:tcW w:w="4925" w:type="dxa"/>
          </w:tcPr>
          <w:p w:rsidR="00091281" w:rsidRPr="005511AD" w:rsidRDefault="00091281" w:rsidP="00091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4822" w:type="dxa"/>
          </w:tcPr>
          <w:p w:rsidR="00091281" w:rsidRPr="005511AD" w:rsidRDefault="00091281" w:rsidP="00091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091281" w:rsidRPr="00FE0125" w:rsidTr="00572455">
        <w:tc>
          <w:tcPr>
            <w:tcW w:w="4925" w:type="dxa"/>
          </w:tcPr>
          <w:p w:rsidR="00091281" w:rsidRPr="005511AD" w:rsidRDefault="00091281" w:rsidP="00091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Дыхательная, зрительная гимнастика</w:t>
            </w:r>
          </w:p>
        </w:tc>
        <w:tc>
          <w:tcPr>
            <w:tcW w:w="4822" w:type="dxa"/>
          </w:tcPr>
          <w:p w:rsidR="00091281" w:rsidRPr="005511AD" w:rsidRDefault="00091281" w:rsidP="00091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 перед НОД</w:t>
            </w:r>
          </w:p>
        </w:tc>
      </w:tr>
      <w:tr w:rsidR="00091281" w:rsidTr="00572455">
        <w:tc>
          <w:tcPr>
            <w:tcW w:w="4925" w:type="dxa"/>
          </w:tcPr>
          <w:p w:rsidR="00091281" w:rsidRPr="005511AD" w:rsidRDefault="00091281" w:rsidP="00091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 пробуждения</w:t>
            </w:r>
          </w:p>
        </w:tc>
        <w:tc>
          <w:tcPr>
            <w:tcW w:w="4822" w:type="dxa"/>
          </w:tcPr>
          <w:p w:rsidR="00091281" w:rsidRPr="005511AD" w:rsidRDefault="00091281" w:rsidP="00091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во всех группах</w:t>
            </w:r>
          </w:p>
        </w:tc>
      </w:tr>
      <w:tr w:rsidR="00091281" w:rsidTr="00572455">
        <w:tc>
          <w:tcPr>
            <w:tcW w:w="4925" w:type="dxa"/>
          </w:tcPr>
          <w:p w:rsidR="00091281" w:rsidRPr="005511AD" w:rsidRDefault="00091281" w:rsidP="00091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 с движениями</w:t>
            </w:r>
          </w:p>
        </w:tc>
        <w:tc>
          <w:tcPr>
            <w:tcW w:w="4822" w:type="dxa"/>
          </w:tcPr>
          <w:p w:rsidR="00091281" w:rsidRPr="005511AD" w:rsidRDefault="00091281" w:rsidP="00091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091281" w:rsidRPr="00FE0125" w:rsidTr="00572455">
        <w:tc>
          <w:tcPr>
            <w:tcW w:w="4925" w:type="dxa"/>
          </w:tcPr>
          <w:p w:rsidR="00091281" w:rsidRPr="005511AD" w:rsidRDefault="00091281" w:rsidP="00091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и игры в музыкально-физкультурном зале</w:t>
            </w:r>
          </w:p>
        </w:tc>
        <w:tc>
          <w:tcPr>
            <w:tcW w:w="4822" w:type="dxa"/>
          </w:tcPr>
          <w:p w:rsidR="00091281" w:rsidRPr="005511AD" w:rsidRDefault="00091281" w:rsidP="00091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зависимости от содержания занятия</w:t>
            </w:r>
          </w:p>
        </w:tc>
      </w:tr>
      <w:tr w:rsidR="00091281" w:rsidTr="00572455">
        <w:tc>
          <w:tcPr>
            <w:tcW w:w="4925" w:type="dxa"/>
          </w:tcPr>
          <w:p w:rsidR="00091281" w:rsidRPr="005511AD" w:rsidRDefault="00091281" w:rsidP="00091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Активный отдых</w:t>
            </w:r>
          </w:p>
        </w:tc>
        <w:tc>
          <w:tcPr>
            <w:tcW w:w="4822" w:type="dxa"/>
          </w:tcPr>
          <w:p w:rsidR="00091281" w:rsidRPr="005511AD" w:rsidRDefault="00091281" w:rsidP="00091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091281" w:rsidRPr="00FE0125" w:rsidTr="00572455">
        <w:tc>
          <w:tcPr>
            <w:tcW w:w="4925" w:type="dxa"/>
          </w:tcPr>
          <w:p w:rsidR="00091281" w:rsidRPr="005511AD" w:rsidRDefault="00091281" w:rsidP="00091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Физкультурный досуг</w:t>
            </w:r>
          </w:p>
        </w:tc>
        <w:tc>
          <w:tcPr>
            <w:tcW w:w="4822" w:type="dxa"/>
          </w:tcPr>
          <w:p w:rsidR="00091281" w:rsidRPr="005511AD" w:rsidRDefault="00091281" w:rsidP="00091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1 раз в квартал)</w:t>
            </w:r>
          </w:p>
        </w:tc>
      </w:tr>
      <w:tr w:rsidR="00091281" w:rsidRPr="00FE0125" w:rsidTr="00572455">
        <w:tc>
          <w:tcPr>
            <w:tcW w:w="4925" w:type="dxa"/>
          </w:tcPr>
          <w:p w:rsidR="00091281" w:rsidRPr="005511AD" w:rsidRDefault="00091281" w:rsidP="00091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праздники</w:t>
            </w:r>
          </w:p>
        </w:tc>
        <w:tc>
          <w:tcPr>
            <w:tcW w:w="4822" w:type="dxa"/>
          </w:tcPr>
          <w:p w:rsidR="00091281" w:rsidRPr="00834B74" w:rsidRDefault="00091281" w:rsidP="00091281">
            <w:pPr>
              <w:rPr>
                <w:sz w:val="24"/>
                <w:szCs w:val="24"/>
              </w:rPr>
            </w:pPr>
            <w:r w:rsidRPr="00834B74">
              <w:rPr>
                <w:sz w:val="24"/>
                <w:szCs w:val="24"/>
              </w:rPr>
              <w:t>2 раза в год (для старших и подготовительных групп), 1раз в год (для детей средней группы)</w:t>
            </w:r>
          </w:p>
        </w:tc>
      </w:tr>
      <w:tr w:rsidR="00091281" w:rsidRPr="00FE0125" w:rsidTr="00572455">
        <w:tc>
          <w:tcPr>
            <w:tcW w:w="4925" w:type="dxa"/>
          </w:tcPr>
          <w:p w:rsidR="00091281" w:rsidRPr="005511AD" w:rsidRDefault="00091281" w:rsidP="00091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Экскурсии, дни здоровья, походы</w:t>
            </w:r>
          </w:p>
        </w:tc>
        <w:tc>
          <w:tcPr>
            <w:tcW w:w="4822" w:type="dxa"/>
          </w:tcPr>
          <w:p w:rsidR="00091281" w:rsidRPr="005511AD" w:rsidRDefault="00091281" w:rsidP="00091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sz w:val="24"/>
                <w:szCs w:val="24"/>
              </w:rPr>
              <w:t>воспитательно</w:t>
            </w:r>
            <w:proofErr w:type="spellEnd"/>
            <w:r>
              <w:rPr>
                <w:sz w:val="24"/>
                <w:szCs w:val="24"/>
              </w:rPr>
              <w:t>-образовательной работы</w:t>
            </w:r>
          </w:p>
        </w:tc>
      </w:tr>
    </w:tbl>
    <w:p w:rsidR="00091281" w:rsidRPr="00091281" w:rsidRDefault="00091281" w:rsidP="00091281">
      <w:pPr>
        <w:rPr>
          <w:sz w:val="24"/>
          <w:szCs w:val="24"/>
          <w:lang w:val="ru-RU"/>
        </w:rPr>
      </w:pPr>
    </w:p>
    <w:p w:rsidR="002C1515" w:rsidRDefault="00091281" w:rsidP="006E2F65">
      <w:pPr>
        <w:rPr>
          <w:b/>
          <w:sz w:val="24"/>
          <w:szCs w:val="24"/>
          <w:lang w:val="ru-RU"/>
        </w:rPr>
      </w:pPr>
      <w:r w:rsidRPr="00091281">
        <w:rPr>
          <w:b/>
          <w:sz w:val="24"/>
          <w:szCs w:val="24"/>
          <w:lang w:val="ru-RU"/>
        </w:rPr>
        <w:t>Система закаливающих мероприятий в МБДОУ д/с № 36</w:t>
      </w:r>
    </w:p>
    <w:tbl>
      <w:tblPr>
        <w:tblStyle w:val="af"/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5"/>
        <w:gridCol w:w="2465"/>
      </w:tblGrid>
      <w:tr w:rsidR="002C1515" w:rsidTr="001D7CF1">
        <w:tc>
          <w:tcPr>
            <w:tcW w:w="2464" w:type="dxa"/>
          </w:tcPr>
          <w:p w:rsidR="002C1515" w:rsidRPr="001669A0" w:rsidRDefault="002C1515" w:rsidP="00001508">
            <w:pPr>
              <w:adjustRightInd w:val="0"/>
              <w:ind w:left="284"/>
              <w:jc w:val="center"/>
              <w:rPr>
                <w:b/>
                <w:bCs/>
                <w:color w:val="000000"/>
              </w:rPr>
            </w:pPr>
            <w:r w:rsidRPr="001669A0">
              <w:rPr>
                <w:b/>
                <w:bCs/>
                <w:color w:val="000000"/>
              </w:rPr>
              <w:t>Характер действия</w:t>
            </w:r>
          </w:p>
        </w:tc>
        <w:tc>
          <w:tcPr>
            <w:tcW w:w="2464" w:type="dxa"/>
          </w:tcPr>
          <w:p w:rsidR="002C1515" w:rsidRPr="001669A0" w:rsidRDefault="002C1515" w:rsidP="00001508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1669A0">
              <w:rPr>
                <w:b/>
                <w:bCs/>
                <w:color w:val="000000"/>
              </w:rPr>
              <w:t>Метод</w:t>
            </w:r>
          </w:p>
        </w:tc>
        <w:tc>
          <w:tcPr>
            <w:tcW w:w="2465" w:type="dxa"/>
          </w:tcPr>
          <w:p w:rsidR="002C1515" w:rsidRPr="001669A0" w:rsidRDefault="002C1515" w:rsidP="00001508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1669A0">
              <w:rPr>
                <w:b/>
                <w:bCs/>
                <w:color w:val="000000"/>
              </w:rPr>
              <w:t>Методика</w:t>
            </w:r>
          </w:p>
        </w:tc>
        <w:tc>
          <w:tcPr>
            <w:tcW w:w="2465" w:type="dxa"/>
          </w:tcPr>
          <w:p w:rsidR="002C1515" w:rsidRPr="001669A0" w:rsidRDefault="002C1515" w:rsidP="00001508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69A0">
              <w:rPr>
                <w:b/>
                <w:bCs/>
                <w:color w:val="000000"/>
                <w:sz w:val="24"/>
                <w:szCs w:val="24"/>
              </w:rPr>
              <w:t>Противопоказания</w:t>
            </w:r>
          </w:p>
        </w:tc>
      </w:tr>
      <w:tr w:rsidR="001D7CF1" w:rsidTr="001D7CF1">
        <w:tc>
          <w:tcPr>
            <w:tcW w:w="2464" w:type="dxa"/>
            <w:vMerge w:val="restart"/>
          </w:tcPr>
          <w:p w:rsidR="001D7CF1" w:rsidRPr="00091281" w:rsidRDefault="001D7CF1" w:rsidP="002C1515">
            <w:pPr>
              <w:adjustRightInd w:val="0"/>
              <w:rPr>
                <w:b/>
                <w:bCs/>
                <w:color w:val="000000"/>
              </w:rPr>
            </w:pPr>
            <w:r w:rsidRPr="00091281">
              <w:rPr>
                <w:b/>
                <w:bCs/>
                <w:color w:val="000000"/>
              </w:rPr>
              <w:t>Воздух (температурное воздействие на организм)</w:t>
            </w:r>
          </w:p>
        </w:tc>
        <w:tc>
          <w:tcPr>
            <w:tcW w:w="2464" w:type="dxa"/>
          </w:tcPr>
          <w:p w:rsidR="001D7CF1" w:rsidRPr="001669A0" w:rsidRDefault="001D7CF1" w:rsidP="002C1515">
            <w:pPr>
              <w:adjustRightInd w:val="0"/>
              <w:rPr>
                <w:color w:val="000000"/>
              </w:rPr>
            </w:pPr>
            <w:r w:rsidRPr="001669A0">
              <w:rPr>
                <w:color w:val="000000"/>
              </w:rPr>
              <w:t>Утренняя гимнастика</w:t>
            </w:r>
          </w:p>
        </w:tc>
        <w:tc>
          <w:tcPr>
            <w:tcW w:w="2465" w:type="dxa"/>
          </w:tcPr>
          <w:p w:rsidR="001D7CF1" w:rsidRPr="00091281" w:rsidRDefault="001D7CF1" w:rsidP="002C1515">
            <w:pPr>
              <w:adjustRightInd w:val="0"/>
              <w:rPr>
                <w:color w:val="000000"/>
              </w:rPr>
            </w:pPr>
            <w:r w:rsidRPr="00091281">
              <w:rPr>
                <w:color w:val="000000"/>
              </w:rPr>
              <w:t>Гимнастика в облегчен</w:t>
            </w:r>
            <w:r>
              <w:rPr>
                <w:color w:val="000000"/>
              </w:rPr>
              <w:t>ной одежде при открытой фрамуге</w:t>
            </w:r>
          </w:p>
        </w:tc>
        <w:tc>
          <w:tcPr>
            <w:tcW w:w="2465" w:type="dxa"/>
          </w:tcPr>
          <w:p w:rsidR="001D7CF1" w:rsidRPr="001669A0" w:rsidRDefault="001D7CF1" w:rsidP="002C1515">
            <w:pPr>
              <w:adjustRightInd w:val="0"/>
              <w:rPr>
                <w:color w:val="000000"/>
                <w:sz w:val="24"/>
                <w:szCs w:val="24"/>
              </w:rPr>
            </w:pPr>
            <w:r w:rsidRPr="001669A0">
              <w:rPr>
                <w:color w:val="000000"/>
                <w:sz w:val="24"/>
                <w:szCs w:val="24"/>
              </w:rPr>
              <w:t>Медицинский отвод после болезни</w:t>
            </w:r>
          </w:p>
          <w:p w:rsidR="001D7CF1" w:rsidRPr="001669A0" w:rsidRDefault="001D7CF1" w:rsidP="002C1515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D7CF1" w:rsidTr="001D7CF1">
        <w:tc>
          <w:tcPr>
            <w:tcW w:w="2464" w:type="dxa"/>
            <w:vMerge/>
          </w:tcPr>
          <w:p w:rsidR="001D7CF1" w:rsidRPr="001669A0" w:rsidRDefault="001D7CF1" w:rsidP="002C151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</w:tcPr>
          <w:p w:rsidR="001D7CF1" w:rsidRPr="001669A0" w:rsidRDefault="001D7CF1" w:rsidP="002C1515">
            <w:pPr>
              <w:adjustRightInd w:val="0"/>
              <w:rPr>
                <w:color w:val="000000"/>
              </w:rPr>
            </w:pPr>
            <w:r w:rsidRPr="001669A0">
              <w:rPr>
                <w:color w:val="000000"/>
              </w:rPr>
              <w:t>Прогулка</w:t>
            </w:r>
          </w:p>
        </w:tc>
        <w:tc>
          <w:tcPr>
            <w:tcW w:w="2465" w:type="dxa"/>
          </w:tcPr>
          <w:p w:rsidR="001D7CF1" w:rsidRPr="00091281" w:rsidRDefault="001D7CF1" w:rsidP="002C1515">
            <w:pPr>
              <w:adjustRightInd w:val="0"/>
              <w:rPr>
                <w:color w:val="000000"/>
              </w:rPr>
            </w:pPr>
            <w:r w:rsidRPr="00091281">
              <w:rPr>
                <w:color w:val="000000"/>
              </w:rPr>
              <w:t xml:space="preserve">Прогулка на свежем воздухе в </w:t>
            </w:r>
            <w:r>
              <w:rPr>
                <w:color w:val="000000"/>
              </w:rPr>
              <w:t>любую погоду в одежде по сезону</w:t>
            </w:r>
          </w:p>
        </w:tc>
        <w:tc>
          <w:tcPr>
            <w:tcW w:w="2465" w:type="dxa"/>
          </w:tcPr>
          <w:p w:rsidR="001D7CF1" w:rsidRPr="001669A0" w:rsidRDefault="001D7CF1" w:rsidP="002C1515">
            <w:pPr>
              <w:adjustRightInd w:val="0"/>
              <w:rPr>
                <w:color w:val="000000"/>
                <w:sz w:val="24"/>
                <w:szCs w:val="24"/>
              </w:rPr>
            </w:pPr>
            <w:r w:rsidRPr="001669A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1D7CF1" w:rsidRPr="00FE0125" w:rsidTr="001D7CF1">
        <w:tc>
          <w:tcPr>
            <w:tcW w:w="2464" w:type="dxa"/>
            <w:vMerge/>
          </w:tcPr>
          <w:p w:rsidR="001D7CF1" w:rsidRPr="001669A0" w:rsidRDefault="001D7CF1" w:rsidP="002C1515">
            <w:pPr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</w:tcPr>
          <w:p w:rsidR="001D7CF1" w:rsidRPr="00091281" w:rsidRDefault="001D7CF1" w:rsidP="002C1515">
            <w:pPr>
              <w:adjustRightInd w:val="0"/>
              <w:rPr>
                <w:color w:val="000000"/>
              </w:rPr>
            </w:pPr>
            <w:r w:rsidRPr="00091281">
              <w:rPr>
                <w:color w:val="000000"/>
              </w:rPr>
              <w:t>Сон без маек при открытых фрамугах</w:t>
            </w:r>
          </w:p>
        </w:tc>
        <w:tc>
          <w:tcPr>
            <w:tcW w:w="2465" w:type="dxa"/>
          </w:tcPr>
          <w:p w:rsidR="001D7CF1" w:rsidRPr="00091281" w:rsidRDefault="001D7CF1" w:rsidP="002C1515">
            <w:pPr>
              <w:adjustRightInd w:val="0"/>
              <w:rPr>
                <w:color w:val="000000"/>
              </w:rPr>
            </w:pPr>
            <w:r w:rsidRPr="00091281">
              <w:rPr>
                <w:color w:val="000000"/>
              </w:rPr>
              <w:t>Учет физического и соматического состояния ребенка; не допускать скв</w:t>
            </w:r>
            <w:r>
              <w:rPr>
                <w:color w:val="000000"/>
              </w:rPr>
              <w:t>озного потока холодного воздуха</w:t>
            </w:r>
          </w:p>
        </w:tc>
        <w:tc>
          <w:tcPr>
            <w:tcW w:w="2465" w:type="dxa"/>
          </w:tcPr>
          <w:p w:rsidR="001D7CF1" w:rsidRPr="00091281" w:rsidRDefault="001D7CF1" w:rsidP="002C1515">
            <w:pPr>
              <w:adjustRightInd w:val="0"/>
              <w:rPr>
                <w:color w:val="000000"/>
                <w:sz w:val="24"/>
                <w:szCs w:val="24"/>
              </w:rPr>
            </w:pPr>
            <w:r w:rsidRPr="00091281">
              <w:rPr>
                <w:color w:val="000000"/>
                <w:sz w:val="24"/>
                <w:szCs w:val="24"/>
              </w:rPr>
              <w:t>Температура воздуха в спальне ниже 19-20</w:t>
            </w:r>
            <w:proofErr w:type="gramStart"/>
            <w:r w:rsidRPr="00091281">
              <w:rPr>
                <w:color w:val="000000"/>
                <w:sz w:val="24"/>
                <w:szCs w:val="24"/>
              </w:rPr>
              <w:t>°С</w:t>
            </w:r>
            <w:proofErr w:type="gramEnd"/>
          </w:p>
        </w:tc>
      </w:tr>
      <w:tr w:rsidR="001D7CF1" w:rsidRPr="00FE0125" w:rsidTr="001D7CF1">
        <w:tc>
          <w:tcPr>
            <w:tcW w:w="2464" w:type="dxa"/>
            <w:vMerge/>
          </w:tcPr>
          <w:p w:rsidR="001D7CF1" w:rsidRDefault="001D7CF1" w:rsidP="006E2F65">
            <w:pPr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1D7CF1" w:rsidRPr="00091281" w:rsidRDefault="001D7CF1" w:rsidP="00001508">
            <w:pPr>
              <w:adjustRightInd w:val="0"/>
              <w:jc w:val="both"/>
              <w:rPr>
                <w:color w:val="000000"/>
              </w:rPr>
            </w:pPr>
            <w:r w:rsidRPr="00091281">
              <w:rPr>
                <w:color w:val="000000"/>
              </w:rPr>
              <w:t>Воздушные контрастные ванны.</w:t>
            </w:r>
          </w:p>
          <w:p w:rsidR="001D7CF1" w:rsidRPr="00091281" w:rsidRDefault="001D7CF1" w:rsidP="00001508">
            <w:pPr>
              <w:adjustRightInd w:val="0"/>
              <w:jc w:val="both"/>
              <w:rPr>
                <w:color w:val="000000"/>
              </w:rPr>
            </w:pPr>
            <w:r w:rsidRPr="00091281">
              <w:rPr>
                <w:color w:val="000000"/>
              </w:rPr>
              <w:t>Гимнастика после дневного сна</w:t>
            </w:r>
          </w:p>
        </w:tc>
        <w:tc>
          <w:tcPr>
            <w:tcW w:w="2465" w:type="dxa"/>
          </w:tcPr>
          <w:p w:rsidR="001D7CF1" w:rsidRPr="00091281" w:rsidRDefault="001D7CF1" w:rsidP="00001508">
            <w:pPr>
              <w:adjustRightInd w:val="0"/>
              <w:jc w:val="both"/>
              <w:rPr>
                <w:color w:val="000000"/>
              </w:rPr>
            </w:pPr>
            <w:r w:rsidRPr="00091281">
              <w:rPr>
                <w:color w:val="000000"/>
              </w:rPr>
              <w:t>Использование разницы температур (под одеялом, без одеяла; в спальне, в групповой комнате).</w:t>
            </w:r>
          </w:p>
          <w:p w:rsidR="001D7CF1" w:rsidRPr="00091281" w:rsidRDefault="001D7CF1" w:rsidP="00001508">
            <w:pPr>
              <w:adjustRightInd w:val="0"/>
              <w:jc w:val="both"/>
              <w:rPr>
                <w:color w:val="000000"/>
              </w:rPr>
            </w:pPr>
            <w:r w:rsidRPr="00091281">
              <w:rPr>
                <w:color w:val="000000"/>
              </w:rPr>
              <w:t>Использование «дорожек здоровья» (ребристая доска, сухая дорожка и мокрая «дорожка», массажные к</w:t>
            </w:r>
            <w:r>
              <w:rPr>
                <w:color w:val="000000"/>
              </w:rPr>
              <w:t>оврики) не мене 15 мин. в день.</w:t>
            </w:r>
          </w:p>
        </w:tc>
        <w:tc>
          <w:tcPr>
            <w:tcW w:w="2465" w:type="dxa"/>
          </w:tcPr>
          <w:p w:rsidR="001D7CF1" w:rsidRPr="00091281" w:rsidRDefault="001D7CF1" w:rsidP="00001508">
            <w:pPr>
              <w:adjustRightInd w:val="0"/>
              <w:rPr>
                <w:color w:val="000000"/>
                <w:sz w:val="24"/>
                <w:szCs w:val="24"/>
              </w:rPr>
            </w:pPr>
            <w:r w:rsidRPr="00091281">
              <w:rPr>
                <w:color w:val="000000"/>
                <w:sz w:val="24"/>
                <w:szCs w:val="24"/>
              </w:rPr>
              <w:t>Температура воздуха ниже нормы. Наличие противопоказаний. Учет физического и соматического здоровья.</w:t>
            </w:r>
          </w:p>
        </w:tc>
      </w:tr>
      <w:tr w:rsidR="001D7CF1" w:rsidRPr="00FE0125" w:rsidTr="001D7CF1">
        <w:tc>
          <w:tcPr>
            <w:tcW w:w="2464" w:type="dxa"/>
          </w:tcPr>
          <w:p w:rsidR="001D7CF1" w:rsidRDefault="001D7CF1" w:rsidP="006E2F65">
            <w:pPr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1D7CF1" w:rsidRPr="001669A0" w:rsidRDefault="001D7CF1" w:rsidP="00001508">
            <w:pPr>
              <w:adjustRightInd w:val="0"/>
              <w:jc w:val="both"/>
              <w:rPr>
                <w:color w:val="000000"/>
              </w:rPr>
            </w:pPr>
            <w:r w:rsidRPr="001669A0">
              <w:rPr>
                <w:color w:val="000000"/>
              </w:rPr>
              <w:t>Хождение босиком</w:t>
            </w:r>
          </w:p>
        </w:tc>
        <w:tc>
          <w:tcPr>
            <w:tcW w:w="2465" w:type="dxa"/>
          </w:tcPr>
          <w:p w:rsidR="001D7CF1" w:rsidRDefault="001D7CF1" w:rsidP="00001508">
            <w:pPr>
              <w:adjustRightInd w:val="0"/>
              <w:jc w:val="both"/>
              <w:rPr>
                <w:color w:val="000000"/>
              </w:rPr>
            </w:pPr>
            <w:r w:rsidRPr="00091281">
              <w:rPr>
                <w:color w:val="000000"/>
              </w:rPr>
              <w:t>Дозированное хо</w:t>
            </w:r>
            <w:r>
              <w:rPr>
                <w:color w:val="000000"/>
              </w:rPr>
              <w:t>ждение по земле в летний период</w:t>
            </w:r>
          </w:p>
          <w:p w:rsidR="001D7CF1" w:rsidRPr="001D7CF1" w:rsidRDefault="001D7CF1" w:rsidP="001D7CF1">
            <w:pPr>
              <w:jc w:val="center"/>
            </w:pPr>
          </w:p>
        </w:tc>
        <w:tc>
          <w:tcPr>
            <w:tcW w:w="2465" w:type="dxa"/>
          </w:tcPr>
          <w:p w:rsidR="001D7CF1" w:rsidRPr="00091281" w:rsidRDefault="001D7CF1" w:rsidP="00001508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91281">
              <w:rPr>
                <w:color w:val="000000"/>
                <w:sz w:val="24"/>
                <w:szCs w:val="24"/>
              </w:rPr>
              <w:t>Температура воздуха ниже нормы. Наличие медицинских отводов</w:t>
            </w:r>
          </w:p>
        </w:tc>
      </w:tr>
      <w:tr w:rsidR="001D7CF1" w:rsidRPr="00FE0125" w:rsidTr="001D7CF1">
        <w:tc>
          <w:tcPr>
            <w:tcW w:w="2464" w:type="dxa"/>
          </w:tcPr>
          <w:p w:rsidR="001D7CF1" w:rsidRDefault="001D7CF1" w:rsidP="006E2F65">
            <w:pPr>
              <w:rPr>
                <w:b/>
                <w:sz w:val="24"/>
                <w:szCs w:val="24"/>
              </w:rPr>
            </w:pPr>
            <w:r w:rsidRPr="001D7CF1">
              <w:rPr>
                <w:b/>
                <w:sz w:val="24"/>
                <w:szCs w:val="24"/>
              </w:rPr>
              <w:lastRenderedPageBreak/>
              <w:t>Вода (температурные и механические раздражающие воздействия на кожу, органы обоняния, дыхательную систему)</w:t>
            </w:r>
          </w:p>
        </w:tc>
        <w:tc>
          <w:tcPr>
            <w:tcW w:w="2464" w:type="dxa"/>
          </w:tcPr>
          <w:p w:rsidR="001D7CF1" w:rsidRPr="001D7CF1" w:rsidRDefault="001D7CF1" w:rsidP="001D7CF1">
            <w:pPr>
              <w:rPr>
                <w:sz w:val="24"/>
                <w:szCs w:val="24"/>
              </w:rPr>
            </w:pPr>
            <w:r w:rsidRPr="001D7CF1">
              <w:rPr>
                <w:sz w:val="24"/>
                <w:szCs w:val="24"/>
              </w:rPr>
              <w:t>Обширное умывание</w:t>
            </w:r>
          </w:p>
        </w:tc>
        <w:tc>
          <w:tcPr>
            <w:tcW w:w="2465" w:type="dxa"/>
          </w:tcPr>
          <w:p w:rsidR="001D7CF1" w:rsidRPr="001D7CF1" w:rsidRDefault="001D7CF1" w:rsidP="001D7CF1">
            <w:pPr>
              <w:rPr>
                <w:sz w:val="24"/>
                <w:szCs w:val="24"/>
              </w:rPr>
            </w:pPr>
            <w:r w:rsidRPr="001D7CF1">
              <w:rPr>
                <w:sz w:val="24"/>
                <w:szCs w:val="24"/>
              </w:rPr>
              <w:t>Постепенное обучение, элементам обширного умывания, начиная от кончиков пальцев до локтя, плеча, шеи с переходом к подбородку, и умыванию лица. Проце</w:t>
            </w:r>
            <w:r>
              <w:rPr>
                <w:sz w:val="24"/>
                <w:szCs w:val="24"/>
              </w:rPr>
              <w:t>дура проводится 1 раз после сна</w:t>
            </w:r>
          </w:p>
        </w:tc>
        <w:tc>
          <w:tcPr>
            <w:tcW w:w="2465" w:type="dxa"/>
          </w:tcPr>
          <w:p w:rsidR="001D7CF1" w:rsidRPr="001D7CF1" w:rsidRDefault="001D7CF1" w:rsidP="001D7CF1">
            <w:pPr>
              <w:rPr>
                <w:sz w:val="24"/>
                <w:szCs w:val="24"/>
              </w:rPr>
            </w:pPr>
            <w:r w:rsidRPr="001D7CF1">
              <w:rPr>
                <w:sz w:val="24"/>
                <w:szCs w:val="24"/>
              </w:rPr>
              <w:t>Температура воздуха ниже нормы. Наличие медицинских отводов</w:t>
            </w:r>
          </w:p>
        </w:tc>
      </w:tr>
      <w:tr w:rsidR="001D7CF1" w:rsidRPr="00FE0125" w:rsidTr="001D7CF1">
        <w:tc>
          <w:tcPr>
            <w:tcW w:w="2464" w:type="dxa"/>
          </w:tcPr>
          <w:p w:rsidR="001D7CF1" w:rsidRPr="00091281" w:rsidRDefault="001D7CF1" w:rsidP="00001508">
            <w:pPr>
              <w:adjustRightInd w:val="0"/>
              <w:jc w:val="both"/>
              <w:rPr>
                <w:b/>
                <w:bCs/>
                <w:color w:val="000000"/>
              </w:rPr>
            </w:pPr>
            <w:r w:rsidRPr="00091281">
              <w:rPr>
                <w:b/>
                <w:bCs/>
                <w:color w:val="000000"/>
              </w:rPr>
              <w:t>Солнце (общее температурное воздействие на организм)</w:t>
            </w:r>
          </w:p>
        </w:tc>
        <w:tc>
          <w:tcPr>
            <w:tcW w:w="2464" w:type="dxa"/>
          </w:tcPr>
          <w:p w:rsidR="001D7CF1" w:rsidRDefault="001D7CF1" w:rsidP="00001508">
            <w:pPr>
              <w:adjustRightInd w:val="0"/>
              <w:jc w:val="both"/>
              <w:rPr>
                <w:color w:val="000000"/>
              </w:rPr>
            </w:pPr>
            <w:r w:rsidRPr="00091281">
              <w:rPr>
                <w:color w:val="000000"/>
              </w:rPr>
              <w:t xml:space="preserve">Прогулка. </w:t>
            </w:r>
          </w:p>
          <w:p w:rsidR="001D7CF1" w:rsidRPr="00091281" w:rsidRDefault="001D7CF1" w:rsidP="00001508">
            <w:pPr>
              <w:adjustRightInd w:val="0"/>
              <w:jc w:val="both"/>
              <w:rPr>
                <w:color w:val="000000"/>
              </w:rPr>
            </w:pPr>
            <w:r w:rsidRPr="00091281">
              <w:rPr>
                <w:color w:val="000000"/>
              </w:rPr>
              <w:t>Солнечные ванны. Световоздушные ванны</w:t>
            </w:r>
          </w:p>
        </w:tc>
        <w:tc>
          <w:tcPr>
            <w:tcW w:w="2465" w:type="dxa"/>
          </w:tcPr>
          <w:p w:rsidR="001D7CF1" w:rsidRPr="00091281" w:rsidRDefault="001D7CF1" w:rsidP="00001508">
            <w:pPr>
              <w:adjustRightInd w:val="0"/>
              <w:rPr>
                <w:color w:val="000000"/>
              </w:rPr>
            </w:pPr>
            <w:r w:rsidRPr="00091281">
              <w:rPr>
                <w:color w:val="000000"/>
              </w:rPr>
              <w:t>Использование ослабленного влияния атмосферы (раннее утро, после полудня). Проведение солнечных ванн в облачные дни. Использование отраже</w:t>
            </w:r>
            <w:r>
              <w:rPr>
                <w:color w:val="000000"/>
              </w:rPr>
              <w:t>нных лучей (в тени)</w:t>
            </w:r>
          </w:p>
          <w:p w:rsidR="001D7CF1" w:rsidRPr="00091281" w:rsidRDefault="001D7CF1" w:rsidP="00001508">
            <w:pPr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465" w:type="dxa"/>
          </w:tcPr>
          <w:p w:rsidR="001D7CF1" w:rsidRDefault="001D7CF1" w:rsidP="00001508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91281">
              <w:rPr>
                <w:color w:val="000000"/>
                <w:sz w:val="24"/>
                <w:szCs w:val="24"/>
              </w:rPr>
              <w:t>Лихорадочные состояния, хронические заболевания, температура свыше 30</w:t>
            </w:r>
            <w:proofErr w:type="gramStart"/>
            <w:r w:rsidRPr="00091281">
              <w:rPr>
                <w:color w:val="000000"/>
                <w:sz w:val="24"/>
                <w:szCs w:val="24"/>
              </w:rPr>
              <w:t>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91281">
              <w:rPr>
                <w:color w:val="000000"/>
                <w:sz w:val="24"/>
                <w:szCs w:val="24"/>
              </w:rPr>
              <w:t>С</w:t>
            </w:r>
            <w:proofErr w:type="gramEnd"/>
          </w:p>
          <w:p w:rsidR="001D7CF1" w:rsidRPr="001D7CF1" w:rsidRDefault="001D7CF1" w:rsidP="001D7C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6DA3" w:rsidRDefault="00556DA3" w:rsidP="00556DA3">
      <w:pPr>
        <w:rPr>
          <w:b/>
          <w:sz w:val="24"/>
          <w:szCs w:val="24"/>
          <w:lang w:val="ru-RU"/>
        </w:rPr>
      </w:pPr>
    </w:p>
    <w:p w:rsidR="00556DA3" w:rsidRPr="00556DA3" w:rsidRDefault="00556DA3" w:rsidP="00556DA3">
      <w:pPr>
        <w:rPr>
          <w:b/>
          <w:sz w:val="24"/>
          <w:szCs w:val="24"/>
          <w:lang w:val="ru-RU"/>
        </w:rPr>
      </w:pPr>
      <w:proofErr w:type="spellStart"/>
      <w:r w:rsidRPr="00556DA3">
        <w:rPr>
          <w:b/>
          <w:sz w:val="24"/>
          <w:szCs w:val="24"/>
          <w:lang w:val="ru-RU"/>
        </w:rPr>
        <w:t>Здоровьесберегающие</w:t>
      </w:r>
      <w:proofErr w:type="spellEnd"/>
      <w:r w:rsidRPr="00556DA3">
        <w:rPr>
          <w:b/>
          <w:sz w:val="24"/>
          <w:szCs w:val="24"/>
          <w:lang w:val="ru-RU"/>
        </w:rPr>
        <w:t xml:space="preserve"> мероприятия и технологии, используемые в младшей группе.</w:t>
      </w:r>
    </w:p>
    <w:tbl>
      <w:tblPr>
        <w:tblStyle w:val="af"/>
        <w:tblpPr w:leftFromText="180" w:rightFromText="180" w:vertAnchor="text" w:horzAnchor="margin" w:tblpY="391"/>
        <w:tblW w:w="9889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711"/>
        <w:gridCol w:w="4644"/>
      </w:tblGrid>
      <w:tr w:rsidR="00556DA3" w:rsidRPr="00556DA3" w:rsidTr="00556DA3">
        <w:trPr>
          <w:trHeight w:val="344"/>
        </w:trPr>
        <w:tc>
          <w:tcPr>
            <w:tcW w:w="534" w:type="dxa"/>
          </w:tcPr>
          <w:p w:rsidR="00556DA3" w:rsidRPr="00556DA3" w:rsidRDefault="00556DA3" w:rsidP="00556DA3">
            <w:pPr>
              <w:rPr>
                <w:b/>
                <w:sz w:val="24"/>
                <w:szCs w:val="24"/>
              </w:rPr>
            </w:pPr>
            <w:r w:rsidRPr="00556DA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11" w:type="dxa"/>
          </w:tcPr>
          <w:p w:rsidR="00556DA3" w:rsidRPr="00556DA3" w:rsidRDefault="00556DA3" w:rsidP="00556DA3">
            <w:pPr>
              <w:jc w:val="center"/>
              <w:rPr>
                <w:b/>
                <w:sz w:val="24"/>
                <w:szCs w:val="24"/>
              </w:rPr>
            </w:pPr>
            <w:r w:rsidRPr="00556DA3">
              <w:rPr>
                <w:b/>
                <w:sz w:val="24"/>
                <w:szCs w:val="24"/>
              </w:rPr>
              <w:t>Виды</w:t>
            </w:r>
          </w:p>
        </w:tc>
        <w:tc>
          <w:tcPr>
            <w:tcW w:w="4644" w:type="dxa"/>
          </w:tcPr>
          <w:p w:rsidR="00556DA3" w:rsidRPr="00556DA3" w:rsidRDefault="00556DA3" w:rsidP="00556DA3">
            <w:pPr>
              <w:jc w:val="center"/>
              <w:rPr>
                <w:b/>
                <w:sz w:val="24"/>
                <w:szCs w:val="24"/>
              </w:rPr>
            </w:pPr>
            <w:r w:rsidRPr="00556DA3">
              <w:rPr>
                <w:b/>
                <w:sz w:val="24"/>
                <w:szCs w:val="24"/>
              </w:rPr>
              <w:t>Особенности организации</w:t>
            </w:r>
          </w:p>
        </w:tc>
      </w:tr>
      <w:tr w:rsidR="00556DA3" w:rsidRPr="00556DA3" w:rsidTr="00556DA3">
        <w:trPr>
          <w:trHeight w:val="344"/>
        </w:trPr>
        <w:tc>
          <w:tcPr>
            <w:tcW w:w="534" w:type="dxa"/>
          </w:tcPr>
          <w:p w:rsidR="00556DA3" w:rsidRPr="00556DA3" w:rsidRDefault="00556DA3" w:rsidP="00556DA3">
            <w:pPr>
              <w:rPr>
                <w:sz w:val="24"/>
                <w:szCs w:val="24"/>
              </w:rPr>
            </w:pPr>
            <w:r w:rsidRPr="00556DA3">
              <w:rPr>
                <w:sz w:val="24"/>
                <w:szCs w:val="24"/>
              </w:rPr>
              <w:t>1.</w:t>
            </w:r>
          </w:p>
        </w:tc>
        <w:tc>
          <w:tcPr>
            <w:tcW w:w="4711" w:type="dxa"/>
          </w:tcPr>
          <w:p w:rsidR="00556DA3" w:rsidRPr="00556DA3" w:rsidRDefault="00556DA3" w:rsidP="00556DA3">
            <w:pPr>
              <w:rPr>
                <w:sz w:val="24"/>
                <w:szCs w:val="24"/>
              </w:rPr>
            </w:pPr>
            <w:r w:rsidRPr="00556DA3">
              <w:rPr>
                <w:sz w:val="24"/>
                <w:szCs w:val="24"/>
              </w:rPr>
              <w:t>обширное умывание после дневного сна (мытье рук до локтя)</w:t>
            </w:r>
          </w:p>
        </w:tc>
        <w:tc>
          <w:tcPr>
            <w:tcW w:w="4644" w:type="dxa"/>
          </w:tcPr>
          <w:p w:rsidR="00556DA3" w:rsidRPr="00556DA3" w:rsidRDefault="00556DA3" w:rsidP="00556DA3">
            <w:pPr>
              <w:rPr>
                <w:sz w:val="24"/>
                <w:szCs w:val="24"/>
              </w:rPr>
            </w:pPr>
            <w:r w:rsidRPr="00556DA3">
              <w:rPr>
                <w:sz w:val="24"/>
                <w:szCs w:val="24"/>
              </w:rPr>
              <w:t>ежедневно</w:t>
            </w:r>
          </w:p>
        </w:tc>
      </w:tr>
      <w:tr w:rsidR="00556DA3" w:rsidRPr="00556DA3" w:rsidTr="00556DA3">
        <w:trPr>
          <w:trHeight w:val="344"/>
        </w:trPr>
        <w:tc>
          <w:tcPr>
            <w:tcW w:w="534" w:type="dxa"/>
          </w:tcPr>
          <w:p w:rsidR="00556DA3" w:rsidRPr="00556DA3" w:rsidRDefault="00556DA3" w:rsidP="00556DA3">
            <w:pPr>
              <w:rPr>
                <w:sz w:val="24"/>
                <w:szCs w:val="24"/>
              </w:rPr>
            </w:pPr>
            <w:r w:rsidRPr="00556DA3">
              <w:rPr>
                <w:sz w:val="24"/>
                <w:szCs w:val="24"/>
              </w:rPr>
              <w:t>2.</w:t>
            </w:r>
          </w:p>
        </w:tc>
        <w:tc>
          <w:tcPr>
            <w:tcW w:w="4711" w:type="dxa"/>
          </w:tcPr>
          <w:p w:rsidR="00556DA3" w:rsidRPr="00556DA3" w:rsidRDefault="00556DA3" w:rsidP="00556DA3">
            <w:pPr>
              <w:rPr>
                <w:sz w:val="24"/>
                <w:szCs w:val="24"/>
              </w:rPr>
            </w:pPr>
            <w:r w:rsidRPr="00556DA3">
              <w:rPr>
                <w:sz w:val="24"/>
                <w:szCs w:val="24"/>
              </w:rPr>
              <w:t>ходьба по дорожкам здоровья</w:t>
            </w:r>
          </w:p>
        </w:tc>
        <w:tc>
          <w:tcPr>
            <w:tcW w:w="4644" w:type="dxa"/>
          </w:tcPr>
          <w:p w:rsidR="00556DA3" w:rsidRPr="00556DA3" w:rsidRDefault="00556DA3" w:rsidP="00556DA3">
            <w:pPr>
              <w:rPr>
                <w:sz w:val="24"/>
                <w:szCs w:val="24"/>
              </w:rPr>
            </w:pPr>
            <w:r w:rsidRPr="00556DA3">
              <w:rPr>
                <w:sz w:val="24"/>
                <w:szCs w:val="24"/>
              </w:rPr>
              <w:t>ежедневно</w:t>
            </w:r>
          </w:p>
        </w:tc>
      </w:tr>
      <w:tr w:rsidR="00556DA3" w:rsidRPr="00556DA3" w:rsidTr="00556DA3">
        <w:trPr>
          <w:trHeight w:val="344"/>
        </w:trPr>
        <w:tc>
          <w:tcPr>
            <w:tcW w:w="534" w:type="dxa"/>
          </w:tcPr>
          <w:p w:rsidR="00556DA3" w:rsidRPr="00556DA3" w:rsidRDefault="00556DA3" w:rsidP="00556DA3">
            <w:pPr>
              <w:rPr>
                <w:sz w:val="24"/>
                <w:szCs w:val="24"/>
              </w:rPr>
            </w:pPr>
            <w:r w:rsidRPr="00556DA3">
              <w:rPr>
                <w:sz w:val="24"/>
                <w:szCs w:val="24"/>
              </w:rPr>
              <w:t>3.</w:t>
            </w:r>
          </w:p>
          <w:p w:rsidR="00556DA3" w:rsidRPr="00556DA3" w:rsidRDefault="00556DA3" w:rsidP="00556DA3">
            <w:pPr>
              <w:rPr>
                <w:sz w:val="24"/>
                <w:szCs w:val="24"/>
              </w:rPr>
            </w:pPr>
          </w:p>
        </w:tc>
        <w:tc>
          <w:tcPr>
            <w:tcW w:w="4711" w:type="dxa"/>
          </w:tcPr>
          <w:p w:rsidR="00556DA3" w:rsidRPr="00556DA3" w:rsidRDefault="00556DA3" w:rsidP="00556DA3">
            <w:pPr>
              <w:tabs>
                <w:tab w:val="left" w:pos="3940"/>
              </w:tabs>
              <w:rPr>
                <w:sz w:val="24"/>
                <w:szCs w:val="24"/>
              </w:rPr>
            </w:pPr>
            <w:r w:rsidRPr="00556DA3">
              <w:rPr>
                <w:sz w:val="24"/>
                <w:szCs w:val="24"/>
              </w:rPr>
              <w:t>витаминизация 3-х блюд</w:t>
            </w:r>
          </w:p>
        </w:tc>
        <w:tc>
          <w:tcPr>
            <w:tcW w:w="4644" w:type="dxa"/>
          </w:tcPr>
          <w:p w:rsidR="00556DA3" w:rsidRPr="00556DA3" w:rsidRDefault="00556DA3" w:rsidP="00556DA3">
            <w:pPr>
              <w:tabs>
                <w:tab w:val="left" w:pos="3940"/>
              </w:tabs>
              <w:rPr>
                <w:sz w:val="24"/>
                <w:szCs w:val="24"/>
              </w:rPr>
            </w:pPr>
            <w:r w:rsidRPr="00556DA3">
              <w:rPr>
                <w:sz w:val="24"/>
                <w:szCs w:val="24"/>
              </w:rPr>
              <w:t>ежедневно</w:t>
            </w:r>
          </w:p>
        </w:tc>
      </w:tr>
      <w:tr w:rsidR="00556DA3" w:rsidRPr="00556DA3" w:rsidTr="00556DA3">
        <w:trPr>
          <w:trHeight w:val="366"/>
        </w:trPr>
        <w:tc>
          <w:tcPr>
            <w:tcW w:w="534" w:type="dxa"/>
          </w:tcPr>
          <w:p w:rsidR="00556DA3" w:rsidRPr="00556DA3" w:rsidRDefault="00556DA3" w:rsidP="00556DA3">
            <w:pPr>
              <w:rPr>
                <w:sz w:val="24"/>
                <w:szCs w:val="24"/>
              </w:rPr>
            </w:pPr>
            <w:r w:rsidRPr="00556DA3">
              <w:rPr>
                <w:sz w:val="24"/>
                <w:szCs w:val="24"/>
              </w:rPr>
              <w:t>4.</w:t>
            </w:r>
          </w:p>
        </w:tc>
        <w:tc>
          <w:tcPr>
            <w:tcW w:w="4711" w:type="dxa"/>
          </w:tcPr>
          <w:p w:rsidR="00556DA3" w:rsidRPr="00556DA3" w:rsidRDefault="00556DA3" w:rsidP="00556DA3">
            <w:pPr>
              <w:tabs>
                <w:tab w:val="left" w:pos="3940"/>
              </w:tabs>
              <w:rPr>
                <w:sz w:val="24"/>
                <w:szCs w:val="24"/>
              </w:rPr>
            </w:pPr>
            <w:r w:rsidRPr="00556DA3">
              <w:rPr>
                <w:sz w:val="24"/>
                <w:szCs w:val="24"/>
              </w:rPr>
              <w:t>ароматерапия  (лук, чеснок, апельсины)</w:t>
            </w:r>
          </w:p>
        </w:tc>
        <w:tc>
          <w:tcPr>
            <w:tcW w:w="4644" w:type="dxa"/>
          </w:tcPr>
          <w:p w:rsidR="00556DA3" w:rsidRPr="00556DA3" w:rsidRDefault="00556DA3" w:rsidP="00556DA3">
            <w:pPr>
              <w:rPr>
                <w:sz w:val="24"/>
                <w:szCs w:val="24"/>
              </w:rPr>
            </w:pPr>
            <w:r w:rsidRPr="00556DA3">
              <w:rPr>
                <w:sz w:val="24"/>
                <w:szCs w:val="24"/>
              </w:rPr>
              <w:t>осенне-зимний период</w:t>
            </w:r>
          </w:p>
        </w:tc>
      </w:tr>
      <w:tr w:rsidR="00556DA3" w:rsidRPr="00556DA3" w:rsidTr="00556DA3">
        <w:trPr>
          <w:trHeight w:val="344"/>
        </w:trPr>
        <w:tc>
          <w:tcPr>
            <w:tcW w:w="534" w:type="dxa"/>
          </w:tcPr>
          <w:p w:rsidR="00556DA3" w:rsidRPr="00556DA3" w:rsidRDefault="00556DA3" w:rsidP="00556DA3">
            <w:pPr>
              <w:rPr>
                <w:sz w:val="24"/>
                <w:szCs w:val="24"/>
              </w:rPr>
            </w:pPr>
            <w:r w:rsidRPr="00556DA3">
              <w:rPr>
                <w:sz w:val="24"/>
                <w:szCs w:val="24"/>
              </w:rPr>
              <w:t>6.</w:t>
            </w:r>
          </w:p>
        </w:tc>
        <w:tc>
          <w:tcPr>
            <w:tcW w:w="4711" w:type="dxa"/>
          </w:tcPr>
          <w:p w:rsidR="00556DA3" w:rsidRPr="00556DA3" w:rsidRDefault="00556DA3" w:rsidP="00556DA3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556DA3">
              <w:rPr>
                <w:color w:val="000000"/>
                <w:spacing w:val="-5"/>
                <w:sz w:val="24"/>
                <w:szCs w:val="24"/>
              </w:rPr>
              <w:t>плановые медицинские осмотры</w:t>
            </w:r>
          </w:p>
        </w:tc>
        <w:tc>
          <w:tcPr>
            <w:tcW w:w="4644" w:type="dxa"/>
          </w:tcPr>
          <w:p w:rsidR="00556DA3" w:rsidRPr="00556DA3" w:rsidRDefault="00556DA3" w:rsidP="00556DA3">
            <w:pPr>
              <w:rPr>
                <w:sz w:val="24"/>
                <w:szCs w:val="24"/>
              </w:rPr>
            </w:pPr>
            <w:r w:rsidRPr="00556DA3">
              <w:rPr>
                <w:sz w:val="24"/>
                <w:szCs w:val="24"/>
              </w:rPr>
              <w:t>ежедневно</w:t>
            </w:r>
          </w:p>
        </w:tc>
      </w:tr>
      <w:tr w:rsidR="00556DA3" w:rsidRPr="00556DA3" w:rsidTr="00556DA3">
        <w:trPr>
          <w:trHeight w:val="344"/>
        </w:trPr>
        <w:tc>
          <w:tcPr>
            <w:tcW w:w="534" w:type="dxa"/>
          </w:tcPr>
          <w:p w:rsidR="00556DA3" w:rsidRPr="00556DA3" w:rsidRDefault="00556DA3" w:rsidP="00556DA3">
            <w:pPr>
              <w:rPr>
                <w:sz w:val="24"/>
                <w:szCs w:val="24"/>
              </w:rPr>
            </w:pPr>
            <w:r w:rsidRPr="00556DA3">
              <w:rPr>
                <w:sz w:val="24"/>
                <w:szCs w:val="24"/>
              </w:rPr>
              <w:t>7.</w:t>
            </w:r>
          </w:p>
        </w:tc>
        <w:tc>
          <w:tcPr>
            <w:tcW w:w="4711" w:type="dxa"/>
          </w:tcPr>
          <w:p w:rsidR="00556DA3" w:rsidRPr="00556DA3" w:rsidRDefault="00556DA3" w:rsidP="00556DA3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556DA3">
              <w:rPr>
                <w:color w:val="000000"/>
                <w:spacing w:val="-5"/>
                <w:sz w:val="24"/>
                <w:szCs w:val="24"/>
              </w:rPr>
              <w:t>антропометрические измерения</w:t>
            </w:r>
          </w:p>
        </w:tc>
        <w:tc>
          <w:tcPr>
            <w:tcW w:w="4644" w:type="dxa"/>
          </w:tcPr>
          <w:p w:rsidR="00556DA3" w:rsidRPr="00556DA3" w:rsidRDefault="00556DA3" w:rsidP="00556DA3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556DA3">
              <w:rPr>
                <w:sz w:val="24"/>
                <w:szCs w:val="24"/>
              </w:rPr>
              <w:t>2 раза в год</w:t>
            </w:r>
          </w:p>
        </w:tc>
      </w:tr>
      <w:tr w:rsidR="00556DA3" w:rsidRPr="00556DA3" w:rsidTr="00556DA3">
        <w:trPr>
          <w:trHeight w:val="344"/>
        </w:trPr>
        <w:tc>
          <w:tcPr>
            <w:tcW w:w="534" w:type="dxa"/>
          </w:tcPr>
          <w:p w:rsidR="00556DA3" w:rsidRPr="00556DA3" w:rsidRDefault="00556DA3" w:rsidP="00556DA3">
            <w:pPr>
              <w:rPr>
                <w:sz w:val="24"/>
                <w:szCs w:val="24"/>
              </w:rPr>
            </w:pPr>
            <w:r w:rsidRPr="00556DA3">
              <w:rPr>
                <w:sz w:val="24"/>
                <w:szCs w:val="24"/>
              </w:rPr>
              <w:t>8.</w:t>
            </w:r>
          </w:p>
        </w:tc>
        <w:tc>
          <w:tcPr>
            <w:tcW w:w="4711" w:type="dxa"/>
          </w:tcPr>
          <w:p w:rsidR="00556DA3" w:rsidRPr="00556DA3" w:rsidRDefault="00556DA3" w:rsidP="00556DA3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556DA3">
              <w:rPr>
                <w:color w:val="000000"/>
                <w:spacing w:val="-5"/>
                <w:sz w:val="24"/>
                <w:szCs w:val="24"/>
              </w:rPr>
              <w:t>профилактические прививки</w:t>
            </w:r>
          </w:p>
        </w:tc>
        <w:tc>
          <w:tcPr>
            <w:tcW w:w="4644" w:type="dxa"/>
          </w:tcPr>
          <w:p w:rsidR="00556DA3" w:rsidRPr="00556DA3" w:rsidRDefault="00556DA3" w:rsidP="00556DA3">
            <w:pPr>
              <w:rPr>
                <w:sz w:val="24"/>
                <w:szCs w:val="24"/>
              </w:rPr>
            </w:pPr>
            <w:r w:rsidRPr="00556DA3">
              <w:rPr>
                <w:sz w:val="24"/>
                <w:szCs w:val="24"/>
              </w:rPr>
              <w:t>в течение года (индивидуально)</w:t>
            </w:r>
          </w:p>
        </w:tc>
      </w:tr>
      <w:tr w:rsidR="00556DA3" w:rsidRPr="00556DA3" w:rsidTr="00556DA3">
        <w:trPr>
          <w:trHeight w:val="344"/>
        </w:trPr>
        <w:tc>
          <w:tcPr>
            <w:tcW w:w="534" w:type="dxa"/>
          </w:tcPr>
          <w:p w:rsidR="00556DA3" w:rsidRPr="00556DA3" w:rsidRDefault="00556DA3" w:rsidP="00556DA3">
            <w:pPr>
              <w:rPr>
                <w:sz w:val="24"/>
                <w:szCs w:val="24"/>
              </w:rPr>
            </w:pPr>
            <w:r w:rsidRPr="00556DA3">
              <w:rPr>
                <w:sz w:val="24"/>
                <w:szCs w:val="24"/>
              </w:rPr>
              <w:t>9.</w:t>
            </w:r>
          </w:p>
        </w:tc>
        <w:tc>
          <w:tcPr>
            <w:tcW w:w="4711" w:type="dxa"/>
          </w:tcPr>
          <w:p w:rsidR="00556DA3" w:rsidRPr="00556DA3" w:rsidRDefault="00556DA3" w:rsidP="00556DA3">
            <w:pPr>
              <w:rPr>
                <w:sz w:val="24"/>
                <w:szCs w:val="24"/>
              </w:rPr>
            </w:pPr>
            <w:proofErr w:type="spellStart"/>
            <w:r w:rsidRPr="00556DA3">
              <w:rPr>
                <w:color w:val="000000"/>
                <w:spacing w:val="-5"/>
                <w:sz w:val="24"/>
                <w:szCs w:val="24"/>
              </w:rPr>
              <w:t>кварцевание</w:t>
            </w:r>
            <w:proofErr w:type="spellEnd"/>
          </w:p>
        </w:tc>
        <w:tc>
          <w:tcPr>
            <w:tcW w:w="4644" w:type="dxa"/>
          </w:tcPr>
          <w:p w:rsidR="00556DA3" w:rsidRPr="00556DA3" w:rsidRDefault="00556DA3" w:rsidP="00556DA3">
            <w:pPr>
              <w:rPr>
                <w:sz w:val="24"/>
                <w:szCs w:val="24"/>
              </w:rPr>
            </w:pPr>
            <w:r w:rsidRPr="00556DA3">
              <w:rPr>
                <w:sz w:val="24"/>
                <w:szCs w:val="24"/>
              </w:rPr>
              <w:t>ежедневно по графику</w:t>
            </w:r>
          </w:p>
        </w:tc>
      </w:tr>
      <w:tr w:rsidR="00556DA3" w:rsidRPr="00556DA3" w:rsidTr="00556DA3">
        <w:trPr>
          <w:trHeight w:val="344"/>
        </w:trPr>
        <w:tc>
          <w:tcPr>
            <w:tcW w:w="534" w:type="dxa"/>
          </w:tcPr>
          <w:p w:rsidR="00556DA3" w:rsidRPr="00556DA3" w:rsidRDefault="00556DA3" w:rsidP="00556DA3">
            <w:pPr>
              <w:rPr>
                <w:sz w:val="24"/>
                <w:szCs w:val="24"/>
              </w:rPr>
            </w:pPr>
            <w:r w:rsidRPr="00556DA3">
              <w:rPr>
                <w:sz w:val="24"/>
                <w:szCs w:val="24"/>
              </w:rPr>
              <w:t>10.</w:t>
            </w:r>
          </w:p>
        </w:tc>
        <w:tc>
          <w:tcPr>
            <w:tcW w:w="4711" w:type="dxa"/>
          </w:tcPr>
          <w:p w:rsidR="00556DA3" w:rsidRPr="00556DA3" w:rsidRDefault="00556DA3" w:rsidP="00556DA3">
            <w:pPr>
              <w:rPr>
                <w:color w:val="000000"/>
                <w:spacing w:val="-5"/>
                <w:sz w:val="24"/>
                <w:szCs w:val="24"/>
              </w:rPr>
            </w:pPr>
            <w:r w:rsidRPr="00556DA3">
              <w:rPr>
                <w:color w:val="000000"/>
                <w:spacing w:val="-5"/>
                <w:sz w:val="24"/>
                <w:szCs w:val="24"/>
              </w:rPr>
              <w:t xml:space="preserve">корригирующая гимнастика – пробуждение </w:t>
            </w:r>
          </w:p>
        </w:tc>
        <w:tc>
          <w:tcPr>
            <w:tcW w:w="4644" w:type="dxa"/>
          </w:tcPr>
          <w:p w:rsidR="00556DA3" w:rsidRPr="00556DA3" w:rsidRDefault="00556DA3" w:rsidP="00556DA3">
            <w:pPr>
              <w:rPr>
                <w:sz w:val="24"/>
                <w:szCs w:val="24"/>
              </w:rPr>
            </w:pPr>
            <w:r w:rsidRPr="00556DA3">
              <w:rPr>
                <w:sz w:val="24"/>
                <w:szCs w:val="24"/>
              </w:rPr>
              <w:t>ежедневно (после дневного сна)</w:t>
            </w:r>
          </w:p>
        </w:tc>
      </w:tr>
      <w:tr w:rsidR="00556DA3" w:rsidRPr="00556DA3" w:rsidTr="00556DA3">
        <w:trPr>
          <w:trHeight w:val="344"/>
        </w:trPr>
        <w:tc>
          <w:tcPr>
            <w:tcW w:w="534" w:type="dxa"/>
          </w:tcPr>
          <w:p w:rsidR="00556DA3" w:rsidRPr="00556DA3" w:rsidRDefault="00556DA3" w:rsidP="00556DA3">
            <w:pPr>
              <w:rPr>
                <w:sz w:val="24"/>
                <w:szCs w:val="24"/>
              </w:rPr>
            </w:pPr>
            <w:r w:rsidRPr="00556DA3">
              <w:rPr>
                <w:sz w:val="24"/>
                <w:szCs w:val="24"/>
              </w:rPr>
              <w:t>12.</w:t>
            </w:r>
          </w:p>
        </w:tc>
        <w:tc>
          <w:tcPr>
            <w:tcW w:w="4711" w:type="dxa"/>
          </w:tcPr>
          <w:p w:rsidR="00556DA3" w:rsidRPr="00556DA3" w:rsidRDefault="00556DA3" w:rsidP="00556DA3">
            <w:pPr>
              <w:rPr>
                <w:color w:val="000000"/>
                <w:spacing w:val="-5"/>
                <w:sz w:val="24"/>
                <w:szCs w:val="24"/>
              </w:rPr>
            </w:pPr>
            <w:r w:rsidRPr="00556DA3">
              <w:rPr>
                <w:color w:val="000000"/>
                <w:spacing w:val="-5"/>
                <w:sz w:val="24"/>
                <w:szCs w:val="24"/>
              </w:rPr>
              <w:t>зрительная гимнастика</w:t>
            </w:r>
          </w:p>
        </w:tc>
        <w:tc>
          <w:tcPr>
            <w:tcW w:w="4644" w:type="dxa"/>
          </w:tcPr>
          <w:p w:rsidR="00556DA3" w:rsidRPr="00556DA3" w:rsidRDefault="00556DA3" w:rsidP="00556DA3">
            <w:pPr>
              <w:rPr>
                <w:sz w:val="24"/>
                <w:szCs w:val="24"/>
              </w:rPr>
            </w:pPr>
            <w:r w:rsidRPr="00556DA3">
              <w:rPr>
                <w:sz w:val="24"/>
                <w:szCs w:val="24"/>
              </w:rPr>
              <w:t>ежедневно</w:t>
            </w:r>
          </w:p>
        </w:tc>
      </w:tr>
      <w:tr w:rsidR="00556DA3" w:rsidRPr="00556DA3" w:rsidTr="00556DA3">
        <w:trPr>
          <w:trHeight w:val="344"/>
        </w:trPr>
        <w:tc>
          <w:tcPr>
            <w:tcW w:w="534" w:type="dxa"/>
          </w:tcPr>
          <w:p w:rsidR="00556DA3" w:rsidRPr="00556DA3" w:rsidRDefault="00556DA3" w:rsidP="00556DA3">
            <w:pPr>
              <w:rPr>
                <w:sz w:val="24"/>
                <w:szCs w:val="24"/>
              </w:rPr>
            </w:pPr>
            <w:r w:rsidRPr="00556DA3">
              <w:rPr>
                <w:sz w:val="24"/>
                <w:szCs w:val="24"/>
              </w:rPr>
              <w:t>13.</w:t>
            </w:r>
          </w:p>
        </w:tc>
        <w:tc>
          <w:tcPr>
            <w:tcW w:w="4711" w:type="dxa"/>
          </w:tcPr>
          <w:p w:rsidR="00556DA3" w:rsidRPr="00556DA3" w:rsidRDefault="00556DA3" w:rsidP="00556DA3">
            <w:pPr>
              <w:rPr>
                <w:color w:val="000000"/>
                <w:spacing w:val="-5"/>
                <w:sz w:val="24"/>
                <w:szCs w:val="24"/>
              </w:rPr>
            </w:pPr>
            <w:r w:rsidRPr="00556DA3">
              <w:rPr>
                <w:color w:val="000000"/>
                <w:spacing w:val="-5"/>
                <w:sz w:val="24"/>
                <w:szCs w:val="24"/>
              </w:rPr>
              <w:t>пальчиковая гимнастика</w:t>
            </w:r>
          </w:p>
        </w:tc>
        <w:tc>
          <w:tcPr>
            <w:tcW w:w="4644" w:type="dxa"/>
          </w:tcPr>
          <w:p w:rsidR="00556DA3" w:rsidRPr="00556DA3" w:rsidRDefault="00556DA3" w:rsidP="00556DA3">
            <w:pPr>
              <w:rPr>
                <w:color w:val="000000"/>
                <w:spacing w:val="-5"/>
                <w:sz w:val="24"/>
                <w:szCs w:val="24"/>
              </w:rPr>
            </w:pPr>
            <w:r w:rsidRPr="00556DA3">
              <w:rPr>
                <w:color w:val="000000"/>
                <w:spacing w:val="-5"/>
                <w:sz w:val="24"/>
                <w:szCs w:val="24"/>
              </w:rPr>
              <w:t>ежедневно</w:t>
            </w:r>
          </w:p>
        </w:tc>
      </w:tr>
      <w:tr w:rsidR="00556DA3" w:rsidRPr="00556DA3" w:rsidTr="00556DA3">
        <w:trPr>
          <w:trHeight w:val="280"/>
        </w:trPr>
        <w:tc>
          <w:tcPr>
            <w:tcW w:w="534" w:type="dxa"/>
          </w:tcPr>
          <w:p w:rsidR="00556DA3" w:rsidRPr="00556DA3" w:rsidRDefault="00556DA3" w:rsidP="00556DA3">
            <w:pPr>
              <w:rPr>
                <w:sz w:val="24"/>
                <w:szCs w:val="24"/>
              </w:rPr>
            </w:pPr>
            <w:r w:rsidRPr="00556DA3">
              <w:rPr>
                <w:sz w:val="24"/>
                <w:szCs w:val="24"/>
              </w:rPr>
              <w:t>14.</w:t>
            </w:r>
          </w:p>
        </w:tc>
        <w:tc>
          <w:tcPr>
            <w:tcW w:w="4711" w:type="dxa"/>
          </w:tcPr>
          <w:p w:rsidR="00556DA3" w:rsidRPr="00556DA3" w:rsidRDefault="00556DA3" w:rsidP="00556DA3">
            <w:pPr>
              <w:rPr>
                <w:color w:val="000000"/>
                <w:spacing w:val="-5"/>
                <w:sz w:val="24"/>
                <w:szCs w:val="24"/>
              </w:rPr>
            </w:pPr>
            <w:r w:rsidRPr="00556DA3">
              <w:rPr>
                <w:color w:val="000000"/>
                <w:spacing w:val="-5"/>
                <w:sz w:val="24"/>
                <w:szCs w:val="24"/>
              </w:rPr>
              <w:t>дыхательная гимнастика</w:t>
            </w:r>
          </w:p>
        </w:tc>
        <w:tc>
          <w:tcPr>
            <w:tcW w:w="4644" w:type="dxa"/>
          </w:tcPr>
          <w:p w:rsidR="00556DA3" w:rsidRPr="00556DA3" w:rsidRDefault="00556DA3" w:rsidP="00556DA3">
            <w:pPr>
              <w:rPr>
                <w:sz w:val="24"/>
                <w:szCs w:val="24"/>
              </w:rPr>
            </w:pPr>
            <w:r w:rsidRPr="00556DA3">
              <w:rPr>
                <w:sz w:val="24"/>
                <w:szCs w:val="24"/>
              </w:rPr>
              <w:t>ежедневно</w:t>
            </w:r>
          </w:p>
        </w:tc>
      </w:tr>
      <w:tr w:rsidR="00556DA3" w:rsidRPr="00556DA3" w:rsidTr="00556DA3">
        <w:trPr>
          <w:trHeight w:val="344"/>
        </w:trPr>
        <w:tc>
          <w:tcPr>
            <w:tcW w:w="534" w:type="dxa"/>
          </w:tcPr>
          <w:p w:rsidR="00556DA3" w:rsidRPr="00556DA3" w:rsidRDefault="00556DA3" w:rsidP="00556DA3">
            <w:pPr>
              <w:rPr>
                <w:sz w:val="24"/>
                <w:szCs w:val="24"/>
              </w:rPr>
            </w:pPr>
            <w:r w:rsidRPr="00556DA3">
              <w:rPr>
                <w:sz w:val="24"/>
                <w:szCs w:val="24"/>
              </w:rPr>
              <w:t>15.</w:t>
            </w:r>
          </w:p>
        </w:tc>
        <w:tc>
          <w:tcPr>
            <w:tcW w:w="4711" w:type="dxa"/>
          </w:tcPr>
          <w:p w:rsidR="00556DA3" w:rsidRPr="00556DA3" w:rsidRDefault="00556DA3" w:rsidP="00556DA3">
            <w:pPr>
              <w:rPr>
                <w:color w:val="000000"/>
                <w:spacing w:val="-5"/>
                <w:sz w:val="24"/>
                <w:szCs w:val="24"/>
              </w:rPr>
            </w:pPr>
            <w:r w:rsidRPr="00556DA3">
              <w:rPr>
                <w:color w:val="000000"/>
                <w:spacing w:val="-5"/>
                <w:sz w:val="24"/>
                <w:szCs w:val="24"/>
              </w:rPr>
              <w:t>релаксация</w:t>
            </w:r>
          </w:p>
        </w:tc>
        <w:tc>
          <w:tcPr>
            <w:tcW w:w="4644" w:type="dxa"/>
          </w:tcPr>
          <w:p w:rsidR="00556DA3" w:rsidRPr="00556DA3" w:rsidRDefault="00556DA3" w:rsidP="00556DA3">
            <w:pPr>
              <w:rPr>
                <w:sz w:val="24"/>
                <w:szCs w:val="24"/>
              </w:rPr>
            </w:pPr>
            <w:r w:rsidRPr="00556DA3">
              <w:rPr>
                <w:sz w:val="24"/>
                <w:szCs w:val="24"/>
              </w:rPr>
              <w:t>ежедневно</w:t>
            </w:r>
          </w:p>
        </w:tc>
      </w:tr>
      <w:tr w:rsidR="00556DA3" w:rsidRPr="00556DA3" w:rsidTr="00556DA3">
        <w:trPr>
          <w:trHeight w:val="191"/>
        </w:trPr>
        <w:tc>
          <w:tcPr>
            <w:tcW w:w="534" w:type="dxa"/>
          </w:tcPr>
          <w:p w:rsidR="00556DA3" w:rsidRPr="00556DA3" w:rsidRDefault="00556DA3" w:rsidP="00556DA3">
            <w:pPr>
              <w:rPr>
                <w:sz w:val="24"/>
                <w:szCs w:val="24"/>
              </w:rPr>
            </w:pPr>
            <w:r w:rsidRPr="00556DA3">
              <w:rPr>
                <w:sz w:val="24"/>
                <w:szCs w:val="24"/>
              </w:rPr>
              <w:t>16.</w:t>
            </w:r>
          </w:p>
        </w:tc>
        <w:tc>
          <w:tcPr>
            <w:tcW w:w="4711" w:type="dxa"/>
          </w:tcPr>
          <w:p w:rsidR="00556DA3" w:rsidRPr="00556DA3" w:rsidRDefault="00556DA3" w:rsidP="00556DA3">
            <w:pPr>
              <w:rPr>
                <w:color w:val="000000"/>
                <w:spacing w:val="-5"/>
                <w:sz w:val="24"/>
                <w:szCs w:val="24"/>
              </w:rPr>
            </w:pPr>
            <w:proofErr w:type="spellStart"/>
            <w:r w:rsidRPr="00556DA3">
              <w:rPr>
                <w:color w:val="000000"/>
                <w:spacing w:val="-5"/>
                <w:sz w:val="24"/>
                <w:szCs w:val="24"/>
              </w:rPr>
              <w:t>музотерапия</w:t>
            </w:r>
            <w:proofErr w:type="spellEnd"/>
          </w:p>
        </w:tc>
        <w:tc>
          <w:tcPr>
            <w:tcW w:w="4644" w:type="dxa"/>
          </w:tcPr>
          <w:p w:rsidR="00556DA3" w:rsidRPr="00556DA3" w:rsidRDefault="00556DA3" w:rsidP="00556DA3">
            <w:pPr>
              <w:rPr>
                <w:sz w:val="24"/>
                <w:szCs w:val="24"/>
              </w:rPr>
            </w:pPr>
            <w:r w:rsidRPr="00556DA3">
              <w:rPr>
                <w:sz w:val="24"/>
                <w:szCs w:val="24"/>
              </w:rPr>
              <w:t>ежедневно</w:t>
            </w:r>
          </w:p>
        </w:tc>
      </w:tr>
      <w:tr w:rsidR="00556DA3" w:rsidRPr="00556DA3" w:rsidTr="00556DA3">
        <w:trPr>
          <w:trHeight w:val="356"/>
        </w:trPr>
        <w:tc>
          <w:tcPr>
            <w:tcW w:w="534" w:type="dxa"/>
          </w:tcPr>
          <w:p w:rsidR="00556DA3" w:rsidRPr="00556DA3" w:rsidRDefault="00556DA3" w:rsidP="00556DA3">
            <w:pPr>
              <w:rPr>
                <w:sz w:val="24"/>
                <w:szCs w:val="24"/>
              </w:rPr>
            </w:pPr>
            <w:r w:rsidRPr="00556DA3">
              <w:rPr>
                <w:sz w:val="24"/>
                <w:szCs w:val="24"/>
              </w:rPr>
              <w:t>17.</w:t>
            </w:r>
          </w:p>
        </w:tc>
        <w:tc>
          <w:tcPr>
            <w:tcW w:w="4711" w:type="dxa"/>
          </w:tcPr>
          <w:p w:rsidR="00556DA3" w:rsidRPr="00556DA3" w:rsidRDefault="00556DA3" w:rsidP="00556DA3">
            <w:pPr>
              <w:rPr>
                <w:color w:val="000000"/>
                <w:spacing w:val="-5"/>
                <w:sz w:val="24"/>
                <w:szCs w:val="24"/>
              </w:rPr>
            </w:pPr>
            <w:proofErr w:type="spellStart"/>
            <w:r w:rsidRPr="00556DA3">
              <w:rPr>
                <w:color w:val="000000"/>
                <w:spacing w:val="-5"/>
                <w:sz w:val="24"/>
                <w:szCs w:val="24"/>
              </w:rPr>
              <w:t>сказкотерапия</w:t>
            </w:r>
            <w:proofErr w:type="spellEnd"/>
          </w:p>
        </w:tc>
        <w:tc>
          <w:tcPr>
            <w:tcW w:w="4644" w:type="dxa"/>
          </w:tcPr>
          <w:p w:rsidR="00556DA3" w:rsidRPr="00556DA3" w:rsidRDefault="00556DA3" w:rsidP="00556DA3">
            <w:pPr>
              <w:rPr>
                <w:sz w:val="24"/>
                <w:szCs w:val="24"/>
              </w:rPr>
            </w:pPr>
            <w:r w:rsidRPr="00556DA3">
              <w:rPr>
                <w:sz w:val="24"/>
                <w:szCs w:val="24"/>
              </w:rPr>
              <w:t>ежедневно</w:t>
            </w:r>
          </w:p>
        </w:tc>
      </w:tr>
      <w:tr w:rsidR="00556DA3" w:rsidRPr="00556DA3" w:rsidTr="00556DA3">
        <w:trPr>
          <w:trHeight w:val="256"/>
        </w:trPr>
        <w:tc>
          <w:tcPr>
            <w:tcW w:w="534" w:type="dxa"/>
          </w:tcPr>
          <w:p w:rsidR="00556DA3" w:rsidRPr="00556DA3" w:rsidRDefault="00556DA3" w:rsidP="00556DA3">
            <w:pPr>
              <w:rPr>
                <w:sz w:val="24"/>
                <w:szCs w:val="24"/>
              </w:rPr>
            </w:pPr>
            <w:r w:rsidRPr="00556DA3">
              <w:rPr>
                <w:sz w:val="24"/>
                <w:szCs w:val="24"/>
              </w:rPr>
              <w:t>18.</w:t>
            </w:r>
          </w:p>
        </w:tc>
        <w:tc>
          <w:tcPr>
            <w:tcW w:w="4711" w:type="dxa"/>
          </w:tcPr>
          <w:p w:rsidR="00556DA3" w:rsidRPr="00556DA3" w:rsidRDefault="00556DA3" w:rsidP="00556DA3">
            <w:pPr>
              <w:rPr>
                <w:color w:val="000000"/>
                <w:spacing w:val="-5"/>
                <w:sz w:val="24"/>
                <w:szCs w:val="24"/>
              </w:rPr>
            </w:pPr>
            <w:r w:rsidRPr="00556DA3">
              <w:rPr>
                <w:color w:val="000000"/>
                <w:spacing w:val="-5"/>
                <w:sz w:val="24"/>
                <w:szCs w:val="24"/>
              </w:rPr>
              <w:t>привитие культурно-гигиенических навыков</w:t>
            </w:r>
          </w:p>
        </w:tc>
        <w:tc>
          <w:tcPr>
            <w:tcW w:w="4644" w:type="dxa"/>
          </w:tcPr>
          <w:p w:rsidR="00556DA3" w:rsidRPr="00556DA3" w:rsidRDefault="00556DA3" w:rsidP="00556DA3">
            <w:pPr>
              <w:rPr>
                <w:sz w:val="24"/>
                <w:szCs w:val="24"/>
              </w:rPr>
            </w:pPr>
            <w:r w:rsidRPr="00556DA3">
              <w:rPr>
                <w:sz w:val="24"/>
                <w:szCs w:val="24"/>
              </w:rPr>
              <w:t>ежедневно</w:t>
            </w:r>
          </w:p>
        </w:tc>
      </w:tr>
    </w:tbl>
    <w:p w:rsidR="00724C9A" w:rsidRDefault="00724C9A" w:rsidP="00FE0FC9">
      <w:pPr>
        <w:widowControl/>
        <w:tabs>
          <w:tab w:val="left" w:pos="9157"/>
        </w:tabs>
        <w:adjustRightInd w:val="0"/>
        <w:jc w:val="both"/>
        <w:rPr>
          <w:rFonts w:eastAsiaTheme="minorHAnsi"/>
          <w:sz w:val="28"/>
          <w:szCs w:val="28"/>
          <w:lang w:val="ru-RU"/>
        </w:rPr>
      </w:pPr>
    </w:p>
    <w:p w:rsidR="004971D1" w:rsidRPr="001411AD" w:rsidRDefault="004971D1" w:rsidP="00FE0FC9">
      <w:pPr>
        <w:adjustRightInd w:val="0"/>
        <w:jc w:val="both"/>
        <w:rPr>
          <w:b/>
          <w:bCs/>
          <w:sz w:val="24"/>
          <w:szCs w:val="24"/>
          <w:lang w:val="ru-RU"/>
        </w:rPr>
      </w:pPr>
      <w:r w:rsidRPr="00304D33">
        <w:rPr>
          <w:b/>
          <w:bCs/>
          <w:sz w:val="24"/>
          <w:szCs w:val="24"/>
          <w:lang w:val="ru-RU"/>
        </w:rPr>
        <w:t>2.2. Описание вариативных форм, способов, методов и средств реализации</w:t>
      </w:r>
      <w:r w:rsidR="003F3E0B" w:rsidRPr="00304D33">
        <w:rPr>
          <w:b/>
          <w:bCs/>
          <w:sz w:val="24"/>
          <w:szCs w:val="24"/>
          <w:lang w:val="ru-RU"/>
        </w:rPr>
        <w:t xml:space="preserve"> </w:t>
      </w:r>
      <w:r w:rsidRPr="00304D33">
        <w:rPr>
          <w:b/>
          <w:bCs/>
          <w:sz w:val="24"/>
          <w:szCs w:val="24"/>
          <w:lang w:val="ru-RU"/>
        </w:rPr>
        <w:t>Программы с учетом возрастных и индивидуальных особенностей воспитанников,</w:t>
      </w:r>
      <w:r w:rsidR="00556DA3" w:rsidRPr="00304D33">
        <w:rPr>
          <w:b/>
          <w:bCs/>
          <w:sz w:val="24"/>
          <w:szCs w:val="24"/>
          <w:lang w:val="ru-RU"/>
        </w:rPr>
        <w:t xml:space="preserve"> </w:t>
      </w:r>
      <w:r w:rsidRPr="00304D33">
        <w:rPr>
          <w:b/>
          <w:bCs/>
          <w:sz w:val="24"/>
          <w:szCs w:val="24"/>
          <w:lang w:val="ru-RU"/>
        </w:rPr>
        <w:t xml:space="preserve">специфики их </w:t>
      </w:r>
      <w:r w:rsidRPr="00304D33">
        <w:rPr>
          <w:b/>
          <w:bCs/>
          <w:sz w:val="24"/>
          <w:szCs w:val="24"/>
          <w:lang w:val="ru-RU"/>
        </w:rPr>
        <w:lastRenderedPageBreak/>
        <w:t>образовательных потребностей и интересов</w:t>
      </w:r>
    </w:p>
    <w:p w:rsidR="004971D1" w:rsidRPr="001411AD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r w:rsidRPr="001411AD">
        <w:rPr>
          <w:sz w:val="24"/>
          <w:szCs w:val="24"/>
          <w:lang w:val="ru-RU"/>
        </w:rPr>
        <w:t>Программа реализуется на основе вариативных форм, способов, методов и средств,</w:t>
      </w:r>
      <w:r w:rsidR="00556DA3">
        <w:rPr>
          <w:sz w:val="24"/>
          <w:szCs w:val="24"/>
          <w:lang w:val="ru-RU"/>
        </w:rPr>
        <w:t xml:space="preserve"> </w:t>
      </w:r>
      <w:r w:rsidRPr="001411AD">
        <w:rPr>
          <w:sz w:val="24"/>
          <w:szCs w:val="24"/>
          <w:lang w:val="ru-RU"/>
        </w:rPr>
        <w:t>которые должны обеспечить учет базовых принципов Стандарта, принципов и подходов самой Программы:</w:t>
      </w:r>
    </w:p>
    <w:p w:rsidR="004971D1" w:rsidRPr="001411AD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r w:rsidRPr="001411AD">
        <w:rPr>
          <w:rFonts w:eastAsia="OpenSymbol"/>
          <w:sz w:val="24"/>
          <w:szCs w:val="24"/>
        </w:rPr>
        <w:t></w:t>
      </w:r>
      <w:r w:rsidRPr="001411AD">
        <w:rPr>
          <w:sz w:val="24"/>
          <w:szCs w:val="24"/>
          <w:lang w:val="ru-RU"/>
        </w:rPr>
        <w:t>активное участие ребенка в образовательном процессе в соответствии со своими</w:t>
      </w:r>
    </w:p>
    <w:p w:rsidR="004971D1" w:rsidRPr="001411AD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r w:rsidRPr="001411AD">
        <w:rPr>
          <w:sz w:val="24"/>
          <w:szCs w:val="24"/>
          <w:lang w:val="ru-RU"/>
        </w:rPr>
        <w:t>возможностями и интересами</w:t>
      </w:r>
    </w:p>
    <w:p w:rsidR="004971D1" w:rsidRPr="001411AD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r w:rsidRPr="001411AD">
        <w:rPr>
          <w:rFonts w:eastAsia="OpenSymbol"/>
          <w:sz w:val="24"/>
          <w:szCs w:val="24"/>
        </w:rPr>
        <w:t></w:t>
      </w:r>
      <w:r w:rsidRPr="001411AD">
        <w:rPr>
          <w:sz w:val="24"/>
          <w:szCs w:val="24"/>
          <w:lang w:val="ru-RU"/>
        </w:rPr>
        <w:t>личностно-развивающий характер взаимодействия и общения</w:t>
      </w:r>
    </w:p>
    <w:p w:rsidR="004971D1" w:rsidRPr="001411AD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r w:rsidRPr="001411AD">
        <w:rPr>
          <w:rFonts w:eastAsia="OpenSymbol"/>
          <w:sz w:val="24"/>
          <w:szCs w:val="24"/>
        </w:rPr>
        <w:t></w:t>
      </w:r>
      <w:r w:rsidRPr="001411AD">
        <w:rPr>
          <w:sz w:val="24"/>
          <w:szCs w:val="24"/>
          <w:lang w:val="ru-RU"/>
        </w:rPr>
        <w:t>учет общих характеристик возрастного развития детей</w:t>
      </w:r>
    </w:p>
    <w:p w:rsidR="004971D1" w:rsidRPr="001411AD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r w:rsidRPr="001411AD">
        <w:rPr>
          <w:rFonts w:eastAsia="OpenSymbol"/>
          <w:sz w:val="24"/>
          <w:szCs w:val="24"/>
        </w:rPr>
        <w:t></w:t>
      </w:r>
      <w:r w:rsidRPr="001411AD">
        <w:rPr>
          <w:sz w:val="24"/>
          <w:szCs w:val="24"/>
          <w:lang w:val="ru-RU"/>
        </w:rPr>
        <w:t>решение задач развития каждого возрастного периода</w:t>
      </w:r>
    </w:p>
    <w:p w:rsidR="004971D1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r w:rsidRPr="001411AD">
        <w:rPr>
          <w:sz w:val="24"/>
          <w:szCs w:val="24"/>
          <w:lang w:val="ru-RU"/>
        </w:rPr>
        <w:t xml:space="preserve">Ведущим </w:t>
      </w:r>
      <w:r w:rsidRPr="001411AD">
        <w:rPr>
          <w:b/>
          <w:bCs/>
          <w:sz w:val="24"/>
          <w:szCs w:val="24"/>
          <w:lang w:val="ru-RU"/>
        </w:rPr>
        <w:t xml:space="preserve">видом </w:t>
      </w:r>
      <w:r w:rsidRPr="001411AD">
        <w:rPr>
          <w:sz w:val="24"/>
          <w:szCs w:val="24"/>
          <w:lang w:val="ru-RU"/>
        </w:rPr>
        <w:t xml:space="preserve">деятельности детей дошкольного возраста и основной </w:t>
      </w:r>
      <w:r w:rsidRPr="001411AD">
        <w:rPr>
          <w:b/>
          <w:bCs/>
          <w:sz w:val="24"/>
          <w:szCs w:val="24"/>
          <w:lang w:val="ru-RU"/>
        </w:rPr>
        <w:t xml:space="preserve">формой </w:t>
      </w:r>
      <w:r w:rsidRPr="001411AD">
        <w:rPr>
          <w:sz w:val="24"/>
          <w:szCs w:val="24"/>
          <w:lang w:val="ru-RU"/>
        </w:rPr>
        <w:t xml:space="preserve">работы является </w:t>
      </w:r>
      <w:r w:rsidRPr="001411AD">
        <w:rPr>
          <w:b/>
          <w:bCs/>
          <w:sz w:val="24"/>
          <w:szCs w:val="24"/>
          <w:lang w:val="ru-RU"/>
        </w:rPr>
        <w:t>игра</w:t>
      </w:r>
      <w:r w:rsidRPr="001411AD">
        <w:rPr>
          <w:sz w:val="24"/>
          <w:szCs w:val="24"/>
          <w:lang w:val="ru-RU"/>
        </w:rPr>
        <w:t>.</w:t>
      </w:r>
    </w:p>
    <w:p w:rsidR="001F7A6B" w:rsidRPr="001F7A6B" w:rsidRDefault="001F7A6B" w:rsidP="001F7A6B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1F7A6B">
        <w:rPr>
          <w:color w:val="000000"/>
          <w:sz w:val="24"/>
          <w:szCs w:val="24"/>
          <w:lang w:val="ru-RU"/>
        </w:rPr>
        <w:t>Ребенок учится</w:t>
      </w:r>
      <w:r w:rsidRPr="009F1A1A">
        <w:rPr>
          <w:color w:val="000000"/>
          <w:sz w:val="24"/>
          <w:szCs w:val="24"/>
        </w:rPr>
        <w:t> </w:t>
      </w:r>
      <w:r w:rsidRPr="001F7A6B">
        <w:rPr>
          <w:b/>
          <w:bCs/>
          <w:color w:val="000000"/>
          <w:sz w:val="24"/>
          <w:szCs w:val="24"/>
          <w:lang w:val="ru-RU"/>
        </w:rPr>
        <w:t>игре</w:t>
      </w:r>
      <w:r w:rsidRPr="009F1A1A">
        <w:rPr>
          <w:b/>
          <w:bCs/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 xml:space="preserve">в каждом из семи его видов: </w:t>
      </w:r>
    </w:p>
    <w:p w:rsidR="001F7A6B" w:rsidRPr="001F7A6B" w:rsidRDefault="001F7A6B" w:rsidP="001F7A6B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1F7A6B">
        <w:rPr>
          <w:color w:val="000000"/>
          <w:sz w:val="24"/>
          <w:szCs w:val="24"/>
          <w:lang w:val="ru-RU"/>
        </w:rPr>
        <w:t xml:space="preserve">сюжетно – ролевая, </w:t>
      </w:r>
    </w:p>
    <w:p w:rsidR="001F7A6B" w:rsidRPr="001F7A6B" w:rsidRDefault="001F7A6B" w:rsidP="001F7A6B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1F7A6B">
        <w:rPr>
          <w:color w:val="000000"/>
          <w:sz w:val="24"/>
          <w:szCs w:val="24"/>
          <w:lang w:val="ru-RU"/>
        </w:rPr>
        <w:t xml:space="preserve">строительная, </w:t>
      </w:r>
    </w:p>
    <w:p w:rsidR="001F7A6B" w:rsidRPr="001F7A6B" w:rsidRDefault="001F7A6B" w:rsidP="001F7A6B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1F7A6B">
        <w:rPr>
          <w:color w:val="000000"/>
          <w:sz w:val="24"/>
          <w:szCs w:val="24"/>
          <w:lang w:val="ru-RU"/>
        </w:rPr>
        <w:t xml:space="preserve">театральная, </w:t>
      </w:r>
    </w:p>
    <w:p w:rsidR="001F7A6B" w:rsidRPr="001F7A6B" w:rsidRDefault="001F7A6B" w:rsidP="001F7A6B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1F7A6B">
        <w:rPr>
          <w:color w:val="000000"/>
          <w:sz w:val="24"/>
          <w:szCs w:val="24"/>
          <w:lang w:val="ru-RU"/>
        </w:rPr>
        <w:t xml:space="preserve">дидактическая, </w:t>
      </w:r>
    </w:p>
    <w:p w:rsidR="001F7A6B" w:rsidRPr="001F7A6B" w:rsidRDefault="001F7A6B" w:rsidP="001F7A6B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1F7A6B">
        <w:rPr>
          <w:color w:val="000000"/>
          <w:sz w:val="24"/>
          <w:szCs w:val="24"/>
          <w:lang w:val="ru-RU"/>
        </w:rPr>
        <w:t xml:space="preserve">подвижная, </w:t>
      </w:r>
    </w:p>
    <w:p w:rsidR="001F7A6B" w:rsidRPr="001F7A6B" w:rsidRDefault="001F7A6B" w:rsidP="001F7A6B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1F7A6B">
        <w:rPr>
          <w:color w:val="000000"/>
          <w:sz w:val="24"/>
          <w:szCs w:val="24"/>
          <w:lang w:val="ru-RU"/>
        </w:rPr>
        <w:t xml:space="preserve">музыкальная, </w:t>
      </w:r>
    </w:p>
    <w:p w:rsidR="001F7A6B" w:rsidRPr="001F7A6B" w:rsidRDefault="001F7A6B" w:rsidP="001F7A6B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lang w:val="ru-RU"/>
        </w:rPr>
      </w:pPr>
      <w:r w:rsidRPr="001F7A6B">
        <w:rPr>
          <w:color w:val="000000"/>
          <w:sz w:val="24"/>
          <w:szCs w:val="24"/>
          <w:lang w:val="ru-RU"/>
        </w:rPr>
        <w:t>игра – забава.</w:t>
      </w:r>
    </w:p>
    <w:p w:rsidR="001F7A6B" w:rsidRPr="001F7A6B" w:rsidRDefault="001F7A6B" w:rsidP="001F7A6B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lang w:val="ru-RU"/>
        </w:rPr>
      </w:pPr>
      <w:r w:rsidRPr="001F7A6B">
        <w:rPr>
          <w:color w:val="000000"/>
          <w:sz w:val="24"/>
          <w:szCs w:val="24"/>
          <w:lang w:val="ru-RU"/>
        </w:rPr>
        <w:t>Когда воспитанник овладеет игрой на уровне самостоятельности, она превращается из предмета познания в его самодеятельность – творческую форму самовыражения индивидуальности своей неповторимости. Наиболее благоприятные условия для развития индивидуальности создаются в игровых коллективах.</w:t>
      </w:r>
    </w:p>
    <w:p w:rsidR="001F7A6B" w:rsidRPr="001F7A6B" w:rsidRDefault="001F7A6B" w:rsidP="001F7A6B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lang w:val="ru-RU"/>
        </w:rPr>
      </w:pPr>
      <w:r w:rsidRPr="009F1A1A">
        <w:rPr>
          <w:b/>
          <w:bCs/>
          <w:color w:val="FF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>Мастерство воспитателя – в том, что он и творец, и организатор детской игры.</w:t>
      </w:r>
    </w:p>
    <w:p w:rsidR="001F7A6B" w:rsidRPr="001F7A6B" w:rsidRDefault="001F7A6B" w:rsidP="001F7A6B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lang w:val="ru-RU"/>
        </w:rPr>
      </w:pPr>
      <w:r w:rsidRPr="001F7A6B">
        <w:rPr>
          <w:color w:val="000000"/>
          <w:sz w:val="24"/>
          <w:szCs w:val="24"/>
          <w:lang w:val="ru-RU"/>
        </w:rPr>
        <w:t>Поэтому технология «Детский сад – Дом радости» предполагает не рецепты организации игры, но лишь регулятивные принципы, в направлении которых программная игра должна быть организована каждый раз по-новому, творчески.</w:t>
      </w:r>
    </w:p>
    <w:p w:rsidR="001F7A6B" w:rsidRPr="001F7A6B" w:rsidRDefault="001F7A6B" w:rsidP="001F7A6B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lang w:val="ru-RU"/>
        </w:rPr>
      </w:pPr>
      <w:r w:rsidRPr="001F7A6B">
        <w:rPr>
          <w:color w:val="000000"/>
          <w:sz w:val="24"/>
          <w:szCs w:val="24"/>
          <w:lang w:val="ru-RU"/>
        </w:rPr>
        <w:t>Главная задача педагога – овладеть правильной организацией игры как самодеятельности ребенка:</w:t>
      </w:r>
    </w:p>
    <w:p w:rsidR="001F7A6B" w:rsidRPr="001F7A6B" w:rsidRDefault="001F7A6B" w:rsidP="001F7A6B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lang w:val="ru-RU"/>
        </w:rPr>
      </w:pPr>
      <w:proofErr w:type="gramStart"/>
      <w:r w:rsidRPr="001F7A6B">
        <w:rPr>
          <w:color w:val="000000"/>
          <w:sz w:val="24"/>
          <w:szCs w:val="24"/>
          <w:lang w:val="ru-RU"/>
        </w:rPr>
        <w:t>во</w:t>
      </w:r>
      <w:proofErr w:type="gramEnd"/>
      <w:r w:rsidRPr="001F7A6B">
        <w:rPr>
          <w:color w:val="000000"/>
          <w:sz w:val="24"/>
          <w:szCs w:val="24"/>
          <w:lang w:val="ru-RU"/>
        </w:rPr>
        <w:t xml:space="preserve"> - первых, её нужно организовать так, чтобы в игре (в каждом её виде) предчувствовался будущий урок – нравственный идеал, соответствующий общечеловеческим ценностям. </w:t>
      </w:r>
      <w:r w:rsidRPr="009F1A1A">
        <w:rPr>
          <w:color w:val="000000"/>
          <w:sz w:val="24"/>
          <w:szCs w:val="24"/>
        </w:rPr>
        <w:t> </w:t>
      </w:r>
    </w:p>
    <w:p w:rsidR="001F7A6B" w:rsidRPr="001F7A6B" w:rsidRDefault="001F7A6B" w:rsidP="001F7A6B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lang w:val="ru-RU"/>
        </w:rPr>
      </w:pPr>
      <w:r w:rsidRPr="009F1A1A">
        <w:rPr>
          <w:b/>
          <w:bCs/>
          <w:color w:val="FF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>во - вторых,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 xml:space="preserve">педагог должен содействовать обогащению и самостоятельному накоплению ребенком представлений об образах для подражания (героях, на которых он хотел быть похожим). </w:t>
      </w:r>
      <w:r w:rsidRPr="009F1A1A">
        <w:rPr>
          <w:color w:val="000000"/>
          <w:sz w:val="24"/>
          <w:szCs w:val="24"/>
        </w:rPr>
        <w:t> </w:t>
      </w:r>
    </w:p>
    <w:p w:rsidR="001F7A6B" w:rsidRPr="001F7A6B" w:rsidRDefault="001F7A6B" w:rsidP="001F7A6B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lang w:val="ru-RU"/>
        </w:rPr>
      </w:pPr>
      <w:r w:rsidRPr="001F7A6B">
        <w:rPr>
          <w:color w:val="000000"/>
          <w:sz w:val="24"/>
          <w:szCs w:val="24"/>
          <w:lang w:val="ru-RU"/>
        </w:rPr>
        <w:t>в – третьих,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 xml:space="preserve">организуя игру, педагог продумывает средства игры (роль, атрибуты, игровое пространство). </w:t>
      </w:r>
      <w:r w:rsidRPr="009F1A1A">
        <w:rPr>
          <w:color w:val="000000"/>
          <w:sz w:val="24"/>
          <w:szCs w:val="24"/>
        </w:rPr>
        <w:t> </w:t>
      </w:r>
    </w:p>
    <w:p w:rsidR="001F7A6B" w:rsidRPr="001F7A6B" w:rsidRDefault="001F7A6B" w:rsidP="001F7A6B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lang w:val="ru-RU"/>
        </w:rPr>
      </w:pP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>в – четвертых,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>для воспитателя игра – это лаборатория познания своего воспитанника и возможность при умелом руководстве содействовать коррекции его личности;</w:t>
      </w:r>
    </w:p>
    <w:p w:rsidR="001F7A6B" w:rsidRPr="001F7A6B" w:rsidRDefault="001F7A6B" w:rsidP="001F7A6B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lang w:val="ru-RU"/>
        </w:rPr>
      </w:pPr>
      <w:r w:rsidRPr="001F7A6B">
        <w:rPr>
          <w:color w:val="000000"/>
          <w:sz w:val="24"/>
          <w:szCs w:val="24"/>
          <w:lang w:val="ru-RU"/>
        </w:rPr>
        <w:t>в – пятых,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>творчество педагога должно быть направлено на организацию каждой игры так, чтобы воспитанник приходил к результату – оценке и самооценке созданного образа</w:t>
      </w:r>
      <w:proofErr w:type="gramStart"/>
      <w:r w:rsidRPr="001F7A6B">
        <w:rPr>
          <w:color w:val="000000"/>
          <w:sz w:val="24"/>
          <w:szCs w:val="24"/>
          <w:lang w:val="ru-RU"/>
        </w:rPr>
        <w:t xml:space="preserve"> .</w:t>
      </w:r>
      <w:proofErr w:type="gramEnd"/>
    </w:p>
    <w:p w:rsidR="001F7A6B" w:rsidRPr="009F1A1A" w:rsidRDefault="001F7A6B" w:rsidP="001F7A6B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</w:rPr>
      </w:pPr>
      <w:r w:rsidRPr="009F1A1A">
        <w:rPr>
          <w:b/>
          <w:bCs/>
          <w:color w:val="FF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 xml:space="preserve">Выполнению любой деятельности, которая вызвала интерес у ребенка, ему нужно учиться — последовательно восходить с уровня узнавания к уровню выполнения под руководством наставника, потом к уровню самостоятельного и творческого выполнения (А.А. </w:t>
      </w:r>
      <w:proofErr w:type="spellStart"/>
      <w:r w:rsidRPr="001F7A6B">
        <w:rPr>
          <w:color w:val="000000"/>
          <w:sz w:val="24"/>
          <w:szCs w:val="24"/>
          <w:lang w:val="ru-RU"/>
        </w:rPr>
        <w:t>Люблинская</w:t>
      </w:r>
      <w:proofErr w:type="spellEnd"/>
      <w:r w:rsidRPr="001F7A6B">
        <w:rPr>
          <w:color w:val="000000"/>
          <w:sz w:val="24"/>
          <w:szCs w:val="24"/>
          <w:lang w:val="ru-RU"/>
        </w:rPr>
        <w:t xml:space="preserve">). Данный закон открывает педагогу алгоритм содействия овладению ребенком каждым видом деятельности. </w:t>
      </w:r>
      <w:proofErr w:type="spellStart"/>
      <w:r w:rsidRPr="009F1A1A">
        <w:rPr>
          <w:color w:val="000000"/>
          <w:sz w:val="24"/>
          <w:szCs w:val="24"/>
        </w:rPr>
        <w:t>Алгоритм</w:t>
      </w:r>
      <w:proofErr w:type="spellEnd"/>
      <w:r w:rsidRPr="009F1A1A">
        <w:rPr>
          <w:color w:val="000000"/>
          <w:sz w:val="24"/>
          <w:szCs w:val="24"/>
        </w:rPr>
        <w:t xml:space="preserve"> </w:t>
      </w:r>
      <w:proofErr w:type="spellStart"/>
      <w:r w:rsidRPr="009F1A1A">
        <w:rPr>
          <w:color w:val="000000"/>
          <w:sz w:val="24"/>
          <w:szCs w:val="24"/>
        </w:rPr>
        <w:t>разработан</w:t>
      </w:r>
      <w:proofErr w:type="spellEnd"/>
      <w:r w:rsidRPr="009F1A1A">
        <w:rPr>
          <w:color w:val="000000"/>
          <w:sz w:val="24"/>
          <w:szCs w:val="24"/>
        </w:rPr>
        <w:t xml:space="preserve"> и </w:t>
      </w:r>
      <w:proofErr w:type="spellStart"/>
      <w:r w:rsidRPr="009F1A1A">
        <w:rPr>
          <w:color w:val="000000"/>
          <w:sz w:val="24"/>
          <w:szCs w:val="24"/>
        </w:rPr>
        <w:t>назван</w:t>
      </w:r>
      <w:proofErr w:type="spellEnd"/>
      <w:r w:rsidRPr="009F1A1A">
        <w:rPr>
          <w:color w:val="000000"/>
          <w:sz w:val="24"/>
          <w:szCs w:val="24"/>
        </w:rPr>
        <w:t xml:space="preserve"> «</w:t>
      </w:r>
      <w:proofErr w:type="spellStart"/>
      <w:r w:rsidRPr="009F1A1A">
        <w:rPr>
          <w:color w:val="000000"/>
          <w:sz w:val="24"/>
          <w:szCs w:val="24"/>
        </w:rPr>
        <w:t>Лесенка</w:t>
      </w:r>
      <w:proofErr w:type="spellEnd"/>
      <w:r w:rsidRPr="009F1A1A">
        <w:rPr>
          <w:color w:val="000000"/>
          <w:sz w:val="24"/>
          <w:szCs w:val="24"/>
        </w:rPr>
        <w:t xml:space="preserve"> </w:t>
      </w:r>
      <w:proofErr w:type="spellStart"/>
      <w:r w:rsidRPr="009F1A1A">
        <w:rPr>
          <w:color w:val="000000"/>
          <w:sz w:val="24"/>
          <w:szCs w:val="24"/>
        </w:rPr>
        <w:t>успеха</w:t>
      </w:r>
      <w:proofErr w:type="spellEnd"/>
      <w:r w:rsidRPr="009F1A1A">
        <w:rPr>
          <w:color w:val="000000"/>
          <w:sz w:val="24"/>
          <w:szCs w:val="24"/>
        </w:rPr>
        <w:t xml:space="preserve">» (Н.М. </w:t>
      </w:r>
      <w:proofErr w:type="spellStart"/>
      <w:r w:rsidRPr="009F1A1A">
        <w:rPr>
          <w:color w:val="000000"/>
          <w:sz w:val="24"/>
          <w:szCs w:val="24"/>
        </w:rPr>
        <w:t>Крылова</w:t>
      </w:r>
      <w:proofErr w:type="spellEnd"/>
      <w:r w:rsidRPr="009F1A1A">
        <w:rPr>
          <w:color w:val="000000"/>
          <w:sz w:val="24"/>
          <w:szCs w:val="24"/>
        </w:rPr>
        <w:t>):</w:t>
      </w:r>
    </w:p>
    <w:p w:rsidR="001F7A6B" w:rsidRPr="009F1A1A" w:rsidRDefault="001F7A6B" w:rsidP="006C58CB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rFonts w:ascii="Calibri" w:hAnsi="Calibri" w:cs="Arial"/>
          <w:color w:val="000000"/>
          <w:sz w:val="24"/>
          <w:szCs w:val="24"/>
        </w:rPr>
      </w:pPr>
      <w:r w:rsidRPr="001F7A6B">
        <w:rPr>
          <w:color w:val="000000"/>
          <w:sz w:val="24"/>
          <w:szCs w:val="24"/>
          <w:lang w:val="ru-RU"/>
        </w:rPr>
        <w:t xml:space="preserve">первая ее «ступенька» (этап целенаправленной работы педагога) называется «театр взрослого». Цель педагога — вызвать желание у ребенка научиться выполнению демонстрируемой им деятельности. </w:t>
      </w:r>
      <w:proofErr w:type="spellStart"/>
      <w:r w:rsidRPr="009F1A1A">
        <w:rPr>
          <w:color w:val="000000"/>
          <w:sz w:val="24"/>
          <w:szCs w:val="24"/>
        </w:rPr>
        <w:t>Воспитатель</w:t>
      </w:r>
      <w:proofErr w:type="spellEnd"/>
      <w:r w:rsidRPr="009F1A1A">
        <w:rPr>
          <w:color w:val="000000"/>
          <w:sz w:val="24"/>
          <w:szCs w:val="24"/>
        </w:rPr>
        <w:t xml:space="preserve"> — «</w:t>
      </w:r>
      <w:proofErr w:type="spellStart"/>
      <w:r w:rsidRPr="009F1A1A">
        <w:rPr>
          <w:color w:val="000000"/>
          <w:sz w:val="24"/>
          <w:szCs w:val="24"/>
        </w:rPr>
        <w:t>артист</w:t>
      </w:r>
      <w:proofErr w:type="spellEnd"/>
      <w:r w:rsidRPr="009F1A1A">
        <w:rPr>
          <w:color w:val="000000"/>
          <w:sz w:val="24"/>
          <w:szCs w:val="24"/>
        </w:rPr>
        <w:t xml:space="preserve">», </w:t>
      </w:r>
      <w:proofErr w:type="spellStart"/>
      <w:r w:rsidRPr="009F1A1A">
        <w:rPr>
          <w:color w:val="000000"/>
          <w:sz w:val="24"/>
          <w:szCs w:val="24"/>
        </w:rPr>
        <w:t>ребенок</w:t>
      </w:r>
      <w:proofErr w:type="spellEnd"/>
      <w:r w:rsidRPr="009F1A1A">
        <w:rPr>
          <w:color w:val="000000"/>
          <w:sz w:val="24"/>
          <w:szCs w:val="24"/>
        </w:rPr>
        <w:t xml:space="preserve">  «</w:t>
      </w:r>
      <w:proofErr w:type="spellStart"/>
      <w:r w:rsidRPr="009F1A1A">
        <w:rPr>
          <w:color w:val="000000"/>
          <w:sz w:val="24"/>
          <w:szCs w:val="24"/>
        </w:rPr>
        <w:t>очарованный</w:t>
      </w:r>
      <w:proofErr w:type="spellEnd"/>
      <w:r w:rsidRPr="009F1A1A">
        <w:rPr>
          <w:color w:val="000000"/>
          <w:sz w:val="24"/>
          <w:szCs w:val="24"/>
        </w:rPr>
        <w:t xml:space="preserve"> </w:t>
      </w:r>
      <w:proofErr w:type="spellStart"/>
      <w:r w:rsidRPr="009F1A1A">
        <w:rPr>
          <w:color w:val="000000"/>
          <w:sz w:val="24"/>
          <w:szCs w:val="24"/>
        </w:rPr>
        <w:t>зритель</w:t>
      </w:r>
      <w:proofErr w:type="spellEnd"/>
      <w:r w:rsidRPr="009F1A1A">
        <w:rPr>
          <w:color w:val="000000"/>
          <w:sz w:val="24"/>
          <w:szCs w:val="24"/>
        </w:rPr>
        <w:t>»;</w:t>
      </w:r>
    </w:p>
    <w:p w:rsidR="001F7A6B" w:rsidRPr="001F7A6B" w:rsidRDefault="001F7A6B" w:rsidP="006C58CB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30" w:after="30"/>
        <w:ind w:left="0" w:firstLine="900"/>
        <w:rPr>
          <w:rFonts w:ascii="Calibri" w:hAnsi="Calibri" w:cs="Arial"/>
          <w:color w:val="000000"/>
          <w:sz w:val="24"/>
          <w:szCs w:val="24"/>
          <w:lang w:val="ru-RU"/>
        </w:rPr>
      </w:pPr>
      <w:r w:rsidRPr="001F7A6B">
        <w:rPr>
          <w:color w:val="000000"/>
          <w:sz w:val="24"/>
          <w:szCs w:val="24"/>
          <w:lang w:val="ru-RU"/>
        </w:rPr>
        <w:t xml:space="preserve">вторая 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 xml:space="preserve">«ступенька» 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 xml:space="preserve">«желанные, 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 xml:space="preserve"> вкусные 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 xml:space="preserve">собеседники». </w:t>
      </w:r>
      <w:r w:rsidRPr="009F1A1A">
        <w:rPr>
          <w:color w:val="000000"/>
          <w:sz w:val="24"/>
          <w:szCs w:val="24"/>
        </w:rPr>
        <w:t> </w:t>
      </w:r>
    </w:p>
    <w:p w:rsidR="001F7A6B" w:rsidRPr="001F7A6B" w:rsidRDefault="001F7A6B" w:rsidP="001F7A6B">
      <w:pPr>
        <w:shd w:val="clear" w:color="auto" w:fill="FFFFFF"/>
        <w:spacing w:before="30" w:after="30"/>
        <w:rPr>
          <w:rFonts w:ascii="Calibri" w:hAnsi="Calibri" w:cs="Arial"/>
          <w:color w:val="000000"/>
          <w:sz w:val="24"/>
          <w:szCs w:val="24"/>
          <w:lang w:val="ru-RU"/>
        </w:rPr>
      </w:pPr>
      <w:r w:rsidRPr="001F7A6B">
        <w:rPr>
          <w:color w:val="000000"/>
          <w:sz w:val="24"/>
          <w:szCs w:val="24"/>
          <w:lang w:val="ru-RU"/>
        </w:rPr>
        <w:t xml:space="preserve">Цель 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 xml:space="preserve"> педагога 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 xml:space="preserve">содействовать каждому ребенку (с учетом его возраста, темперамента, </w:t>
      </w:r>
      <w:r w:rsidRPr="001F7A6B">
        <w:rPr>
          <w:color w:val="000000"/>
          <w:sz w:val="24"/>
          <w:szCs w:val="24"/>
          <w:lang w:val="ru-RU"/>
        </w:rPr>
        <w:lastRenderedPageBreak/>
        <w:t xml:space="preserve">характера, пола) в овладении им деятельностью до уровня самостоятельности (показатели — по своей инициативе браться за дело, выполнять его без помощи взрослого, адекватно, объективно давать самооценку полученного результата), а затем и уровня творчества. </w:t>
      </w:r>
      <w:r w:rsidRPr="009F1A1A">
        <w:rPr>
          <w:color w:val="000000"/>
          <w:sz w:val="24"/>
          <w:szCs w:val="24"/>
        </w:rPr>
        <w:t> </w:t>
      </w:r>
    </w:p>
    <w:p w:rsidR="001F7A6B" w:rsidRPr="001F7A6B" w:rsidRDefault="001F7A6B" w:rsidP="006C58CB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rFonts w:ascii="Calibri" w:hAnsi="Calibri" w:cs="Arial"/>
          <w:color w:val="000000"/>
          <w:sz w:val="24"/>
          <w:szCs w:val="24"/>
          <w:lang w:val="ru-RU"/>
        </w:rPr>
      </w:pPr>
      <w:proofErr w:type="gramStart"/>
      <w:r w:rsidRPr="001F7A6B">
        <w:rPr>
          <w:color w:val="000000"/>
          <w:sz w:val="24"/>
          <w:szCs w:val="24"/>
          <w:lang w:val="ru-RU"/>
        </w:rPr>
        <w:t>Третья «ступенька» — «фронтальная форма обучения (занятие, труд, игра и т.д.)».</w:t>
      </w:r>
      <w:proofErr w:type="gramEnd"/>
      <w:r w:rsidRPr="001F7A6B">
        <w:rPr>
          <w:color w:val="000000"/>
          <w:sz w:val="24"/>
          <w:szCs w:val="24"/>
          <w:lang w:val="ru-RU"/>
        </w:rPr>
        <w:t xml:space="preserve"> Цель педагога — двойная: с одной стороны, предоставить возможность ребенку в коллективе сверстников </w:t>
      </w:r>
      <w:proofErr w:type="spellStart"/>
      <w:r w:rsidRPr="001F7A6B">
        <w:rPr>
          <w:color w:val="000000"/>
          <w:sz w:val="24"/>
          <w:szCs w:val="24"/>
          <w:lang w:val="ru-RU"/>
        </w:rPr>
        <w:t>самоутверждаться</w:t>
      </w:r>
      <w:proofErr w:type="spellEnd"/>
      <w:r w:rsidRPr="001F7A6B">
        <w:rPr>
          <w:color w:val="000000"/>
          <w:sz w:val="24"/>
          <w:szCs w:val="24"/>
          <w:lang w:val="ru-RU"/>
        </w:rPr>
        <w:t xml:space="preserve"> в самодеятельности. А с другой 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 xml:space="preserve">диагностировать в форме </w:t>
      </w:r>
      <w:proofErr w:type="spellStart"/>
      <w:r w:rsidRPr="001F7A6B">
        <w:rPr>
          <w:color w:val="000000"/>
          <w:sz w:val="24"/>
          <w:szCs w:val="24"/>
          <w:lang w:val="ru-RU"/>
        </w:rPr>
        <w:t>общегрупповой</w:t>
      </w:r>
      <w:proofErr w:type="spellEnd"/>
      <w:r w:rsidRPr="001F7A6B">
        <w:rPr>
          <w:color w:val="000000"/>
          <w:sz w:val="24"/>
          <w:szCs w:val="24"/>
          <w:lang w:val="ru-RU"/>
        </w:rPr>
        <w:t xml:space="preserve"> организации достижения каждого воспитанника в той деятельности, которую он осваивал в индивидуальном обучении 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 xml:space="preserve"> Воспитатель — «дирижёр», «режиссёр», а дети — «заботливые исполнители», с нравственной направленностью поведения;</w:t>
      </w:r>
    </w:p>
    <w:p w:rsidR="001F7A6B" w:rsidRPr="001F7A6B" w:rsidRDefault="001F7A6B" w:rsidP="006C58CB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rFonts w:ascii="Calibri" w:hAnsi="Calibri" w:cs="Arial"/>
          <w:color w:val="000000"/>
          <w:sz w:val="24"/>
          <w:szCs w:val="24"/>
          <w:lang w:val="ru-RU"/>
        </w:rPr>
      </w:pPr>
      <w:r w:rsidRPr="001F7A6B">
        <w:rPr>
          <w:color w:val="000000"/>
          <w:sz w:val="24"/>
          <w:szCs w:val="24"/>
          <w:lang w:val="ru-RU"/>
        </w:rPr>
        <w:t xml:space="preserve">четвертая «ступенька» — «театр ребенка». По мере достижения уровня самодеятельности, он стремится к проявлению своей одаренности — к творчеству. Он способен к сотрудничеству со сверстниками, к развитию коллективных взаимоотношений, создающих новые возможности для саморазвития каждого как индивидуальности. 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</w:p>
    <w:p w:rsidR="001F7A6B" w:rsidRPr="001F7A6B" w:rsidRDefault="001F7A6B" w:rsidP="001F7A6B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lang w:val="ru-RU"/>
        </w:rPr>
      </w:pPr>
      <w:r w:rsidRPr="001F7A6B">
        <w:rPr>
          <w:color w:val="000000"/>
          <w:sz w:val="24"/>
          <w:szCs w:val="24"/>
          <w:lang w:val="ru-RU"/>
        </w:rPr>
        <w:t xml:space="preserve">Цель педагога 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 xml:space="preserve"> — 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 xml:space="preserve"> любоваться, 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 xml:space="preserve"> радоваться 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 xml:space="preserve"> самовыражению 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 xml:space="preserve"> ребенком своей индивидуальности. Воспитатель — «очарованный зритель», а ребенок — «артист».</w:t>
      </w:r>
    </w:p>
    <w:p w:rsidR="001F7A6B" w:rsidRPr="001F7A6B" w:rsidRDefault="001F7A6B" w:rsidP="001F7A6B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lang w:val="ru-RU"/>
        </w:rPr>
      </w:pPr>
      <w:r w:rsidRPr="001F7A6B">
        <w:rPr>
          <w:b/>
          <w:color w:val="000000"/>
          <w:sz w:val="24"/>
          <w:szCs w:val="24"/>
          <w:lang w:val="ru-RU"/>
        </w:rPr>
        <w:t>В младшей</w:t>
      </w:r>
      <w:r w:rsidRPr="001F7A6B">
        <w:rPr>
          <w:color w:val="000000"/>
          <w:sz w:val="24"/>
          <w:szCs w:val="24"/>
          <w:lang w:val="ru-RU"/>
        </w:rPr>
        <w:t xml:space="preserve"> группе игра — самая любимая и основная деятельность, игра переходит от сюжетно-</w:t>
      </w:r>
      <w:proofErr w:type="spellStart"/>
      <w:r w:rsidRPr="001F7A6B">
        <w:rPr>
          <w:color w:val="000000"/>
          <w:sz w:val="24"/>
          <w:szCs w:val="24"/>
          <w:lang w:val="ru-RU"/>
        </w:rPr>
        <w:t>отобразительной</w:t>
      </w:r>
      <w:proofErr w:type="spellEnd"/>
      <w:r w:rsidRPr="001F7A6B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1F7A6B">
        <w:rPr>
          <w:color w:val="000000"/>
          <w:sz w:val="24"/>
          <w:szCs w:val="24"/>
          <w:lang w:val="ru-RU"/>
        </w:rPr>
        <w:t>к</w:t>
      </w:r>
      <w:proofErr w:type="gramEnd"/>
      <w:r w:rsidRPr="001F7A6B">
        <w:rPr>
          <w:color w:val="000000"/>
          <w:sz w:val="24"/>
          <w:szCs w:val="24"/>
          <w:lang w:val="ru-RU"/>
        </w:rPr>
        <w:t xml:space="preserve"> сюжетно-ролевой. Наступает период собственно-ролевой игры, в которой ребенок начинает моделировать знакомые ему трудовые и социальные отношения.</w:t>
      </w:r>
    </w:p>
    <w:p w:rsidR="001F7A6B" w:rsidRPr="001F7A6B" w:rsidRDefault="001F7A6B" w:rsidP="001F7A6B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lang w:val="ru-RU"/>
        </w:rPr>
      </w:pPr>
      <w:r w:rsidRPr="001F7A6B">
        <w:rPr>
          <w:color w:val="000000"/>
          <w:sz w:val="24"/>
          <w:szCs w:val="24"/>
          <w:lang w:val="ru-RU"/>
        </w:rPr>
        <w:t xml:space="preserve">Ведущие сюжеты «дочки-матери» и «гости» имеют огромное значение для </w:t>
      </w:r>
      <w:proofErr w:type="spellStart"/>
      <w:r w:rsidRPr="001F7A6B">
        <w:rPr>
          <w:color w:val="000000"/>
          <w:sz w:val="24"/>
          <w:szCs w:val="24"/>
          <w:lang w:val="ru-RU"/>
        </w:rPr>
        <w:t>гуманизации</w:t>
      </w:r>
      <w:proofErr w:type="spellEnd"/>
      <w:r w:rsidRPr="001F7A6B">
        <w:rPr>
          <w:color w:val="000000"/>
          <w:sz w:val="24"/>
          <w:szCs w:val="24"/>
          <w:lang w:val="ru-RU"/>
        </w:rPr>
        <w:t xml:space="preserve"> личности ребенка. </w:t>
      </w:r>
      <w:proofErr w:type="gramStart"/>
      <w:r w:rsidRPr="001F7A6B">
        <w:rPr>
          <w:color w:val="000000"/>
          <w:sz w:val="24"/>
          <w:szCs w:val="24"/>
          <w:lang w:val="ru-RU"/>
        </w:rPr>
        <w:t>Сюжетно-ролевые игры привлекают малыша, прежде всего, своими предметами (кукла, машина, собачка, коляска), с которыми можно действовать (в машине что-то перевозить, куклу покормить, уложить спать, покатать в коляске, собачку вывести погулять и т.д.).</w:t>
      </w:r>
      <w:proofErr w:type="gramEnd"/>
      <w:r w:rsidRPr="001F7A6B">
        <w:rPr>
          <w:color w:val="000000"/>
          <w:sz w:val="24"/>
          <w:szCs w:val="24"/>
          <w:lang w:val="ru-RU"/>
        </w:rPr>
        <w:t xml:space="preserve"> Ребёнок сначала манипулирует предметом (кладет куклу на кровать, вынимает ее; мешает ложкой в кастрюльке), 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 xml:space="preserve">получая удовольствие действия с ним. Но постепенно, раскрывая нравственную категорию «позаботиться о ком-то», он учится отображать жизнь и деятельность, взаимоотношения взрослого с ребенком, с машиной, с животным в соответствии с нравственным смыслом поступка, обозначаемого 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 xml:space="preserve"> игровым 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 xml:space="preserve"> воображением. </w:t>
      </w:r>
      <w:r w:rsidRPr="009F1A1A">
        <w:rPr>
          <w:color w:val="000000"/>
          <w:sz w:val="24"/>
          <w:szCs w:val="24"/>
        </w:rPr>
        <w:t> </w:t>
      </w:r>
    </w:p>
    <w:p w:rsidR="001F7A6B" w:rsidRPr="001F7A6B" w:rsidRDefault="001F7A6B" w:rsidP="001F7A6B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lang w:val="ru-RU"/>
        </w:rPr>
      </w:pPr>
      <w:r w:rsidRPr="001F7A6B">
        <w:rPr>
          <w:color w:val="000000"/>
          <w:sz w:val="24"/>
          <w:szCs w:val="24"/>
          <w:lang w:val="ru-RU"/>
        </w:rPr>
        <w:t xml:space="preserve">В 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 xml:space="preserve">сюжете 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 xml:space="preserve">игры 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 xml:space="preserve"> «Дочки-матери» 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>малыши выполняют короткую по фазе деятельность (моет руки кукле и укладывает ее спать), потом дополняет ещё фазу (варит еду), потом ещё (кормит куклу) и т.д. У него развивается умение связно передавать в игре несколько последовательных эпизодов (кукла моет руки, ест, ложится спать; мама для куклы варит еду; и т.п.; папа моет машину, заправляет ее бензином, нагружает груз, перевозит в другое место и т.д.).</w:t>
      </w:r>
    </w:p>
    <w:p w:rsidR="001F7A6B" w:rsidRPr="001F7A6B" w:rsidRDefault="001F7A6B" w:rsidP="00001508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lang w:val="ru-RU"/>
        </w:rPr>
      </w:pPr>
      <w:r w:rsidRPr="001F7A6B">
        <w:rPr>
          <w:color w:val="000000"/>
          <w:sz w:val="24"/>
          <w:szCs w:val="24"/>
          <w:lang w:val="ru-RU"/>
        </w:rPr>
        <w:t>Наблюдение за трудом взрослого (семь трудовых процессов няни — помощника воспитателя</w:t>
      </w:r>
      <w:r w:rsidRPr="001F7A6B">
        <w:rPr>
          <w:sz w:val="24"/>
          <w:szCs w:val="24"/>
          <w:lang w:val="ru-RU"/>
        </w:rPr>
        <w:t>,</w:t>
      </w:r>
      <w:r w:rsidRPr="009F1A1A">
        <w:rPr>
          <w:sz w:val="24"/>
          <w:szCs w:val="24"/>
        </w:rPr>
        <w:t> </w:t>
      </w:r>
      <w:r w:rsidRPr="001F7A6B">
        <w:rPr>
          <w:bCs/>
          <w:sz w:val="24"/>
          <w:szCs w:val="24"/>
          <w:lang w:val="ru-RU"/>
        </w:rPr>
        <w:t xml:space="preserve">одевает на прогулку, </w:t>
      </w:r>
      <w:r w:rsidRPr="009F1A1A">
        <w:rPr>
          <w:bCs/>
          <w:sz w:val="24"/>
          <w:szCs w:val="24"/>
        </w:rPr>
        <w:t> </w:t>
      </w:r>
      <w:r w:rsidRPr="001F7A6B">
        <w:rPr>
          <w:bCs/>
          <w:sz w:val="24"/>
          <w:szCs w:val="24"/>
          <w:lang w:val="ru-RU"/>
        </w:rPr>
        <w:t xml:space="preserve">меняет полотенца, </w:t>
      </w:r>
      <w:r w:rsidRPr="009F1A1A">
        <w:rPr>
          <w:bCs/>
          <w:sz w:val="24"/>
          <w:szCs w:val="24"/>
        </w:rPr>
        <w:t> </w:t>
      </w:r>
      <w:r w:rsidRPr="001F7A6B">
        <w:rPr>
          <w:bCs/>
          <w:sz w:val="24"/>
          <w:szCs w:val="24"/>
          <w:lang w:val="ru-RU"/>
        </w:rPr>
        <w:t>заправляет постель, приносит еду, моет посуду, накрывает на стол, моет пол</w:t>
      </w:r>
      <w:proofErr w:type="gramStart"/>
      <w:r w:rsidRPr="009F1A1A">
        <w:rPr>
          <w:sz w:val="24"/>
          <w:szCs w:val="24"/>
        </w:rPr>
        <w:t> </w:t>
      </w:r>
      <w:r w:rsidRPr="001F7A6B">
        <w:rPr>
          <w:sz w:val="24"/>
          <w:szCs w:val="24"/>
          <w:lang w:val="ru-RU"/>
        </w:rPr>
        <w:t>)</w:t>
      </w:r>
      <w:proofErr w:type="gramEnd"/>
      <w:r w:rsidRPr="001F7A6B">
        <w:rPr>
          <w:color w:val="000000"/>
          <w:sz w:val="24"/>
          <w:szCs w:val="24"/>
          <w:lang w:val="ru-RU"/>
        </w:rPr>
        <w:t>, рассматривание картинок с изображением заботы о машине, о животных (няни, мамы, шофера, животновода и т.д.) и обозначение результата их деятельности, отношения к своим обязанностям словом «позаботилась» («позаботился») — побуждает малыша к подражанию</w:t>
      </w:r>
      <w:r w:rsidRPr="009F1A1A">
        <w:rPr>
          <w:color w:val="000000"/>
          <w:sz w:val="24"/>
          <w:szCs w:val="24"/>
        </w:rPr>
        <w:t>        </w:t>
      </w:r>
      <w:r w:rsidRPr="001F7A6B">
        <w:rPr>
          <w:color w:val="000000"/>
          <w:sz w:val="24"/>
          <w:szCs w:val="24"/>
          <w:lang w:val="ru-RU"/>
        </w:rPr>
        <w:t>хорошим поступкам взрослых людей, доброжелательным взаимоотношениям между ними. Поэтому малыши по своей инициативе начинают объединяться (ходить друг к другу в «гости» — хозяин дома готовит для каждого гостя еду, заботливо угощает, а гость со своим ребенком дарит подарки — читает стихи и другие формы поздравления — подражание празднованию «Дня рождения»).</w:t>
      </w:r>
    </w:p>
    <w:p w:rsidR="001F7A6B" w:rsidRPr="001F7A6B" w:rsidRDefault="001F7A6B" w:rsidP="001F7A6B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lang w:val="ru-RU"/>
        </w:rPr>
      </w:pPr>
      <w:r w:rsidRPr="001F7A6B">
        <w:rPr>
          <w:color w:val="000000"/>
          <w:sz w:val="24"/>
          <w:szCs w:val="24"/>
          <w:lang w:val="ru-RU"/>
        </w:rPr>
        <w:t xml:space="preserve">Вариативные размеры кукол, машин (других предметов), о которых ребенок может «заботиться», создавая в игре образ «мамы, папы, шофера», ставят его каждый раз в нестандартные ситуации. От малыша требуется, ради </w:t>
      </w:r>
      <w:proofErr w:type="gramStart"/>
      <w:r w:rsidRPr="001F7A6B">
        <w:rPr>
          <w:color w:val="000000"/>
          <w:sz w:val="24"/>
          <w:szCs w:val="24"/>
          <w:lang w:val="ru-RU"/>
        </w:rPr>
        <w:t>выполнения</w:t>
      </w:r>
      <w:proofErr w:type="gramEnd"/>
      <w:r w:rsidRPr="001F7A6B">
        <w:rPr>
          <w:color w:val="000000"/>
          <w:sz w:val="24"/>
          <w:szCs w:val="24"/>
          <w:lang w:val="ru-RU"/>
        </w:rPr>
        <w:t xml:space="preserve"> взятого на себя нравственного урока, интегративное решение разнообразных задач (математических, эстетических, речевых и т.д.) Целенаправленность создания игрового образа обусловливает подбор им предметов для куклы в соответствии с ее размером: постельные принадлежности по длине, ширине «ребенка»;</w:t>
      </w:r>
    </w:p>
    <w:p w:rsidR="001F7A6B" w:rsidRDefault="001F7A6B" w:rsidP="001F7A6B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proofErr w:type="gramStart"/>
      <w:r w:rsidRPr="001F7A6B">
        <w:rPr>
          <w:color w:val="000000"/>
          <w:sz w:val="24"/>
          <w:szCs w:val="24"/>
          <w:lang w:val="ru-RU"/>
        </w:rPr>
        <w:lastRenderedPageBreak/>
        <w:t xml:space="preserve">Высота конструируемого стола, стула определяется высотой строительного материала (цилиндр, куб, кирпич); выбор формы столешницы (круглая, 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 xml:space="preserve"> овальная, 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 xml:space="preserve">прямоугольная 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 xml:space="preserve">или 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 xml:space="preserve"> квадратная) это 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>уже эмоциональное решение (какая сегодня больше нравится).</w:t>
      </w:r>
      <w:proofErr w:type="gramEnd"/>
      <w:r w:rsidRPr="001F7A6B">
        <w:rPr>
          <w:color w:val="000000"/>
          <w:sz w:val="24"/>
          <w:szCs w:val="24"/>
          <w:lang w:val="ru-RU"/>
        </w:rPr>
        <w:t xml:space="preserve"> Именно сознательное обозначение своего отношения к кукле </w:t>
      </w:r>
      <w:r w:rsidRPr="009F1A1A">
        <w:rPr>
          <w:color w:val="000000"/>
          <w:sz w:val="24"/>
          <w:szCs w:val="24"/>
        </w:rPr>
        <w:t> </w:t>
      </w:r>
      <w:r w:rsidRPr="001F7A6B">
        <w:rPr>
          <w:color w:val="000000"/>
          <w:sz w:val="24"/>
          <w:szCs w:val="24"/>
          <w:lang w:val="ru-RU"/>
        </w:rPr>
        <w:t>ребенок формулирует в самооценке созданного образа — результате игры («я чисто вымыл ей руки, она не заболеет, я позаботился о дочке, я заботливый папа»).</w:t>
      </w:r>
    </w:p>
    <w:p w:rsidR="00756FE8" w:rsidRPr="00756FE8" w:rsidRDefault="00756FE8" w:rsidP="00001508">
      <w:pPr>
        <w:jc w:val="both"/>
        <w:rPr>
          <w:sz w:val="24"/>
          <w:szCs w:val="24"/>
          <w:lang w:val="ru-RU"/>
        </w:rPr>
      </w:pPr>
      <w:r w:rsidRPr="00756FE8">
        <w:rPr>
          <w:sz w:val="24"/>
          <w:szCs w:val="24"/>
          <w:lang w:val="ru-RU"/>
        </w:rPr>
        <w:t xml:space="preserve">Особое место уделяется </w:t>
      </w:r>
      <w:r w:rsidRPr="00756FE8">
        <w:rPr>
          <w:b/>
          <w:sz w:val="24"/>
          <w:szCs w:val="24"/>
          <w:lang w:val="ru-RU"/>
        </w:rPr>
        <w:t>труду и навыкам самообслуживания</w:t>
      </w:r>
      <w:r w:rsidRPr="00756FE8">
        <w:rPr>
          <w:sz w:val="24"/>
          <w:szCs w:val="24"/>
          <w:lang w:val="ru-RU"/>
        </w:rPr>
        <w:t>.</w:t>
      </w:r>
    </w:p>
    <w:p w:rsidR="00756FE8" w:rsidRPr="00756FE8" w:rsidRDefault="00756FE8" w:rsidP="00001508">
      <w:pPr>
        <w:jc w:val="both"/>
        <w:rPr>
          <w:sz w:val="24"/>
          <w:szCs w:val="24"/>
          <w:lang w:val="ru-RU"/>
        </w:rPr>
      </w:pPr>
      <w:r w:rsidRPr="00756FE8">
        <w:rPr>
          <w:sz w:val="24"/>
          <w:szCs w:val="24"/>
          <w:lang w:val="ru-RU"/>
        </w:rPr>
        <w:t>Цель трудового воспитания – постепенное развитие у детей с учетом возрастных возможностей интереса к труду взрослых, желания трудиться, воспитание навыков элементарной трудовой деятельности по самообслуживанию, хозяйственно-бытовому, ручному труду и конструированию, труду в природе в объеме возрастных возможностей.</w:t>
      </w:r>
    </w:p>
    <w:p w:rsidR="00756FE8" w:rsidRPr="00756FE8" w:rsidRDefault="00756FE8" w:rsidP="00001508">
      <w:pPr>
        <w:jc w:val="both"/>
        <w:rPr>
          <w:sz w:val="24"/>
          <w:szCs w:val="24"/>
          <w:lang w:val="ru-RU"/>
        </w:rPr>
      </w:pPr>
      <w:r w:rsidRPr="00756FE8">
        <w:rPr>
          <w:sz w:val="24"/>
          <w:szCs w:val="24"/>
          <w:lang w:val="ru-RU"/>
        </w:rPr>
        <w:t>Основные направления работы с детьми по формированию трудовых навыков:</w:t>
      </w:r>
    </w:p>
    <w:p w:rsidR="00756FE8" w:rsidRPr="00756FE8" w:rsidRDefault="00756FE8" w:rsidP="00001508">
      <w:pPr>
        <w:jc w:val="both"/>
        <w:rPr>
          <w:sz w:val="24"/>
          <w:szCs w:val="24"/>
          <w:lang w:val="ru-RU"/>
        </w:rPr>
      </w:pPr>
      <w:r w:rsidRPr="00756FE8">
        <w:rPr>
          <w:sz w:val="24"/>
          <w:szCs w:val="24"/>
          <w:lang w:val="ru-RU"/>
        </w:rPr>
        <w:t>Знакомство с трудом взрослых;</w:t>
      </w:r>
    </w:p>
    <w:p w:rsidR="00756FE8" w:rsidRPr="00756FE8" w:rsidRDefault="00756FE8" w:rsidP="00001508">
      <w:pPr>
        <w:jc w:val="both"/>
        <w:rPr>
          <w:sz w:val="24"/>
          <w:szCs w:val="24"/>
          <w:lang w:val="ru-RU"/>
        </w:rPr>
      </w:pPr>
      <w:r w:rsidRPr="00756FE8">
        <w:rPr>
          <w:sz w:val="24"/>
          <w:szCs w:val="24"/>
          <w:lang w:val="ru-RU"/>
        </w:rPr>
        <w:t>Организация трудовой деятельности детей: самообслуживание, хозяйственно-бытовой труд, труд в природе, ручной труд.</w:t>
      </w:r>
    </w:p>
    <w:p w:rsidR="00756FE8" w:rsidRPr="00756FE8" w:rsidRDefault="00756FE8" w:rsidP="00001508">
      <w:pPr>
        <w:shd w:val="clear" w:color="auto" w:fill="FFFFFF" w:themeFill="background1"/>
        <w:spacing w:before="90" w:after="90"/>
        <w:jc w:val="both"/>
        <w:rPr>
          <w:sz w:val="24"/>
          <w:szCs w:val="24"/>
          <w:lang w:val="ru-RU"/>
        </w:rPr>
      </w:pPr>
      <w:r w:rsidRPr="00756FE8">
        <w:rPr>
          <w:sz w:val="24"/>
          <w:szCs w:val="24"/>
          <w:lang w:val="ru-RU"/>
        </w:rPr>
        <w:t>Самообслуживание направленно на уход за собой (умывание, раздевание, одевание, уборка постели, подготовка рабочего места и т.п.). Воспитательное значение этого вида трудовой деятельности заключено, прежде всего, в ее жизненной необходимости. В силу ежедневной повторяемости действий навыки самообслуживание прочно усваиваются детьми; самообслуживание начинает осознаваться как обязанность.</w:t>
      </w:r>
    </w:p>
    <w:p w:rsidR="00756FE8" w:rsidRPr="00756FE8" w:rsidRDefault="00756FE8" w:rsidP="00001508">
      <w:pPr>
        <w:shd w:val="clear" w:color="auto" w:fill="FFFFFF" w:themeFill="background1"/>
        <w:spacing w:before="90" w:after="90"/>
        <w:jc w:val="both"/>
        <w:rPr>
          <w:sz w:val="24"/>
          <w:szCs w:val="24"/>
          <w:lang w:val="ru-RU"/>
        </w:rPr>
      </w:pPr>
      <w:r w:rsidRPr="00756FE8">
        <w:rPr>
          <w:sz w:val="24"/>
          <w:szCs w:val="24"/>
          <w:lang w:val="ru-RU"/>
        </w:rPr>
        <w:t>Хозяйственно - бытовой труд дошкольников необходим в повседневной жизни детского сада, хотя его результаты по сравнению с другими видами их трудовой деятельности и не столь заметны. Этот труд направлен на поддержание чистоты и порядка в помещении и на участке, помощь взрослым при организации режимных процессов. Дети научаются замечать любое нарушения порядка в групповой комнате или на участке и по собственной инициативе устранять его. Хозяйственно - бытовой труд направлен на обслуживание коллектива и поэтому заключает в себе большие возможности для воспитания заботливого отношения к сверстникам.</w:t>
      </w:r>
    </w:p>
    <w:p w:rsidR="00756FE8" w:rsidRPr="00756FE8" w:rsidRDefault="00756FE8" w:rsidP="00001508">
      <w:pPr>
        <w:shd w:val="clear" w:color="auto" w:fill="FFFFFF" w:themeFill="background1"/>
        <w:spacing w:before="90" w:after="90"/>
        <w:jc w:val="both"/>
        <w:rPr>
          <w:sz w:val="24"/>
          <w:szCs w:val="24"/>
          <w:lang w:val="ru-RU"/>
        </w:rPr>
      </w:pPr>
      <w:r w:rsidRPr="00756FE8">
        <w:rPr>
          <w:sz w:val="24"/>
          <w:szCs w:val="24"/>
          <w:lang w:val="ru-RU"/>
        </w:rPr>
        <w:t>Труд в природе предусматривает участие детей в уходе за растениями и животными, выращивание растений в уголке природы, на огороде, в цветнике. Особое значение этот вид труда имеет для развития наблюдательности, воспитания бережного отношения ко всему живому, любви к родной природе. Он помогает педагогу решать задачи физического развития детей, совершенствования движений, повышения выносливости, развития способности к физическому усилию.</w:t>
      </w:r>
    </w:p>
    <w:p w:rsidR="00756FE8" w:rsidRPr="00756FE8" w:rsidRDefault="00756FE8" w:rsidP="00001508">
      <w:pPr>
        <w:shd w:val="clear" w:color="auto" w:fill="FFFFFF" w:themeFill="background1"/>
        <w:spacing w:before="90" w:after="90"/>
        <w:jc w:val="both"/>
        <w:rPr>
          <w:sz w:val="24"/>
          <w:szCs w:val="24"/>
          <w:lang w:val="ru-RU"/>
        </w:rPr>
      </w:pPr>
      <w:r w:rsidRPr="00756FE8">
        <w:rPr>
          <w:sz w:val="24"/>
          <w:szCs w:val="24"/>
          <w:lang w:val="ru-RU"/>
        </w:rPr>
        <w:t>Ручной труд развивает конструктивные способности детей, полезные практические навыки и ориентировки, формирует интерес к работе, готовность за нее, справится с ней, умение оценить свои возможности, стремление выполнить работу как можно лучше (прочнее, устойчивее, изящнее, аккуратнее).</w:t>
      </w:r>
    </w:p>
    <w:p w:rsidR="00756FE8" w:rsidRPr="00756FE8" w:rsidRDefault="00756FE8" w:rsidP="00756FE8">
      <w:pPr>
        <w:shd w:val="clear" w:color="auto" w:fill="FFFFFF" w:themeFill="background1"/>
        <w:spacing w:before="90" w:after="90"/>
        <w:rPr>
          <w:sz w:val="24"/>
          <w:szCs w:val="24"/>
          <w:lang w:val="ru-RU"/>
        </w:rPr>
      </w:pPr>
      <w:r w:rsidRPr="00756FE8">
        <w:rPr>
          <w:sz w:val="24"/>
          <w:szCs w:val="24"/>
          <w:lang w:val="ru-RU"/>
        </w:rPr>
        <w:t>Труд детей дошкольного возраста в детском саду организуется в трех основных формах: в форме</w:t>
      </w:r>
      <w:r w:rsidRPr="007E28FA">
        <w:rPr>
          <w:sz w:val="24"/>
          <w:szCs w:val="24"/>
        </w:rPr>
        <w:t> </w:t>
      </w:r>
      <w:r w:rsidRPr="00756FE8">
        <w:rPr>
          <w:i/>
          <w:iCs/>
          <w:sz w:val="24"/>
          <w:szCs w:val="24"/>
          <w:lang w:val="ru-RU"/>
        </w:rPr>
        <w:t>поручения, дежурств, коллективной трудовой</w:t>
      </w:r>
      <w:r w:rsidRPr="007E28FA">
        <w:rPr>
          <w:sz w:val="24"/>
          <w:szCs w:val="24"/>
        </w:rPr>
        <w:t> </w:t>
      </w:r>
      <w:r w:rsidRPr="00756FE8">
        <w:rPr>
          <w:sz w:val="24"/>
          <w:szCs w:val="24"/>
          <w:lang w:val="ru-RU"/>
        </w:rPr>
        <w:t>деятельности.</w:t>
      </w:r>
    </w:p>
    <w:p w:rsidR="00756FE8" w:rsidRPr="00756FE8" w:rsidRDefault="00756FE8" w:rsidP="00001508">
      <w:pPr>
        <w:shd w:val="clear" w:color="auto" w:fill="FFFFFF" w:themeFill="background1"/>
        <w:spacing w:before="90" w:after="90"/>
        <w:jc w:val="both"/>
        <w:rPr>
          <w:sz w:val="24"/>
          <w:szCs w:val="24"/>
          <w:lang w:val="ru-RU"/>
        </w:rPr>
      </w:pPr>
      <w:r w:rsidRPr="00756FE8">
        <w:rPr>
          <w:sz w:val="24"/>
          <w:szCs w:val="24"/>
          <w:lang w:val="ru-RU"/>
        </w:rPr>
        <w:t>Поручения - это задания, которые воспитатель эпизодически дает одному или нескольким детям, учитывая их возрастные и индивидуальные возможности, наличие опыта, а также воспитательные задачи.</w:t>
      </w:r>
    </w:p>
    <w:p w:rsidR="00756FE8" w:rsidRPr="00756FE8" w:rsidRDefault="00756FE8" w:rsidP="00001508">
      <w:pPr>
        <w:shd w:val="clear" w:color="auto" w:fill="FFFFFF" w:themeFill="background1"/>
        <w:spacing w:before="90" w:after="90"/>
        <w:jc w:val="both"/>
        <w:rPr>
          <w:sz w:val="24"/>
          <w:szCs w:val="24"/>
          <w:lang w:val="ru-RU"/>
        </w:rPr>
      </w:pPr>
      <w:r w:rsidRPr="00756FE8">
        <w:rPr>
          <w:sz w:val="24"/>
          <w:szCs w:val="24"/>
          <w:lang w:val="ru-RU"/>
        </w:rPr>
        <w:t>Дежурства - форма организации труда детей, предполагающая обязательное, выполнение ребенком работы, направленной на обслуживание коллектива.</w:t>
      </w:r>
    </w:p>
    <w:p w:rsidR="00756FE8" w:rsidRPr="00756FE8" w:rsidRDefault="00756FE8" w:rsidP="00001508">
      <w:pPr>
        <w:shd w:val="clear" w:color="auto" w:fill="FFFFFF" w:themeFill="background1"/>
        <w:spacing w:before="90" w:after="90"/>
        <w:jc w:val="both"/>
        <w:rPr>
          <w:sz w:val="24"/>
          <w:szCs w:val="24"/>
          <w:lang w:val="ru-RU"/>
        </w:rPr>
      </w:pPr>
      <w:r w:rsidRPr="00756FE8">
        <w:rPr>
          <w:sz w:val="24"/>
          <w:szCs w:val="24"/>
          <w:lang w:val="ru-RU"/>
        </w:rPr>
        <w:t xml:space="preserve">Наиболее сложной формой организации труда детей является коллективный труд. </w:t>
      </w:r>
      <w:proofErr w:type="gramStart"/>
      <w:r w:rsidRPr="00756FE8">
        <w:rPr>
          <w:sz w:val="24"/>
          <w:szCs w:val="24"/>
          <w:lang w:val="ru-RU"/>
        </w:rPr>
        <w:t>Он широко используется в старшей и подготовительной группах детского сада, когда навыки становятся более устойчивыми, а результаты труда имеют практическую и общественную значимость.</w:t>
      </w:r>
      <w:proofErr w:type="gramEnd"/>
    </w:p>
    <w:p w:rsidR="00756FE8" w:rsidRPr="00756FE8" w:rsidRDefault="00756FE8" w:rsidP="00001508">
      <w:pPr>
        <w:shd w:val="clear" w:color="auto" w:fill="FFFFFF" w:themeFill="background1"/>
        <w:spacing w:before="90" w:after="90"/>
        <w:jc w:val="both"/>
        <w:rPr>
          <w:sz w:val="24"/>
          <w:szCs w:val="24"/>
          <w:lang w:val="ru-RU"/>
        </w:rPr>
      </w:pPr>
      <w:r w:rsidRPr="00756FE8">
        <w:rPr>
          <w:sz w:val="24"/>
          <w:szCs w:val="24"/>
          <w:lang w:val="ru-RU"/>
        </w:rPr>
        <w:lastRenderedPageBreak/>
        <w:t>Для того чтобы дети трудились с удовольствием, необходимо создавать эмоционально-положительную атмосферу. Правильно организовывать материальную среду и трудовое оборудование. Важно учитывать нагрузку, избегая перегрузки детей. Обязательно учитывать индивидуальные интересы и склонности детей к тому или иному виду труда.</w:t>
      </w:r>
    </w:p>
    <w:p w:rsidR="00756FE8" w:rsidRPr="00756FE8" w:rsidRDefault="00756FE8" w:rsidP="00001508">
      <w:pPr>
        <w:shd w:val="clear" w:color="auto" w:fill="FFFFFF" w:themeFill="background1"/>
        <w:spacing w:before="90" w:after="90"/>
        <w:jc w:val="both"/>
        <w:rPr>
          <w:sz w:val="24"/>
          <w:szCs w:val="24"/>
          <w:lang w:val="ru-RU"/>
        </w:rPr>
      </w:pPr>
      <w:r w:rsidRPr="00756FE8">
        <w:rPr>
          <w:sz w:val="24"/>
          <w:szCs w:val="24"/>
          <w:lang w:val="ru-RU"/>
        </w:rPr>
        <w:t>В детском саду должны соблюдаться системность и последовательность трудового воспитания, поэтому в дошкольном образовательном учреждении должны проводиться специально организованные формы работа с родителями по данному вопросу: такие как благоустройство участка, субботник, совместное творчество, привлечение к изготовлению поделок и т. д.</w:t>
      </w:r>
    </w:p>
    <w:p w:rsidR="00756FE8" w:rsidRPr="00756FE8" w:rsidRDefault="00756FE8" w:rsidP="00756FE8">
      <w:pPr>
        <w:shd w:val="clear" w:color="auto" w:fill="FFFFFF" w:themeFill="background1"/>
        <w:spacing w:before="90" w:after="90"/>
        <w:rPr>
          <w:b/>
          <w:sz w:val="24"/>
          <w:szCs w:val="24"/>
          <w:lang w:val="ru-RU"/>
        </w:rPr>
      </w:pPr>
      <w:r w:rsidRPr="00756FE8">
        <w:rPr>
          <w:b/>
          <w:sz w:val="24"/>
          <w:szCs w:val="24"/>
          <w:lang w:val="ru-RU"/>
        </w:rPr>
        <w:t xml:space="preserve">«Безопасность» </w:t>
      </w:r>
    </w:p>
    <w:p w:rsidR="00756FE8" w:rsidRPr="00756FE8" w:rsidRDefault="00756FE8" w:rsidP="00001508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756FE8">
        <w:rPr>
          <w:sz w:val="24"/>
          <w:szCs w:val="24"/>
          <w:lang w:val="ru-RU"/>
        </w:rPr>
        <w:t xml:space="preserve">Основная цель детского деятельности по направлению «Безопасность» - научить ребенка правильно себя вести в опасных ситуациях на улице, в городском транспорте, при общении с незнакомыми людьми, взаимодействии с пожароопасными и другими предметами; животными и ядовитыми растениями; способствовать становлению у детей дошкольного возраста экологической культуры, ценностей здорового образа жизни. </w:t>
      </w:r>
    </w:p>
    <w:p w:rsidR="00756FE8" w:rsidRPr="00756FE8" w:rsidRDefault="00756FE8" w:rsidP="00001508">
      <w:pPr>
        <w:shd w:val="clear" w:color="auto" w:fill="FFFFFF" w:themeFill="background1"/>
        <w:jc w:val="both"/>
        <w:rPr>
          <w:rFonts w:ascii="Arial Unicode MS" w:hAnsi="Arial Unicode MS" w:cs="Arial Unicode MS"/>
          <w:sz w:val="24"/>
          <w:szCs w:val="24"/>
          <w:lang w:val="ru-RU"/>
        </w:rPr>
      </w:pPr>
      <w:r w:rsidRPr="00756FE8">
        <w:rPr>
          <w:sz w:val="24"/>
          <w:szCs w:val="24"/>
          <w:lang w:val="ru-RU"/>
        </w:rPr>
        <w:t xml:space="preserve">Работа ведется по следующим направлениям: </w:t>
      </w:r>
    </w:p>
    <w:p w:rsidR="00756FE8" w:rsidRPr="00756FE8" w:rsidRDefault="00756FE8" w:rsidP="00756FE8">
      <w:pPr>
        <w:shd w:val="clear" w:color="auto" w:fill="FFFFFF" w:themeFill="background1"/>
        <w:rPr>
          <w:sz w:val="24"/>
          <w:szCs w:val="24"/>
          <w:lang w:val="ru-RU"/>
        </w:rPr>
      </w:pPr>
      <w:r w:rsidRPr="00756FE8">
        <w:rPr>
          <w:i/>
          <w:sz w:val="24"/>
          <w:szCs w:val="24"/>
          <w:lang w:val="ru-RU"/>
        </w:rPr>
        <w:t>«Ребенок и другие люди»:</w:t>
      </w:r>
      <w:r w:rsidRPr="00756FE8">
        <w:rPr>
          <w:sz w:val="24"/>
          <w:szCs w:val="24"/>
          <w:lang w:val="ru-RU"/>
        </w:rPr>
        <w:t xml:space="preserve"> - о несовпадении приятной внешности и добрых намерений; </w:t>
      </w:r>
    </w:p>
    <w:p w:rsidR="00756FE8" w:rsidRPr="00756FE8" w:rsidRDefault="00756FE8" w:rsidP="00756FE8">
      <w:pPr>
        <w:shd w:val="clear" w:color="auto" w:fill="FFFFFF" w:themeFill="background1"/>
        <w:rPr>
          <w:sz w:val="24"/>
          <w:szCs w:val="24"/>
          <w:lang w:val="ru-RU"/>
        </w:rPr>
      </w:pPr>
      <w:r w:rsidRPr="00756FE8">
        <w:rPr>
          <w:sz w:val="24"/>
          <w:szCs w:val="24"/>
          <w:lang w:val="ru-RU"/>
        </w:rPr>
        <w:t xml:space="preserve">- опасные ситуации контактов с незнакомыми людьми; </w:t>
      </w:r>
    </w:p>
    <w:p w:rsidR="00756FE8" w:rsidRPr="00756FE8" w:rsidRDefault="00756FE8" w:rsidP="00756FE8">
      <w:pPr>
        <w:shd w:val="clear" w:color="auto" w:fill="FFFFFF" w:themeFill="background1"/>
        <w:rPr>
          <w:sz w:val="24"/>
          <w:szCs w:val="24"/>
          <w:lang w:val="ru-RU"/>
        </w:rPr>
      </w:pPr>
      <w:r w:rsidRPr="00756FE8">
        <w:rPr>
          <w:sz w:val="24"/>
          <w:szCs w:val="24"/>
          <w:lang w:val="ru-RU"/>
        </w:rPr>
        <w:t xml:space="preserve">- ситуация насильственного поведения со стороны незнакомого взрослого; </w:t>
      </w:r>
    </w:p>
    <w:p w:rsidR="00756FE8" w:rsidRPr="00756FE8" w:rsidRDefault="00756FE8" w:rsidP="00756FE8">
      <w:pPr>
        <w:shd w:val="clear" w:color="auto" w:fill="FFFFFF" w:themeFill="background1"/>
        <w:rPr>
          <w:sz w:val="24"/>
          <w:szCs w:val="24"/>
          <w:lang w:val="ru-RU"/>
        </w:rPr>
      </w:pPr>
      <w:r w:rsidRPr="00756FE8">
        <w:rPr>
          <w:sz w:val="24"/>
          <w:szCs w:val="24"/>
          <w:lang w:val="ru-RU"/>
        </w:rPr>
        <w:t xml:space="preserve">- ребенок и другие дети, в том числе подростки; </w:t>
      </w:r>
    </w:p>
    <w:p w:rsidR="00756FE8" w:rsidRPr="00756FE8" w:rsidRDefault="00756FE8" w:rsidP="00756FE8">
      <w:pPr>
        <w:shd w:val="clear" w:color="auto" w:fill="FFFFFF" w:themeFill="background1"/>
        <w:rPr>
          <w:sz w:val="24"/>
          <w:szCs w:val="24"/>
          <w:lang w:val="ru-RU"/>
        </w:rPr>
      </w:pPr>
      <w:r w:rsidRPr="00756FE8">
        <w:rPr>
          <w:sz w:val="24"/>
          <w:szCs w:val="24"/>
          <w:lang w:val="ru-RU"/>
        </w:rPr>
        <w:t xml:space="preserve">- если «чужой» приходит в дом; </w:t>
      </w:r>
    </w:p>
    <w:p w:rsidR="00756FE8" w:rsidRPr="00756FE8" w:rsidRDefault="00756FE8" w:rsidP="00756FE8">
      <w:pPr>
        <w:shd w:val="clear" w:color="auto" w:fill="FFFFFF" w:themeFill="background1"/>
        <w:rPr>
          <w:rFonts w:ascii="Arial Unicode MS" w:hAnsi="Arial Unicode MS" w:cs="Arial Unicode MS"/>
          <w:sz w:val="24"/>
          <w:szCs w:val="24"/>
          <w:lang w:val="ru-RU"/>
        </w:rPr>
      </w:pPr>
      <w:r w:rsidRPr="00756FE8">
        <w:rPr>
          <w:sz w:val="24"/>
          <w:szCs w:val="24"/>
          <w:lang w:val="ru-RU"/>
        </w:rPr>
        <w:t xml:space="preserve">- ребенок как объект сексуального насилия. </w:t>
      </w:r>
    </w:p>
    <w:p w:rsidR="00756FE8" w:rsidRPr="00756FE8" w:rsidRDefault="00756FE8" w:rsidP="00756FE8">
      <w:pPr>
        <w:shd w:val="clear" w:color="auto" w:fill="FFFFFF" w:themeFill="background1"/>
        <w:rPr>
          <w:sz w:val="24"/>
          <w:szCs w:val="24"/>
          <w:lang w:val="ru-RU"/>
        </w:rPr>
      </w:pPr>
      <w:r w:rsidRPr="00756FE8">
        <w:rPr>
          <w:i/>
          <w:sz w:val="24"/>
          <w:szCs w:val="24"/>
          <w:lang w:val="ru-RU"/>
        </w:rPr>
        <w:t>«Ребенок и природа»:</w:t>
      </w:r>
    </w:p>
    <w:p w:rsidR="00756FE8" w:rsidRPr="00756FE8" w:rsidRDefault="00756FE8" w:rsidP="00756FE8">
      <w:pPr>
        <w:shd w:val="clear" w:color="auto" w:fill="FFFFFF" w:themeFill="background1"/>
        <w:rPr>
          <w:sz w:val="24"/>
          <w:szCs w:val="24"/>
          <w:lang w:val="ru-RU"/>
        </w:rPr>
      </w:pPr>
      <w:r w:rsidRPr="00756FE8">
        <w:rPr>
          <w:sz w:val="24"/>
          <w:szCs w:val="24"/>
          <w:lang w:val="ru-RU"/>
        </w:rPr>
        <w:t xml:space="preserve">- в природе все взаимосвязано; </w:t>
      </w:r>
    </w:p>
    <w:p w:rsidR="00756FE8" w:rsidRPr="00756FE8" w:rsidRDefault="00756FE8" w:rsidP="00756FE8">
      <w:pPr>
        <w:shd w:val="clear" w:color="auto" w:fill="FFFFFF" w:themeFill="background1"/>
        <w:rPr>
          <w:sz w:val="24"/>
          <w:szCs w:val="24"/>
          <w:lang w:val="ru-RU"/>
        </w:rPr>
      </w:pPr>
      <w:r w:rsidRPr="00756FE8">
        <w:rPr>
          <w:sz w:val="24"/>
          <w:szCs w:val="24"/>
          <w:lang w:val="ru-RU"/>
        </w:rPr>
        <w:t xml:space="preserve">- загрязнение окружающей среды; </w:t>
      </w:r>
    </w:p>
    <w:p w:rsidR="00756FE8" w:rsidRPr="00756FE8" w:rsidRDefault="00756FE8" w:rsidP="00756FE8">
      <w:pPr>
        <w:shd w:val="clear" w:color="auto" w:fill="FFFFFF" w:themeFill="background1"/>
        <w:rPr>
          <w:sz w:val="24"/>
          <w:szCs w:val="24"/>
          <w:lang w:val="ru-RU"/>
        </w:rPr>
      </w:pPr>
      <w:r w:rsidRPr="00756FE8">
        <w:rPr>
          <w:sz w:val="24"/>
          <w:szCs w:val="24"/>
          <w:lang w:val="ru-RU"/>
        </w:rPr>
        <w:t xml:space="preserve">- ухудшение экологической ситуации; </w:t>
      </w:r>
    </w:p>
    <w:p w:rsidR="00756FE8" w:rsidRPr="00756FE8" w:rsidRDefault="00756FE8" w:rsidP="00756FE8">
      <w:pPr>
        <w:shd w:val="clear" w:color="auto" w:fill="FFFFFF" w:themeFill="background1"/>
        <w:rPr>
          <w:sz w:val="24"/>
          <w:szCs w:val="24"/>
          <w:lang w:val="ru-RU"/>
        </w:rPr>
      </w:pPr>
      <w:r w:rsidRPr="00756FE8">
        <w:rPr>
          <w:sz w:val="24"/>
          <w:szCs w:val="24"/>
          <w:lang w:val="ru-RU"/>
        </w:rPr>
        <w:t xml:space="preserve">- бережное отношение к живой природе; </w:t>
      </w:r>
    </w:p>
    <w:p w:rsidR="00756FE8" w:rsidRPr="00756FE8" w:rsidRDefault="00756FE8" w:rsidP="00756FE8">
      <w:pPr>
        <w:shd w:val="clear" w:color="auto" w:fill="FFFFFF" w:themeFill="background1"/>
        <w:rPr>
          <w:sz w:val="24"/>
          <w:szCs w:val="24"/>
          <w:lang w:val="ru-RU"/>
        </w:rPr>
      </w:pPr>
      <w:r w:rsidRPr="00756FE8">
        <w:rPr>
          <w:sz w:val="24"/>
          <w:szCs w:val="24"/>
          <w:lang w:val="ru-RU"/>
        </w:rPr>
        <w:t xml:space="preserve">- ядовитые растения; </w:t>
      </w:r>
    </w:p>
    <w:p w:rsidR="00756FE8" w:rsidRPr="00756FE8" w:rsidRDefault="00756FE8" w:rsidP="00756FE8">
      <w:pPr>
        <w:shd w:val="clear" w:color="auto" w:fill="FFFFFF" w:themeFill="background1"/>
        <w:rPr>
          <w:sz w:val="24"/>
          <w:szCs w:val="24"/>
          <w:lang w:val="ru-RU"/>
        </w:rPr>
      </w:pPr>
      <w:r w:rsidRPr="00756FE8">
        <w:rPr>
          <w:sz w:val="24"/>
          <w:szCs w:val="24"/>
          <w:lang w:val="ru-RU"/>
        </w:rPr>
        <w:t xml:space="preserve">- контакты с животными; </w:t>
      </w:r>
    </w:p>
    <w:p w:rsidR="00756FE8" w:rsidRPr="00756FE8" w:rsidRDefault="00756FE8" w:rsidP="00756FE8">
      <w:pPr>
        <w:shd w:val="clear" w:color="auto" w:fill="FFFFFF" w:themeFill="background1"/>
        <w:rPr>
          <w:rFonts w:ascii="Arial Unicode MS" w:hAnsi="Arial Unicode MS" w:cs="Arial Unicode MS"/>
          <w:sz w:val="24"/>
          <w:szCs w:val="24"/>
          <w:lang w:val="ru-RU"/>
        </w:rPr>
      </w:pPr>
      <w:r w:rsidRPr="00756FE8">
        <w:rPr>
          <w:sz w:val="24"/>
          <w:szCs w:val="24"/>
          <w:lang w:val="ru-RU"/>
        </w:rPr>
        <w:t xml:space="preserve">- восстановление окружающей среды. </w:t>
      </w:r>
    </w:p>
    <w:p w:rsidR="00756FE8" w:rsidRPr="00756FE8" w:rsidRDefault="00756FE8" w:rsidP="00756FE8">
      <w:pPr>
        <w:shd w:val="clear" w:color="auto" w:fill="FFFFFF" w:themeFill="background1"/>
        <w:rPr>
          <w:sz w:val="24"/>
          <w:szCs w:val="24"/>
          <w:lang w:val="ru-RU"/>
        </w:rPr>
      </w:pPr>
      <w:r w:rsidRPr="00756FE8">
        <w:rPr>
          <w:i/>
          <w:sz w:val="24"/>
          <w:szCs w:val="24"/>
          <w:lang w:val="ru-RU"/>
        </w:rPr>
        <w:t>«Ребенок и дом»:</w:t>
      </w:r>
    </w:p>
    <w:p w:rsidR="00756FE8" w:rsidRPr="00756FE8" w:rsidRDefault="00756FE8" w:rsidP="00756FE8">
      <w:pPr>
        <w:shd w:val="clear" w:color="auto" w:fill="FFFFFF" w:themeFill="background1"/>
        <w:rPr>
          <w:sz w:val="24"/>
          <w:szCs w:val="24"/>
          <w:lang w:val="ru-RU"/>
        </w:rPr>
      </w:pPr>
      <w:r w:rsidRPr="00756FE8">
        <w:rPr>
          <w:sz w:val="24"/>
          <w:szCs w:val="24"/>
          <w:lang w:val="ru-RU"/>
        </w:rPr>
        <w:t>- прямые запреты и умение правильно обращаться с некоторыми предметами;</w:t>
      </w:r>
    </w:p>
    <w:p w:rsidR="00756FE8" w:rsidRPr="00756FE8" w:rsidRDefault="00756FE8" w:rsidP="00756FE8">
      <w:pPr>
        <w:shd w:val="clear" w:color="auto" w:fill="FFFFFF" w:themeFill="background1"/>
        <w:rPr>
          <w:sz w:val="24"/>
          <w:szCs w:val="24"/>
          <w:lang w:val="ru-RU"/>
        </w:rPr>
      </w:pPr>
      <w:r w:rsidRPr="00756FE8">
        <w:rPr>
          <w:sz w:val="24"/>
          <w:szCs w:val="24"/>
          <w:lang w:val="ru-RU"/>
        </w:rPr>
        <w:t xml:space="preserve"> - открытое окно, балкон как источник опасности; </w:t>
      </w:r>
    </w:p>
    <w:p w:rsidR="00756FE8" w:rsidRPr="00756FE8" w:rsidRDefault="00756FE8" w:rsidP="00756FE8">
      <w:pPr>
        <w:shd w:val="clear" w:color="auto" w:fill="FFFFFF" w:themeFill="background1"/>
        <w:rPr>
          <w:rFonts w:ascii="Arial Unicode MS" w:hAnsi="Arial Unicode MS" w:cs="Arial Unicode MS"/>
          <w:sz w:val="24"/>
          <w:szCs w:val="24"/>
          <w:lang w:val="ru-RU"/>
        </w:rPr>
      </w:pPr>
      <w:r w:rsidRPr="00756FE8">
        <w:rPr>
          <w:sz w:val="24"/>
          <w:szCs w:val="24"/>
          <w:lang w:val="ru-RU"/>
        </w:rPr>
        <w:t xml:space="preserve">- экстремальные ситуации в быту. </w:t>
      </w:r>
    </w:p>
    <w:p w:rsidR="00756FE8" w:rsidRPr="00756FE8" w:rsidRDefault="00756FE8" w:rsidP="00756FE8">
      <w:pPr>
        <w:shd w:val="clear" w:color="auto" w:fill="FFFFFF" w:themeFill="background1"/>
        <w:rPr>
          <w:sz w:val="24"/>
          <w:szCs w:val="24"/>
          <w:lang w:val="ru-RU"/>
        </w:rPr>
      </w:pPr>
      <w:r w:rsidRPr="00756FE8">
        <w:rPr>
          <w:i/>
          <w:sz w:val="24"/>
          <w:szCs w:val="24"/>
          <w:lang w:val="ru-RU"/>
        </w:rPr>
        <w:t>«Эмоциональное благополучие ребенка»:</w:t>
      </w:r>
    </w:p>
    <w:p w:rsidR="00756FE8" w:rsidRPr="00756FE8" w:rsidRDefault="00756FE8" w:rsidP="00756FE8">
      <w:pPr>
        <w:shd w:val="clear" w:color="auto" w:fill="FFFFFF" w:themeFill="background1"/>
        <w:rPr>
          <w:sz w:val="24"/>
          <w:szCs w:val="24"/>
          <w:lang w:val="ru-RU"/>
        </w:rPr>
      </w:pPr>
      <w:r w:rsidRPr="00756FE8">
        <w:rPr>
          <w:sz w:val="24"/>
          <w:szCs w:val="24"/>
          <w:lang w:val="ru-RU"/>
        </w:rPr>
        <w:t xml:space="preserve">- психическое здоровье; </w:t>
      </w:r>
    </w:p>
    <w:p w:rsidR="00756FE8" w:rsidRPr="00756FE8" w:rsidRDefault="00756FE8" w:rsidP="00756FE8">
      <w:pPr>
        <w:shd w:val="clear" w:color="auto" w:fill="FFFFFF" w:themeFill="background1"/>
        <w:rPr>
          <w:sz w:val="24"/>
          <w:szCs w:val="24"/>
          <w:lang w:val="ru-RU"/>
        </w:rPr>
      </w:pPr>
      <w:r w:rsidRPr="00756FE8">
        <w:rPr>
          <w:sz w:val="24"/>
          <w:szCs w:val="24"/>
          <w:lang w:val="ru-RU"/>
        </w:rPr>
        <w:t xml:space="preserve">- детские страхи; </w:t>
      </w:r>
    </w:p>
    <w:p w:rsidR="00756FE8" w:rsidRPr="00756FE8" w:rsidRDefault="00756FE8" w:rsidP="00756FE8">
      <w:pPr>
        <w:shd w:val="clear" w:color="auto" w:fill="FFFFFF" w:themeFill="background1"/>
        <w:rPr>
          <w:rFonts w:ascii="Arial Unicode MS" w:hAnsi="Arial Unicode MS" w:cs="Arial Unicode MS"/>
          <w:sz w:val="24"/>
          <w:szCs w:val="24"/>
          <w:lang w:val="ru-RU"/>
        </w:rPr>
      </w:pPr>
      <w:r w:rsidRPr="00756FE8">
        <w:rPr>
          <w:sz w:val="24"/>
          <w:szCs w:val="24"/>
          <w:lang w:val="ru-RU"/>
        </w:rPr>
        <w:t xml:space="preserve">- конфликты и ссоры между детьми. </w:t>
      </w:r>
    </w:p>
    <w:p w:rsidR="00756FE8" w:rsidRPr="00756FE8" w:rsidRDefault="00756FE8" w:rsidP="00756FE8">
      <w:pPr>
        <w:shd w:val="clear" w:color="auto" w:fill="FFFFFF" w:themeFill="background1"/>
        <w:rPr>
          <w:sz w:val="24"/>
          <w:szCs w:val="24"/>
          <w:lang w:val="ru-RU"/>
        </w:rPr>
      </w:pPr>
      <w:r w:rsidRPr="00756FE8">
        <w:rPr>
          <w:i/>
          <w:sz w:val="24"/>
          <w:szCs w:val="24"/>
          <w:lang w:val="ru-RU"/>
        </w:rPr>
        <w:t>«Ребенок на улице»</w:t>
      </w:r>
    </w:p>
    <w:p w:rsidR="00756FE8" w:rsidRPr="00756FE8" w:rsidRDefault="00756FE8" w:rsidP="00756FE8">
      <w:pPr>
        <w:shd w:val="clear" w:color="auto" w:fill="FFFFFF" w:themeFill="background1"/>
        <w:rPr>
          <w:sz w:val="24"/>
          <w:szCs w:val="24"/>
          <w:lang w:val="ru-RU"/>
        </w:rPr>
      </w:pPr>
      <w:r w:rsidRPr="00756FE8">
        <w:rPr>
          <w:sz w:val="24"/>
          <w:szCs w:val="24"/>
          <w:lang w:val="ru-RU"/>
        </w:rPr>
        <w:t xml:space="preserve">Ознакомление детей дошкольного возраста с правилами дорожного движения – составная часть работы по обучению их основам безопасности жизнедеятельности. </w:t>
      </w:r>
    </w:p>
    <w:p w:rsidR="00756FE8" w:rsidRDefault="00756FE8" w:rsidP="00756FE8">
      <w:pPr>
        <w:jc w:val="both"/>
        <w:rPr>
          <w:sz w:val="24"/>
          <w:szCs w:val="24"/>
          <w:lang w:val="ru-RU"/>
        </w:rPr>
      </w:pPr>
      <w:r w:rsidRPr="00756FE8">
        <w:rPr>
          <w:sz w:val="24"/>
          <w:szCs w:val="24"/>
          <w:lang w:val="ru-RU"/>
        </w:rPr>
        <w:t xml:space="preserve">Как известно, наиболее эффективно обучение детей «дорожной грамоте» происходит на основе интеграции разных видов детской деятельности. Поэтому процесс овладения детьми правилами дорожного движения представляется нам в виде системы действий когнитивного, коммуникативного, двигательного моделирующего и игрового характера. Содержание деятельности представлено в Программе по предупреждению ДДТТ </w:t>
      </w:r>
      <w:r w:rsidRPr="00756FE8">
        <w:rPr>
          <w:b/>
          <w:sz w:val="24"/>
          <w:szCs w:val="24"/>
          <w:lang w:val="ru-RU"/>
        </w:rPr>
        <w:t>«Приключения Светофора»</w:t>
      </w:r>
      <w:r w:rsidRPr="00756FE8">
        <w:rPr>
          <w:sz w:val="24"/>
          <w:szCs w:val="24"/>
          <w:lang w:val="ru-RU"/>
        </w:rPr>
        <w:t xml:space="preserve"> (Ростов – на – Дону, с изменениями, 2018)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 xml:space="preserve">В образовательной области «Социально-коммуникативное развитие»  используется Программа работы ДОУ по предупреждению ДДТТ </w:t>
      </w:r>
      <w:r w:rsidRPr="00091281">
        <w:rPr>
          <w:b/>
          <w:sz w:val="24"/>
          <w:szCs w:val="24"/>
          <w:lang w:val="ru-RU"/>
        </w:rPr>
        <w:t>«Приключения Светофора»</w:t>
      </w:r>
      <w:r w:rsidRPr="00091281">
        <w:rPr>
          <w:sz w:val="24"/>
          <w:szCs w:val="24"/>
          <w:lang w:val="ru-RU"/>
        </w:rPr>
        <w:t xml:space="preserve"> (Ростов – на – Дону, с изменениями, 2018)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 xml:space="preserve">При реализации регионального компонента вариативной части Программы педагогам </w:t>
      </w:r>
      <w:r w:rsidRPr="00091281">
        <w:rPr>
          <w:sz w:val="24"/>
          <w:szCs w:val="24"/>
          <w:lang w:val="ru-RU"/>
        </w:rPr>
        <w:lastRenderedPageBreak/>
        <w:t>особенно важно учитывать следующие принципы:</w:t>
      </w:r>
    </w:p>
    <w:p w:rsidR="00091281" w:rsidRPr="00091281" w:rsidRDefault="00091281" w:rsidP="006C58CB">
      <w:pPr>
        <w:pStyle w:val="a5"/>
        <w:widowControl/>
        <w:numPr>
          <w:ilvl w:val="0"/>
          <w:numId w:val="10"/>
        </w:numPr>
        <w:autoSpaceDE/>
        <w:autoSpaceDN/>
        <w:contextualSpacing/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 xml:space="preserve">принцип интеграции образовательных областей, рационального сочетания разных видов детской деятельности; </w:t>
      </w:r>
    </w:p>
    <w:p w:rsidR="00091281" w:rsidRPr="00091281" w:rsidRDefault="00091281" w:rsidP="006C58CB">
      <w:pPr>
        <w:pStyle w:val="a5"/>
        <w:widowControl/>
        <w:numPr>
          <w:ilvl w:val="0"/>
          <w:numId w:val="10"/>
        </w:numPr>
        <w:autoSpaceDE/>
        <w:autoSpaceDN/>
        <w:contextualSpacing/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 xml:space="preserve">принцип </w:t>
      </w:r>
      <w:proofErr w:type="spellStart"/>
      <w:r w:rsidRPr="00091281">
        <w:rPr>
          <w:sz w:val="24"/>
          <w:szCs w:val="24"/>
          <w:lang w:val="ru-RU"/>
        </w:rPr>
        <w:t>деятельностного</w:t>
      </w:r>
      <w:proofErr w:type="spellEnd"/>
      <w:r w:rsidRPr="00091281">
        <w:rPr>
          <w:sz w:val="24"/>
          <w:szCs w:val="24"/>
          <w:lang w:val="ru-RU"/>
        </w:rPr>
        <w:t xml:space="preserve"> подхода в приобщении детей к истории, культуре, природе родного края, принцип возрастной адекватности образования (адекватный возрасту баланс интеллектуальных, эмоциональных и двигательных нагрузок); </w:t>
      </w:r>
    </w:p>
    <w:p w:rsidR="00091281" w:rsidRPr="00091281" w:rsidRDefault="00091281" w:rsidP="006C58CB">
      <w:pPr>
        <w:pStyle w:val="a5"/>
        <w:widowControl/>
        <w:numPr>
          <w:ilvl w:val="0"/>
          <w:numId w:val="10"/>
        </w:numPr>
        <w:autoSpaceDE/>
        <w:autoSpaceDN/>
        <w:contextualSpacing/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 xml:space="preserve">принцип активного участие всех субъектов образовательных отношений – как детей, так и взрослых – в реализации программы, привлечение членов семей воспитанников к реализации регионального компонента Программы; </w:t>
      </w:r>
    </w:p>
    <w:p w:rsidR="00091281" w:rsidRPr="00091281" w:rsidRDefault="00091281" w:rsidP="006C58CB">
      <w:pPr>
        <w:pStyle w:val="a5"/>
        <w:widowControl/>
        <w:numPr>
          <w:ilvl w:val="0"/>
          <w:numId w:val="10"/>
        </w:numPr>
        <w:autoSpaceDE/>
        <w:autoSpaceDN/>
        <w:contextualSpacing/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>принцип сетевого взаимодействия с городскими организациями культуры, спорта, образования.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 xml:space="preserve">Задачи программы: повысить активность педагогического коллектива, родителей и детей в обеспечении безопасности дорожного движения; активизировать работу ДОУ по пропаганде правил дорожного движения и безопасного образа жизни.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 xml:space="preserve">Заочное путешествие в страну правил дорожного движения «Приключение Светофора»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 xml:space="preserve">1-я станция: «На светофоре красный свет» (январь, февраль, март)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 xml:space="preserve">2-я станция «Зажегся желтый» (апрель, май, июнь)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 xml:space="preserve">3-я станция «Свет зеленый» (июль, август, сентябрь)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 xml:space="preserve">4-я станция «Красный, желтый, зеленый» (октябрь, ноябрь, декабрь)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 xml:space="preserve"> В содержание программы «Приключения Светофора» включены следующие темы: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>Вторая младшая группа (3-4 года):</w:t>
      </w:r>
    </w:p>
    <w:p w:rsidR="00091281" w:rsidRPr="00001508" w:rsidRDefault="00091281" w:rsidP="00001508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 xml:space="preserve">Расширение ориентирования в окружающем пространстве. Знакомство с понятиями «улица», «дорога», с работой водителя, со светофором. Игры на ориентирование в окружающем пространстве. Целевые прогулки. </w:t>
      </w:r>
    </w:p>
    <w:p w:rsidR="00091281" w:rsidRPr="00572455" w:rsidRDefault="00091281" w:rsidP="00001508">
      <w:pPr>
        <w:spacing w:before="100" w:beforeAutospacing="1" w:after="100" w:afterAutospacing="1"/>
        <w:jc w:val="center"/>
        <w:outlineLvl w:val="1"/>
        <w:rPr>
          <w:b/>
          <w:bCs/>
          <w:iCs/>
          <w:sz w:val="24"/>
          <w:szCs w:val="24"/>
          <w:lang w:val="ru-RU"/>
        </w:rPr>
      </w:pPr>
      <w:r w:rsidRPr="00572455">
        <w:rPr>
          <w:b/>
          <w:bCs/>
          <w:iCs/>
          <w:sz w:val="24"/>
          <w:szCs w:val="24"/>
          <w:lang w:val="ru-RU"/>
        </w:rPr>
        <w:t xml:space="preserve">Перспективное планирование </w:t>
      </w:r>
      <w:r w:rsidRPr="00572455">
        <w:rPr>
          <w:b/>
          <w:bCs/>
          <w:iCs/>
          <w:sz w:val="24"/>
          <w:szCs w:val="24"/>
          <w:lang w:val="ru-RU"/>
        </w:rPr>
        <w:br/>
        <w:t>по ознакомлению детей с правилами дорожного движения (ПДД)</w:t>
      </w:r>
    </w:p>
    <w:p w:rsidR="00091281" w:rsidRDefault="00091281" w:rsidP="00091281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AF3F8D">
        <w:rPr>
          <w:b/>
          <w:bCs/>
          <w:sz w:val="24"/>
          <w:szCs w:val="24"/>
        </w:rPr>
        <w:t>БЛОК: «</w:t>
      </w:r>
      <w:proofErr w:type="spellStart"/>
      <w:r w:rsidRPr="00AF3F8D">
        <w:rPr>
          <w:b/>
          <w:bCs/>
          <w:sz w:val="24"/>
          <w:szCs w:val="24"/>
        </w:rPr>
        <w:t>Работа</w:t>
      </w:r>
      <w:proofErr w:type="spellEnd"/>
      <w:r w:rsidRPr="00AF3F8D">
        <w:rPr>
          <w:b/>
          <w:bCs/>
          <w:sz w:val="24"/>
          <w:szCs w:val="24"/>
        </w:rPr>
        <w:t xml:space="preserve"> с </w:t>
      </w:r>
      <w:proofErr w:type="spellStart"/>
      <w:r w:rsidRPr="00AF3F8D">
        <w:rPr>
          <w:b/>
          <w:bCs/>
          <w:sz w:val="24"/>
          <w:szCs w:val="24"/>
        </w:rPr>
        <w:t>детьми</w:t>
      </w:r>
      <w:proofErr w:type="spellEnd"/>
      <w:r w:rsidRPr="00AF3F8D">
        <w:rPr>
          <w:b/>
          <w:bCs/>
          <w:sz w:val="24"/>
          <w:szCs w:val="24"/>
        </w:rPr>
        <w:t>»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9"/>
        <w:gridCol w:w="1623"/>
      </w:tblGrid>
      <w:tr w:rsidR="00091281" w:rsidRPr="006B2E50" w:rsidTr="00294ACD">
        <w:trPr>
          <w:tblCellSpacing w:w="15" w:type="dxa"/>
        </w:trPr>
        <w:tc>
          <w:tcPr>
            <w:tcW w:w="4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81" w:rsidRPr="00BD4E5F" w:rsidRDefault="00091281" w:rsidP="00091281">
            <w:pPr>
              <w:jc w:val="center"/>
              <w:rPr>
                <w:sz w:val="24"/>
                <w:szCs w:val="24"/>
              </w:rPr>
            </w:pPr>
            <w:proofErr w:type="spellStart"/>
            <w:r w:rsidRPr="00BD4E5F">
              <w:rPr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81" w:rsidRPr="00BD4E5F" w:rsidRDefault="00091281" w:rsidP="00091281">
            <w:pPr>
              <w:jc w:val="center"/>
              <w:rPr>
                <w:sz w:val="24"/>
                <w:szCs w:val="24"/>
              </w:rPr>
            </w:pPr>
            <w:proofErr w:type="spellStart"/>
            <w:r w:rsidRPr="00BD4E5F">
              <w:rPr>
                <w:sz w:val="24"/>
                <w:szCs w:val="24"/>
              </w:rPr>
              <w:t>Срок</w:t>
            </w:r>
            <w:proofErr w:type="spellEnd"/>
          </w:p>
        </w:tc>
      </w:tr>
      <w:tr w:rsidR="00091281" w:rsidRPr="006B2E50" w:rsidTr="00294ACD">
        <w:trPr>
          <w:trHeight w:val="2677"/>
          <w:tblCellSpacing w:w="15" w:type="dxa"/>
        </w:trPr>
        <w:tc>
          <w:tcPr>
            <w:tcW w:w="4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81" w:rsidRPr="00091281" w:rsidRDefault="00091281" w:rsidP="00091281">
            <w:pPr>
              <w:ind w:left="150" w:right="150"/>
              <w:rPr>
                <w:sz w:val="24"/>
                <w:szCs w:val="24"/>
                <w:lang w:val="ru-RU"/>
              </w:rPr>
            </w:pPr>
            <w:r w:rsidRPr="00091281">
              <w:rPr>
                <w:b/>
                <w:bCs/>
                <w:sz w:val="24"/>
                <w:szCs w:val="24"/>
                <w:lang w:val="ru-RU"/>
              </w:rPr>
              <w:t>Тема: «Знакомство с улицей» (что есть на улице, какая она, тротуар и проезжая часть, подземный и надземный переход).</w:t>
            </w:r>
          </w:p>
          <w:p w:rsidR="00091281" w:rsidRPr="00091281" w:rsidRDefault="00091281" w:rsidP="006C58C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  <w:lang w:val="ru-RU"/>
              </w:rPr>
            </w:pPr>
            <w:r w:rsidRPr="00091281">
              <w:rPr>
                <w:sz w:val="24"/>
                <w:szCs w:val="24"/>
                <w:lang w:val="ru-RU"/>
              </w:rPr>
              <w:t xml:space="preserve">Ознакомительное занятие по правилам дорожного движения. </w:t>
            </w:r>
          </w:p>
          <w:p w:rsidR="00091281" w:rsidRPr="00091281" w:rsidRDefault="00091281" w:rsidP="006C58C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  <w:lang w:val="ru-RU"/>
              </w:rPr>
            </w:pPr>
            <w:r w:rsidRPr="00091281">
              <w:rPr>
                <w:sz w:val="24"/>
                <w:szCs w:val="24"/>
                <w:lang w:val="ru-RU"/>
              </w:rPr>
              <w:t xml:space="preserve">Целевая прогулка по улице города, рассказ воспитателя. </w:t>
            </w:r>
          </w:p>
          <w:p w:rsidR="00091281" w:rsidRPr="00091281" w:rsidRDefault="00091281" w:rsidP="006C58C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  <w:lang w:val="ru-RU"/>
              </w:rPr>
            </w:pPr>
            <w:r w:rsidRPr="00091281">
              <w:rPr>
                <w:sz w:val="24"/>
                <w:szCs w:val="24"/>
                <w:lang w:val="ru-RU"/>
              </w:rPr>
              <w:t xml:space="preserve">Просмотр видеофильма «Детям о правилах дорожного движения». </w:t>
            </w:r>
          </w:p>
          <w:p w:rsidR="00091281" w:rsidRPr="00091281" w:rsidRDefault="00091281" w:rsidP="006C58C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  <w:lang w:val="ru-RU"/>
              </w:rPr>
            </w:pPr>
            <w:r w:rsidRPr="00091281">
              <w:rPr>
                <w:sz w:val="24"/>
                <w:szCs w:val="24"/>
                <w:lang w:val="ru-RU"/>
              </w:rPr>
              <w:t xml:space="preserve">Занятие по </w:t>
            </w:r>
            <w:proofErr w:type="spellStart"/>
            <w:r w:rsidRPr="00091281">
              <w:rPr>
                <w:sz w:val="24"/>
                <w:szCs w:val="24"/>
                <w:lang w:val="ru-RU"/>
              </w:rPr>
              <w:t>изодеятельности</w:t>
            </w:r>
            <w:proofErr w:type="spellEnd"/>
            <w:r w:rsidRPr="00091281">
              <w:rPr>
                <w:sz w:val="24"/>
                <w:szCs w:val="24"/>
                <w:lang w:val="ru-RU"/>
              </w:rPr>
              <w:t xml:space="preserve"> «Улицы города» - коллективная работа (конструирование из бросового материала, рисование, аппликация). 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81" w:rsidRPr="00BD4E5F" w:rsidRDefault="00091281" w:rsidP="00091281">
            <w:pPr>
              <w:jc w:val="center"/>
              <w:rPr>
                <w:sz w:val="24"/>
                <w:szCs w:val="24"/>
              </w:rPr>
            </w:pPr>
            <w:proofErr w:type="spellStart"/>
            <w:r w:rsidRPr="00572455">
              <w:rPr>
                <w:sz w:val="24"/>
                <w:szCs w:val="24"/>
              </w:rPr>
              <w:t>Сентябрь</w:t>
            </w:r>
            <w:proofErr w:type="spellEnd"/>
          </w:p>
        </w:tc>
      </w:tr>
      <w:tr w:rsidR="00091281" w:rsidRPr="006B2E50" w:rsidTr="00001508">
        <w:trPr>
          <w:trHeight w:val="2364"/>
          <w:tblCellSpacing w:w="15" w:type="dxa"/>
        </w:trPr>
        <w:tc>
          <w:tcPr>
            <w:tcW w:w="4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81" w:rsidRPr="00001508" w:rsidRDefault="00091281" w:rsidP="00001508">
            <w:pPr>
              <w:ind w:left="150" w:right="150"/>
              <w:rPr>
                <w:sz w:val="24"/>
                <w:szCs w:val="24"/>
                <w:lang w:val="ru-RU"/>
              </w:rPr>
            </w:pPr>
            <w:r w:rsidRPr="00001508">
              <w:rPr>
                <w:b/>
                <w:bCs/>
                <w:sz w:val="24"/>
                <w:szCs w:val="24"/>
                <w:lang w:val="ru-RU"/>
              </w:rPr>
              <w:t>Тема: «Знакомство с улицей» (история улиц Таганрога, организация движения, разметка дорог, остановка, правила для пешеходов).</w:t>
            </w:r>
          </w:p>
          <w:p w:rsidR="00091281" w:rsidRPr="00001508" w:rsidRDefault="00091281" w:rsidP="00001508">
            <w:pPr>
              <w:widowControl/>
              <w:numPr>
                <w:ilvl w:val="0"/>
                <w:numId w:val="12"/>
              </w:numPr>
              <w:autoSpaceDE/>
              <w:autoSpaceDN/>
              <w:rPr>
                <w:sz w:val="24"/>
                <w:szCs w:val="24"/>
                <w:lang w:val="ru-RU"/>
              </w:rPr>
            </w:pPr>
            <w:r w:rsidRPr="00001508">
              <w:rPr>
                <w:sz w:val="24"/>
                <w:szCs w:val="24"/>
                <w:lang w:val="ru-RU"/>
              </w:rPr>
              <w:t xml:space="preserve">Вторая целевая прогулка, рассказ воспитателя об организации движения. </w:t>
            </w:r>
          </w:p>
          <w:p w:rsidR="00091281" w:rsidRPr="00001508" w:rsidRDefault="00091281" w:rsidP="00001508">
            <w:pPr>
              <w:widowControl/>
              <w:numPr>
                <w:ilvl w:val="0"/>
                <w:numId w:val="12"/>
              </w:numPr>
              <w:autoSpaceDE/>
              <w:autoSpaceDN/>
              <w:rPr>
                <w:sz w:val="24"/>
                <w:szCs w:val="24"/>
                <w:lang w:val="ru-RU"/>
              </w:rPr>
            </w:pPr>
            <w:r w:rsidRPr="00001508">
              <w:rPr>
                <w:sz w:val="24"/>
                <w:szCs w:val="24"/>
                <w:lang w:val="ru-RU"/>
              </w:rPr>
              <w:t xml:space="preserve">Составление детьми рассказов «Что я видел на улице, когда шел в детский сад </w:t>
            </w:r>
          </w:p>
          <w:p w:rsidR="00091281" w:rsidRPr="00001508" w:rsidRDefault="00091281" w:rsidP="00001508">
            <w:pPr>
              <w:widowControl/>
              <w:numPr>
                <w:ilvl w:val="0"/>
                <w:numId w:val="12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01508">
              <w:rPr>
                <w:sz w:val="24"/>
                <w:szCs w:val="24"/>
                <w:lang w:val="ru-RU"/>
              </w:rPr>
              <w:t xml:space="preserve">Сюжетно-ролевая игра «Водители и пешеходы». </w:t>
            </w:r>
          </w:p>
          <w:p w:rsidR="00091281" w:rsidRPr="00001508" w:rsidRDefault="00091281" w:rsidP="00001508">
            <w:pPr>
              <w:widowControl/>
              <w:numPr>
                <w:ilvl w:val="0"/>
                <w:numId w:val="12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01508">
              <w:rPr>
                <w:sz w:val="24"/>
                <w:szCs w:val="24"/>
                <w:lang w:val="ru-RU"/>
              </w:rPr>
              <w:t xml:space="preserve">Чтение художественной литературы на тему «Ребенок и улица». 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81" w:rsidRPr="00001508" w:rsidRDefault="00091281" w:rsidP="00001508">
            <w:pPr>
              <w:jc w:val="center"/>
              <w:rPr>
                <w:sz w:val="24"/>
                <w:szCs w:val="24"/>
              </w:rPr>
            </w:pPr>
            <w:proofErr w:type="spellStart"/>
            <w:r w:rsidRPr="00001508">
              <w:rPr>
                <w:sz w:val="24"/>
                <w:szCs w:val="24"/>
              </w:rPr>
              <w:t>Октябрь</w:t>
            </w:r>
            <w:proofErr w:type="spellEnd"/>
            <w:r w:rsidRPr="00001508">
              <w:rPr>
                <w:sz w:val="24"/>
                <w:szCs w:val="24"/>
              </w:rPr>
              <w:t xml:space="preserve"> </w:t>
            </w:r>
          </w:p>
        </w:tc>
      </w:tr>
      <w:tr w:rsidR="00091281" w:rsidRPr="006B2E50" w:rsidTr="00001508">
        <w:trPr>
          <w:trHeight w:val="2612"/>
          <w:tblCellSpacing w:w="15" w:type="dxa"/>
        </w:trPr>
        <w:tc>
          <w:tcPr>
            <w:tcW w:w="4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81" w:rsidRPr="00001508" w:rsidRDefault="00091281" w:rsidP="00001508">
            <w:pPr>
              <w:spacing w:before="150" w:after="150"/>
              <w:ind w:left="150" w:right="150"/>
              <w:rPr>
                <w:sz w:val="24"/>
                <w:szCs w:val="24"/>
                <w:lang w:val="ru-RU"/>
              </w:rPr>
            </w:pPr>
            <w:r w:rsidRPr="00001508">
              <w:rPr>
                <w:b/>
                <w:bCs/>
                <w:sz w:val="24"/>
                <w:szCs w:val="24"/>
                <w:lang w:val="ru-RU"/>
              </w:rPr>
              <w:lastRenderedPageBreak/>
              <w:t>Тема: «Нужно слушаться без спора указаний светофора (перекресток)».</w:t>
            </w:r>
          </w:p>
          <w:p w:rsidR="00091281" w:rsidRPr="00001508" w:rsidRDefault="00091281" w:rsidP="00001508">
            <w:pPr>
              <w:widowControl/>
              <w:numPr>
                <w:ilvl w:val="0"/>
                <w:numId w:val="13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01508">
              <w:rPr>
                <w:sz w:val="24"/>
                <w:szCs w:val="24"/>
                <w:lang w:val="ru-RU"/>
              </w:rPr>
              <w:t xml:space="preserve">Рассматривание макета светофора, рассказ воспитателя о назначении светофора. </w:t>
            </w:r>
          </w:p>
          <w:p w:rsidR="00091281" w:rsidRPr="00001508" w:rsidRDefault="00091281" w:rsidP="00001508">
            <w:pPr>
              <w:widowControl/>
              <w:numPr>
                <w:ilvl w:val="0"/>
                <w:numId w:val="13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001508">
              <w:rPr>
                <w:sz w:val="24"/>
                <w:szCs w:val="24"/>
              </w:rPr>
              <w:t>Конструирование</w:t>
            </w:r>
            <w:proofErr w:type="spellEnd"/>
            <w:r w:rsidRPr="00001508">
              <w:rPr>
                <w:sz w:val="24"/>
                <w:szCs w:val="24"/>
              </w:rPr>
              <w:t xml:space="preserve"> </w:t>
            </w:r>
            <w:proofErr w:type="spellStart"/>
            <w:r w:rsidRPr="00001508">
              <w:rPr>
                <w:sz w:val="24"/>
                <w:szCs w:val="24"/>
              </w:rPr>
              <w:t>из</w:t>
            </w:r>
            <w:proofErr w:type="spellEnd"/>
            <w:r w:rsidRPr="00001508">
              <w:rPr>
                <w:sz w:val="24"/>
                <w:szCs w:val="24"/>
              </w:rPr>
              <w:t xml:space="preserve"> </w:t>
            </w:r>
            <w:proofErr w:type="spellStart"/>
            <w:r w:rsidRPr="00001508">
              <w:rPr>
                <w:sz w:val="24"/>
                <w:szCs w:val="24"/>
              </w:rPr>
              <w:t>бумаги</w:t>
            </w:r>
            <w:proofErr w:type="spellEnd"/>
            <w:r w:rsidRPr="00001508">
              <w:rPr>
                <w:sz w:val="24"/>
                <w:szCs w:val="24"/>
              </w:rPr>
              <w:t xml:space="preserve"> «</w:t>
            </w:r>
            <w:proofErr w:type="spellStart"/>
            <w:r w:rsidRPr="00001508">
              <w:rPr>
                <w:sz w:val="24"/>
                <w:szCs w:val="24"/>
              </w:rPr>
              <w:t>Светофор</w:t>
            </w:r>
            <w:proofErr w:type="spellEnd"/>
            <w:r w:rsidRPr="00001508">
              <w:rPr>
                <w:sz w:val="24"/>
                <w:szCs w:val="24"/>
              </w:rPr>
              <w:t xml:space="preserve">» </w:t>
            </w:r>
          </w:p>
          <w:p w:rsidR="00091281" w:rsidRPr="00001508" w:rsidRDefault="00091281" w:rsidP="00001508">
            <w:pPr>
              <w:widowControl/>
              <w:numPr>
                <w:ilvl w:val="0"/>
                <w:numId w:val="13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01508">
              <w:rPr>
                <w:sz w:val="24"/>
                <w:szCs w:val="24"/>
                <w:lang w:val="ru-RU"/>
              </w:rPr>
              <w:t xml:space="preserve">Музыкально-спортивное развлечение «На светофоре – зеленый». </w:t>
            </w:r>
          </w:p>
          <w:p w:rsidR="00091281" w:rsidRPr="00001508" w:rsidRDefault="00091281" w:rsidP="00001508">
            <w:pPr>
              <w:widowControl/>
              <w:numPr>
                <w:ilvl w:val="0"/>
                <w:numId w:val="13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01508">
              <w:rPr>
                <w:sz w:val="24"/>
                <w:szCs w:val="24"/>
                <w:lang w:val="ru-RU"/>
              </w:rPr>
              <w:t xml:space="preserve">Дидактические игры: «Собери светофор», «Машины и светофор», «Укрась улицу» и др. 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81" w:rsidRPr="00001508" w:rsidRDefault="00091281" w:rsidP="00001508">
            <w:pPr>
              <w:jc w:val="center"/>
              <w:rPr>
                <w:sz w:val="24"/>
                <w:szCs w:val="24"/>
              </w:rPr>
            </w:pPr>
            <w:proofErr w:type="spellStart"/>
            <w:r w:rsidRPr="00001508">
              <w:rPr>
                <w:sz w:val="24"/>
                <w:szCs w:val="24"/>
              </w:rPr>
              <w:t>Ноябрь</w:t>
            </w:r>
            <w:proofErr w:type="spellEnd"/>
            <w:r w:rsidRPr="00001508">
              <w:rPr>
                <w:sz w:val="24"/>
                <w:szCs w:val="24"/>
              </w:rPr>
              <w:t xml:space="preserve"> </w:t>
            </w:r>
          </w:p>
        </w:tc>
      </w:tr>
      <w:tr w:rsidR="00091281" w:rsidRPr="006B2E50" w:rsidTr="00001508">
        <w:trPr>
          <w:trHeight w:val="2145"/>
          <w:tblCellSpacing w:w="15" w:type="dxa"/>
        </w:trPr>
        <w:tc>
          <w:tcPr>
            <w:tcW w:w="4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81" w:rsidRPr="00001508" w:rsidRDefault="00091281" w:rsidP="00001508">
            <w:pPr>
              <w:rPr>
                <w:sz w:val="24"/>
                <w:szCs w:val="24"/>
              </w:rPr>
            </w:pPr>
            <w:proofErr w:type="spellStart"/>
            <w:r w:rsidRPr="00001508">
              <w:rPr>
                <w:b/>
                <w:bCs/>
                <w:sz w:val="24"/>
                <w:szCs w:val="24"/>
              </w:rPr>
              <w:t>Тема</w:t>
            </w:r>
            <w:proofErr w:type="spellEnd"/>
            <w:r w:rsidRPr="00001508">
              <w:rPr>
                <w:b/>
                <w:bCs/>
                <w:sz w:val="24"/>
                <w:szCs w:val="24"/>
              </w:rPr>
              <w:t>: «</w:t>
            </w:r>
            <w:proofErr w:type="spellStart"/>
            <w:r w:rsidRPr="00001508">
              <w:rPr>
                <w:b/>
                <w:bCs/>
                <w:sz w:val="24"/>
                <w:szCs w:val="24"/>
              </w:rPr>
              <w:t>Мы</w:t>
            </w:r>
            <w:proofErr w:type="spellEnd"/>
            <w:r w:rsidRPr="00001508">
              <w:rPr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001508">
              <w:rPr>
                <w:b/>
                <w:bCs/>
                <w:sz w:val="24"/>
                <w:szCs w:val="24"/>
              </w:rPr>
              <w:t>пешеходы</w:t>
            </w:r>
            <w:proofErr w:type="spellEnd"/>
            <w:r w:rsidRPr="00001508">
              <w:rPr>
                <w:b/>
                <w:bCs/>
                <w:sz w:val="24"/>
                <w:szCs w:val="24"/>
              </w:rPr>
              <w:t>».</w:t>
            </w:r>
          </w:p>
          <w:p w:rsidR="00091281" w:rsidRPr="00001508" w:rsidRDefault="00091281" w:rsidP="00001508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01508">
              <w:rPr>
                <w:sz w:val="24"/>
                <w:szCs w:val="24"/>
                <w:lang w:val="ru-RU"/>
              </w:rPr>
              <w:t xml:space="preserve">Встреча с инспектором ГИБДД (рассказ о правилах перехода улиц, дорог). </w:t>
            </w:r>
          </w:p>
          <w:p w:rsidR="00091281" w:rsidRPr="00001508" w:rsidRDefault="00091281" w:rsidP="00001508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01508">
              <w:rPr>
                <w:sz w:val="24"/>
                <w:szCs w:val="24"/>
                <w:lang w:val="ru-RU"/>
              </w:rPr>
              <w:t xml:space="preserve">Отгадывание загадок по ПДД, обыгрывание ситуаций на дороге. </w:t>
            </w:r>
          </w:p>
          <w:p w:rsidR="00091281" w:rsidRPr="00001508" w:rsidRDefault="00091281" w:rsidP="00001508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01508">
              <w:rPr>
                <w:sz w:val="24"/>
                <w:szCs w:val="24"/>
                <w:lang w:val="ru-RU"/>
              </w:rPr>
              <w:t xml:space="preserve">Сюжетно-ролевая игра «Мы по улице идем». </w:t>
            </w:r>
          </w:p>
          <w:p w:rsidR="00091281" w:rsidRPr="00001508" w:rsidRDefault="00091281" w:rsidP="00001508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01508">
              <w:rPr>
                <w:sz w:val="24"/>
                <w:szCs w:val="24"/>
                <w:lang w:val="ru-RU"/>
              </w:rPr>
              <w:t xml:space="preserve">Кукольный спектакль «Сказка про Буратино, который не знал правил дорожного движения». 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81" w:rsidRPr="00001508" w:rsidRDefault="00091281" w:rsidP="00001508">
            <w:pPr>
              <w:jc w:val="center"/>
              <w:rPr>
                <w:sz w:val="24"/>
                <w:szCs w:val="24"/>
              </w:rPr>
            </w:pPr>
            <w:proofErr w:type="spellStart"/>
            <w:r w:rsidRPr="00001508">
              <w:rPr>
                <w:sz w:val="24"/>
                <w:szCs w:val="24"/>
              </w:rPr>
              <w:t>Декабрь</w:t>
            </w:r>
            <w:proofErr w:type="spellEnd"/>
            <w:r w:rsidRPr="00001508">
              <w:rPr>
                <w:sz w:val="24"/>
                <w:szCs w:val="24"/>
              </w:rPr>
              <w:t xml:space="preserve"> </w:t>
            </w:r>
          </w:p>
        </w:tc>
      </w:tr>
      <w:tr w:rsidR="00091281" w:rsidRPr="006B2E50" w:rsidTr="00001508">
        <w:trPr>
          <w:trHeight w:val="2125"/>
          <w:tblCellSpacing w:w="15" w:type="dxa"/>
        </w:trPr>
        <w:tc>
          <w:tcPr>
            <w:tcW w:w="4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81" w:rsidRPr="00001508" w:rsidRDefault="00091281" w:rsidP="00001508">
            <w:pPr>
              <w:spacing w:before="150" w:after="150"/>
              <w:ind w:left="150" w:right="150"/>
              <w:rPr>
                <w:sz w:val="24"/>
                <w:szCs w:val="24"/>
              </w:rPr>
            </w:pPr>
            <w:proofErr w:type="spellStart"/>
            <w:r w:rsidRPr="00001508">
              <w:rPr>
                <w:b/>
                <w:bCs/>
                <w:sz w:val="24"/>
                <w:szCs w:val="24"/>
              </w:rPr>
              <w:t>Тема</w:t>
            </w:r>
            <w:proofErr w:type="spellEnd"/>
            <w:r w:rsidRPr="00001508">
              <w:rPr>
                <w:b/>
                <w:bCs/>
                <w:sz w:val="24"/>
                <w:szCs w:val="24"/>
              </w:rPr>
              <w:t>: «</w:t>
            </w:r>
            <w:proofErr w:type="spellStart"/>
            <w:r w:rsidRPr="00001508">
              <w:rPr>
                <w:b/>
                <w:bCs/>
                <w:sz w:val="24"/>
                <w:szCs w:val="24"/>
              </w:rPr>
              <w:t>Мы</w:t>
            </w:r>
            <w:proofErr w:type="spellEnd"/>
            <w:r w:rsidRPr="00001508">
              <w:rPr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001508">
              <w:rPr>
                <w:b/>
                <w:bCs/>
                <w:sz w:val="24"/>
                <w:szCs w:val="24"/>
              </w:rPr>
              <w:t>пассажиры</w:t>
            </w:r>
            <w:proofErr w:type="spellEnd"/>
            <w:r w:rsidRPr="00001508">
              <w:rPr>
                <w:b/>
                <w:bCs/>
                <w:sz w:val="24"/>
                <w:szCs w:val="24"/>
              </w:rPr>
              <w:t>».</w:t>
            </w:r>
          </w:p>
          <w:p w:rsidR="00091281" w:rsidRPr="00001508" w:rsidRDefault="00091281" w:rsidP="00001508">
            <w:pPr>
              <w:widowControl/>
              <w:numPr>
                <w:ilvl w:val="0"/>
                <w:numId w:val="15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01508">
              <w:rPr>
                <w:sz w:val="24"/>
                <w:szCs w:val="24"/>
                <w:lang w:val="ru-RU"/>
              </w:rPr>
              <w:t xml:space="preserve">Беседа «Как вести себя в общественном транспорте» </w:t>
            </w:r>
          </w:p>
          <w:p w:rsidR="00091281" w:rsidRPr="00001508" w:rsidRDefault="00091281" w:rsidP="00001508">
            <w:pPr>
              <w:widowControl/>
              <w:numPr>
                <w:ilvl w:val="0"/>
                <w:numId w:val="15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01508">
              <w:rPr>
                <w:sz w:val="24"/>
                <w:szCs w:val="24"/>
                <w:lang w:val="ru-RU"/>
              </w:rPr>
              <w:t xml:space="preserve">Прогулка на остановку, наблюдение за транспортом, за пассажирами. </w:t>
            </w:r>
          </w:p>
          <w:p w:rsidR="00091281" w:rsidRPr="00001508" w:rsidRDefault="00091281" w:rsidP="00001508">
            <w:pPr>
              <w:widowControl/>
              <w:numPr>
                <w:ilvl w:val="0"/>
                <w:numId w:val="15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01508">
              <w:rPr>
                <w:sz w:val="24"/>
                <w:szCs w:val="24"/>
                <w:lang w:val="ru-RU"/>
              </w:rPr>
              <w:t xml:space="preserve">Рассматривание иллюстраций, обсуждение различных ситуаций поведения пассажиров </w:t>
            </w:r>
          </w:p>
          <w:p w:rsidR="00091281" w:rsidRPr="00001508" w:rsidRDefault="00091281" w:rsidP="00001508">
            <w:pPr>
              <w:widowControl/>
              <w:numPr>
                <w:ilvl w:val="0"/>
                <w:numId w:val="15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КВН «</w:t>
            </w:r>
            <w:proofErr w:type="spellStart"/>
            <w:r w:rsidRPr="00001508">
              <w:rPr>
                <w:sz w:val="24"/>
                <w:szCs w:val="24"/>
              </w:rPr>
              <w:t>Юные</w:t>
            </w:r>
            <w:proofErr w:type="spellEnd"/>
            <w:r w:rsidRPr="00001508">
              <w:rPr>
                <w:sz w:val="24"/>
                <w:szCs w:val="24"/>
              </w:rPr>
              <w:t xml:space="preserve"> </w:t>
            </w:r>
            <w:proofErr w:type="spellStart"/>
            <w:r w:rsidRPr="00001508">
              <w:rPr>
                <w:sz w:val="24"/>
                <w:szCs w:val="24"/>
              </w:rPr>
              <w:t>пешеходы</w:t>
            </w:r>
            <w:proofErr w:type="spellEnd"/>
            <w:r w:rsidRPr="00001508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81" w:rsidRPr="00001508" w:rsidRDefault="00091281" w:rsidP="00001508">
            <w:pPr>
              <w:jc w:val="center"/>
              <w:rPr>
                <w:sz w:val="24"/>
                <w:szCs w:val="24"/>
              </w:rPr>
            </w:pPr>
            <w:proofErr w:type="spellStart"/>
            <w:r w:rsidRPr="00001508">
              <w:rPr>
                <w:sz w:val="24"/>
                <w:szCs w:val="24"/>
              </w:rPr>
              <w:t>Январь</w:t>
            </w:r>
            <w:proofErr w:type="spellEnd"/>
          </w:p>
        </w:tc>
      </w:tr>
      <w:tr w:rsidR="00091281" w:rsidRPr="006B2E50" w:rsidTr="00001508">
        <w:trPr>
          <w:trHeight w:val="2358"/>
          <w:tblCellSpacing w:w="15" w:type="dxa"/>
        </w:trPr>
        <w:tc>
          <w:tcPr>
            <w:tcW w:w="4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81" w:rsidRPr="00001508" w:rsidRDefault="00091281" w:rsidP="00001508">
            <w:pPr>
              <w:spacing w:before="150" w:after="150"/>
              <w:ind w:left="150" w:right="150"/>
              <w:rPr>
                <w:sz w:val="24"/>
                <w:szCs w:val="24"/>
              </w:rPr>
            </w:pPr>
            <w:proofErr w:type="spellStart"/>
            <w:r w:rsidRPr="00001508">
              <w:rPr>
                <w:b/>
                <w:bCs/>
                <w:sz w:val="24"/>
                <w:szCs w:val="24"/>
              </w:rPr>
              <w:t>Тема</w:t>
            </w:r>
            <w:proofErr w:type="spellEnd"/>
            <w:r w:rsidRPr="00001508">
              <w:rPr>
                <w:b/>
                <w:bCs/>
                <w:sz w:val="24"/>
                <w:szCs w:val="24"/>
              </w:rPr>
              <w:t>: «</w:t>
            </w:r>
            <w:proofErr w:type="spellStart"/>
            <w:r w:rsidRPr="00001508">
              <w:rPr>
                <w:b/>
                <w:bCs/>
                <w:sz w:val="24"/>
                <w:szCs w:val="24"/>
              </w:rPr>
              <w:t>Где</w:t>
            </w:r>
            <w:proofErr w:type="spellEnd"/>
            <w:r w:rsidRPr="0000150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1508">
              <w:rPr>
                <w:b/>
                <w:bCs/>
                <w:sz w:val="24"/>
                <w:szCs w:val="24"/>
              </w:rPr>
              <w:t>можно</w:t>
            </w:r>
            <w:proofErr w:type="spellEnd"/>
            <w:r w:rsidRPr="0000150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1508">
              <w:rPr>
                <w:b/>
                <w:bCs/>
                <w:sz w:val="24"/>
                <w:szCs w:val="24"/>
              </w:rPr>
              <w:t>играть</w:t>
            </w:r>
            <w:proofErr w:type="spellEnd"/>
            <w:r w:rsidRPr="00001508">
              <w:rPr>
                <w:b/>
                <w:bCs/>
                <w:sz w:val="24"/>
                <w:szCs w:val="24"/>
              </w:rPr>
              <w:t>».</w:t>
            </w:r>
          </w:p>
          <w:p w:rsidR="00091281" w:rsidRPr="00001508" w:rsidRDefault="00091281" w:rsidP="00001508">
            <w:pPr>
              <w:widowControl/>
              <w:numPr>
                <w:ilvl w:val="0"/>
                <w:numId w:val="16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01508">
              <w:rPr>
                <w:sz w:val="24"/>
                <w:szCs w:val="24"/>
                <w:lang w:val="ru-RU"/>
              </w:rPr>
              <w:t xml:space="preserve">Рассказ воспитателя о том, где можно и где нельзя играть. </w:t>
            </w:r>
          </w:p>
          <w:p w:rsidR="00091281" w:rsidRPr="00001508" w:rsidRDefault="00091281" w:rsidP="00001508">
            <w:pPr>
              <w:widowControl/>
              <w:numPr>
                <w:ilvl w:val="0"/>
                <w:numId w:val="16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01508">
              <w:rPr>
                <w:sz w:val="24"/>
                <w:szCs w:val="24"/>
                <w:lang w:val="ru-RU"/>
              </w:rPr>
              <w:t xml:space="preserve">Рассматривание иллюстраций, составление детьми рассказов по серии картин «Улицы Мурманска». </w:t>
            </w:r>
          </w:p>
          <w:p w:rsidR="00091281" w:rsidRPr="00001508" w:rsidRDefault="00091281" w:rsidP="00001508">
            <w:pPr>
              <w:widowControl/>
              <w:numPr>
                <w:ilvl w:val="0"/>
                <w:numId w:val="16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01508">
              <w:rPr>
                <w:sz w:val="24"/>
                <w:szCs w:val="24"/>
                <w:lang w:val="ru-RU"/>
              </w:rPr>
              <w:t xml:space="preserve">Рисование на тему «Где можно играть». </w:t>
            </w:r>
          </w:p>
          <w:p w:rsidR="00091281" w:rsidRPr="00001508" w:rsidRDefault="00091281" w:rsidP="00001508">
            <w:pPr>
              <w:widowControl/>
              <w:numPr>
                <w:ilvl w:val="0"/>
                <w:numId w:val="16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01508">
              <w:rPr>
                <w:sz w:val="24"/>
                <w:szCs w:val="24"/>
                <w:lang w:val="ru-RU"/>
              </w:rPr>
              <w:t xml:space="preserve">Музыкальное развлечение «В страну </w:t>
            </w:r>
            <w:proofErr w:type="spellStart"/>
            <w:r w:rsidRPr="00001508">
              <w:rPr>
                <w:sz w:val="24"/>
                <w:szCs w:val="24"/>
                <w:lang w:val="ru-RU"/>
              </w:rPr>
              <w:t>Светофорию</w:t>
            </w:r>
            <w:proofErr w:type="spellEnd"/>
            <w:r w:rsidRPr="00001508">
              <w:rPr>
                <w:sz w:val="24"/>
                <w:szCs w:val="24"/>
                <w:lang w:val="ru-RU"/>
              </w:rPr>
              <w:t xml:space="preserve">». 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81" w:rsidRPr="00001508" w:rsidRDefault="00091281" w:rsidP="00001508">
            <w:pPr>
              <w:jc w:val="center"/>
              <w:rPr>
                <w:sz w:val="24"/>
                <w:szCs w:val="24"/>
              </w:rPr>
            </w:pPr>
            <w:proofErr w:type="spellStart"/>
            <w:r w:rsidRPr="00001508">
              <w:rPr>
                <w:sz w:val="24"/>
                <w:szCs w:val="24"/>
              </w:rPr>
              <w:t>Февраль</w:t>
            </w:r>
            <w:proofErr w:type="spellEnd"/>
            <w:r w:rsidRPr="00001508">
              <w:rPr>
                <w:sz w:val="24"/>
                <w:szCs w:val="24"/>
              </w:rPr>
              <w:t xml:space="preserve"> </w:t>
            </w:r>
          </w:p>
        </w:tc>
      </w:tr>
      <w:tr w:rsidR="00091281" w:rsidRPr="006B2E50" w:rsidTr="00001508">
        <w:trPr>
          <w:trHeight w:val="1656"/>
          <w:tblCellSpacing w:w="15" w:type="dxa"/>
        </w:trPr>
        <w:tc>
          <w:tcPr>
            <w:tcW w:w="4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81" w:rsidRPr="00001508" w:rsidRDefault="00091281" w:rsidP="00001508">
            <w:pPr>
              <w:ind w:left="150" w:right="150"/>
              <w:rPr>
                <w:sz w:val="24"/>
                <w:szCs w:val="24"/>
              </w:rPr>
            </w:pPr>
            <w:proofErr w:type="spellStart"/>
            <w:r w:rsidRPr="00001508">
              <w:rPr>
                <w:b/>
                <w:bCs/>
                <w:sz w:val="24"/>
                <w:szCs w:val="24"/>
              </w:rPr>
              <w:t>Тема</w:t>
            </w:r>
            <w:proofErr w:type="spellEnd"/>
            <w:r w:rsidRPr="00001508">
              <w:rPr>
                <w:b/>
                <w:bCs/>
                <w:sz w:val="24"/>
                <w:szCs w:val="24"/>
              </w:rPr>
              <w:t>: «</w:t>
            </w:r>
            <w:proofErr w:type="spellStart"/>
            <w:r w:rsidRPr="00001508">
              <w:rPr>
                <w:b/>
                <w:bCs/>
                <w:sz w:val="24"/>
                <w:szCs w:val="24"/>
              </w:rPr>
              <w:t>Будущие</w:t>
            </w:r>
            <w:proofErr w:type="spellEnd"/>
            <w:r w:rsidRPr="0000150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1508">
              <w:rPr>
                <w:b/>
                <w:bCs/>
                <w:sz w:val="24"/>
                <w:szCs w:val="24"/>
              </w:rPr>
              <w:t>водители</w:t>
            </w:r>
            <w:proofErr w:type="spellEnd"/>
            <w:r w:rsidRPr="00001508">
              <w:rPr>
                <w:b/>
                <w:bCs/>
                <w:sz w:val="24"/>
                <w:szCs w:val="24"/>
              </w:rPr>
              <w:t>».</w:t>
            </w:r>
          </w:p>
          <w:p w:rsidR="00091281" w:rsidRPr="00001508" w:rsidRDefault="00091281" w:rsidP="00001508">
            <w:pPr>
              <w:widowControl/>
              <w:numPr>
                <w:ilvl w:val="0"/>
                <w:numId w:val="17"/>
              </w:numPr>
              <w:autoSpaceDE/>
              <w:autoSpaceDN/>
              <w:rPr>
                <w:sz w:val="24"/>
                <w:szCs w:val="24"/>
              </w:rPr>
            </w:pPr>
            <w:proofErr w:type="spellStart"/>
            <w:r w:rsidRPr="00001508">
              <w:rPr>
                <w:sz w:val="24"/>
                <w:szCs w:val="24"/>
              </w:rPr>
              <w:t>Знакомство</w:t>
            </w:r>
            <w:proofErr w:type="spellEnd"/>
            <w:r w:rsidRPr="00001508">
              <w:rPr>
                <w:sz w:val="24"/>
                <w:szCs w:val="24"/>
              </w:rPr>
              <w:t xml:space="preserve"> с </w:t>
            </w:r>
            <w:proofErr w:type="spellStart"/>
            <w:r w:rsidRPr="00001508">
              <w:rPr>
                <w:sz w:val="24"/>
                <w:szCs w:val="24"/>
              </w:rPr>
              <w:t>дорожными</w:t>
            </w:r>
            <w:proofErr w:type="spellEnd"/>
            <w:r w:rsidRPr="00001508">
              <w:rPr>
                <w:sz w:val="24"/>
                <w:szCs w:val="24"/>
              </w:rPr>
              <w:t xml:space="preserve"> </w:t>
            </w:r>
            <w:proofErr w:type="spellStart"/>
            <w:r w:rsidRPr="00001508">
              <w:rPr>
                <w:sz w:val="24"/>
                <w:szCs w:val="24"/>
              </w:rPr>
              <w:t>знаками</w:t>
            </w:r>
            <w:proofErr w:type="spellEnd"/>
            <w:r w:rsidRPr="00001508">
              <w:rPr>
                <w:sz w:val="24"/>
                <w:szCs w:val="24"/>
              </w:rPr>
              <w:t xml:space="preserve"> </w:t>
            </w:r>
          </w:p>
          <w:p w:rsidR="00091281" w:rsidRPr="00001508" w:rsidRDefault="00091281" w:rsidP="00001508">
            <w:pPr>
              <w:widowControl/>
              <w:numPr>
                <w:ilvl w:val="0"/>
                <w:numId w:val="17"/>
              </w:numPr>
              <w:autoSpaceDE/>
              <w:autoSpaceDN/>
              <w:rPr>
                <w:sz w:val="24"/>
                <w:szCs w:val="24"/>
              </w:rPr>
            </w:pPr>
            <w:proofErr w:type="spellStart"/>
            <w:r w:rsidRPr="00001508">
              <w:rPr>
                <w:sz w:val="24"/>
                <w:szCs w:val="24"/>
              </w:rPr>
              <w:t>Сюжетно-ролевая</w:t>
            </w:r>
            <w:proofErr w:type="spellEnd"/>
            <w:r w:rsidRPr="00001508">
              <w:rPr>
                <w:sz w:val="24"/>
                <w:szCs w:val="24"/>
              </w:rPr>
              <w:t xml:space="preserve"> </w:t>
            </w:r>
            <w:proofErr w:type="spellStart"/>
            <w:r w:rsidRPr="00001508">
              <w:rPr>
                <w:sz w:val="24"/>
                <w:szCs w:val="24"/>
              </w:rPr>
              <w:t>игра</w:t>
            </w:r>
            <w:proofErr w:type="spellEnd"/>
            <w:r w:rsidRPr="00001508">
              <w:rPr>
                <w:sz w:val="24"/>
                <w:szCs w:val="24"/>
              </w:rPr>
              <w:t xml:space="preserve"> «</w:t>
            </w:r>
            <w:proofErr w:type="spellStart"/>
            <w:r w:rsidRPr="00001508">
              <w:rPr>
                <w:sz w:val="24"/>
                <w:szCs w:val="24"/>
              </w:rPr>
              <w:t>Шоферы</w:t>
            </w:r>
            <w:proofErr w:type="spellEnd"/>
            <w:r w:rsidRPr="00001508">
              <w:rPr>
                <w:sz w:val="24"/>
                <w:szCs w:val="24"/>
              </w:rPr>
              <w:t xml:space="preserve">». </w:t>
            </w:r>
          </w:p>
          <w:p w:rsidR="00091281" w:rsidRPr="00001508" w:rsidRDefault="00091281" w:rsidP="00001508">
            <w:pPr>
              <w:widowControl/>
              <w:numPr>
                <w:ilvl w:val="0"/>
                <w:numId w:val="17"/>
              </w:numPr>
              <w:autoSpaceDE/>
              <w:autoSpaceDN/>
              <w:rPr>
                <w:sz w:val="24"/>
                <w:szCs w:val="24"/>
                <w:lang w:val="ru-RU"/>
              </w:rPr>
            </w:pPr>
            <w:r w:rsidRPr="00001508">
              <w:rPr>
                <w:sz w:val="24"/>
                <w:szCs w:val="24"/>
                <w:lang w:val="ru-RU"/>
              </w:rPr>
              <w:t xml:space="preserve">Выставка детских работ «В стране </w:t>
            </w:r>
            <w:proofErr w:type="spellStart"/>
            <w:r w:rsidRPr="00001508">
              <w:rPr>
                <w:sz w:val="24"/>
                <w:szCs w:val="24"/>
                <w:lang w:val="ru-RU"/>
              </w:rPr>
              <w:t>Светофории</w:t>
            </w:r>
            <w:proofErr w:type="spellEnd"/>
            <w:r w:rsidRPr="00001508">
              <w:rPr>
                <w:sz w:val="24"/>
                <w:szCs w:val="24"/>
                <w:lang w:val="ru-RU"/>
              </w:rPr>
              <w:t xml:space="preserve">». </w:t>
            </w:r>
          </w:p>
          <w:p w:rsidR="00091281" w:rsidRPr="00001508" w:rsidRDefault="00091281" w:rsidP="00001508">
            <w:pPr>
              <w:widowControl/>
              <w:numPr>
                <w:ilvl w:val="0"/>
                <w:numId w:val="17"/>
              </w:numPr>
              <w:autoSpaceDE/>
              <w:autoSpaceDN/>
              <w:rPr>
                <w:sz w:val="24"/>
                <w:szCs w:val="24"/>
              </w:rPr>
            </w:pPr>
            <w:proofErr w:type="spellStart"/>
            <w:r w:rsidRPr="00001508">
              <w:rPr>
                <w:sz w:val="24"/>
                <w:szCs w:val="24"/>
              </w:rPr>
              <w:t>Чтение</w:t>
            </w:r>
            <w:proofErr w:type="spellEnd"/>
            <w:r w:rsidRPr="00001508">
              <w:rPr>
                <w:sz w:val="24"/>
                <w:szCs w:val="24"/>
              </w:rPr>
              <w:t xml:space="preserve"> </w:t>
            </w:r>
            <w:proofErr w:type="spellStart"/>
            <w:r w:rsidRPr="00001508">
              <w:rPr>
                <w:sz w:val="24"/>
                <w:szCs w:val="24"/>
              </w:rPr>
              <w:t>художественной</w:t>
            </w:r>
            <w:proofErr w:type="spellEnd"/>
            <w:r w:rsidRPr="00001508">
              <w:rPr>
                <w:sz w:val="24"/>
                <w:szCs w:val="24"/>
              </w:rPr>
              <w:t xml:space="preserve"> </w:t>
            </w:r>
            <w:proofErr w:type="spellStart"/>
            <w:r w:rsidRPr="00001508">
              <w:rPr>
                <w:sz w:val="24"/>
                <w:szCs w:val="24"/>
              </w:rPr>
              <w:t>литературы</w:t>
            </w:r>
            <w:proofErr w:type="spellEnd"/>
            <w:r w:rsidRPr="0000150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81" w:rsidRPr="00001508" w:rsidRDefault="00091281" w:rsidP="00001508">
            <w:pPr>
              <w:jc w:val="center"/>
              <w:rPr>
                <w:sz w:val="24"/>
                <w:szCs w:val="24"/>
              </w:rPr>
            </w:pPr>
            <w:proofErr w:type="spellStart"/>
            <w:r w:rsidRPr="00001508">
              <w:rPr>
                <w:sz w:val="24"/>
                <w:szCs w:val="24"/>
              </w:rPr>
              <w:t>Март</w:t>
            </w:r>
            <w:proofErr w:type="spellEnd"/>
          </w:p>
        </w:tc>
      </w:tr>
      <w:tr w:rsidR="00091281" w:rsidRPr="006B2E50" w:rsidTr="00001508">
        <w:trPr>
          <w:trHeight w:val="1869"/>
          <w:tblCellSpacing w:w="15" w:type="dxa"/>
        </w:trPr>
        <w:tc>
          <w:tcPr>
            <w:tcW w:w="4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81" w:rsidRPr="00001508" w:rsidRDefault="00091281" w:rsidP="00001508">
            <w:pPr>
              <w:ind w:left="150" w:right="150"/>
              <w:rPr>
                <w:sz w:val="24"/>
                <w:szCs w:val="24"/>
                <w:lang w:val="ru-RU"/>
              </w:rPr>
            </w:pPr>
            <w:r w:rsidRPr="00001508">
              <w:rPr>
                <w:b/>
                <w:bCs/>
                <w:sz w:val="24"/>
                <w:szCs w:val="24"/>
                <w:lang w:val="ru-RU"/>
              </w:rPr>
              <w:t>Тема: «Мы соблюдаем правила дорожного движения»</w:t>
            </w:r>
            <w:r w:rsidRPr="00001508">
              <w:rPr>
                <w:sz w:val="24"/>
                <w:szCs w:val="24"/>
                <w:lang w:val="ru-RU"/>
              </w:rPr>
              <w:t>.</w:t>
            </w:r>
          </w:p>
          <w:p w:rsidR="00091281" w:rsidRPr="00001508" w:rsidRDefault="00091281" w:rsidP="00001508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sz w:val="24"/>
                <w:szCs w:val="24"/>
                <w:lang w:val="ru-RU"/>
              </w:rPr>
            </w:pPr>
            <w:r w:rsidRPr="00001508">
              <w:rPr>
                <w:sz w:val="24"/>
                <w:szCs w:val="24"/>
                <w:lang w:val="ru-RU"/>
              </w:rPr>
              <w:t xml:space="preserve">Просмотр видеофильма «Детям о ПДД» </w:t>
            </w:r>
          </w:p>
          <w:p w:rsidR="00091281" w:rsidRPr="00001508" w:rsidRDefault="00091281" w:rsidP="00001508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sz w:val="24"/>
                <w:szCs w:val="24"/>
              </w:rPr>
            </w:pPr>
            <w:proofErr w:type="spellStart"/>
            <w:r w:rsidRPr="00001508">
              <w:rPr>
                <w:sz w:val="24"/>
                <w:szCs w:val="24"/>
              </w:rPr>
              <w:t>Сюжетно-ролевая</w:t>
            </w:r>
            <w:proofErr w:type="spellEnd"/>
            <w:r w:rsidRPr="00001508">
              <w:rPr>
                <w:sz w:val="24"/>
                <w:szCs w:val="24"/>
              </w:rPr>
              <w:t xml:space="preserve"> </w:t>
            </w:r>
            <w:proofErr w:type="spellStart"/>
            <w:r w:rsidRPr="00001508">
              <w:rPr>
                <w:sz w:val="24"/>
                <w:szCs w:val="24"/>
              </w:rPr>
              <w:t>игра</w:t>
            </w:r>
            <w:proofErr w:type="spellEnd"/>
            <w:r w:rsidRPr="00001508">
              <w:rPr>
                <w:sz w:val="24"/>
                <w:szCs w:val="24"/>
              </w:rPr>
              <w:t xml:space="preserve"> «</w:t>
            </w:r>
            <w:proofErr w:type="spellStart"/>
            <w:r w:rsidRPr="00001508">
              <w:rPr>
                <w:sz w:val="24"/>
                <w:szCs w:val="24"/>
              </w:rPr>
              <w:t>Улица</w:t>
            </w:r>
            <w:proofErr w:type="spellEnd"/>
            <w:r w:rsidRPr="00001508">
              <w:rPr>
                <w:sz w:val="24"/>
                <w:szCs w:val="24"/>
              </w:rPr>
              <w:t>»</w:t>
            </w:r>
            <w:proofErr w:type="gramStart"/>
            <w:r w:rsidRPr="00001508">
              <w:rPr>
                <w:sz w:val="24"/>
                <w:szCs w:val="24"/>
              </w:rPr>
              <w:t>..</w:t>
            </w:r>
            <w:proofErr w:type="gramEnd"/>
            <w:r w:rsidRPr="00001508">
              <w:rPr>
                <w:sz w:val="24"/>
                <w:szCs w:val="24"/>
              </w:rPr>
              <w:t xml:space="preserve"> </w:t>
            </w:r>
          </w:p>
          <w:p w:rsidR="00091281" w:rsidRPr="00001508" w:rsidRDefault="00091281" w:rsidP="00001508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sz w:val="24"/>
                <w:szCs w:val="24"/>
                <w:lang w:val="ru-RU"/>
              </w:rPr>
            </w:pPr>
            <w:r w:rsidRPr="00001508">
              <w:rPr>
                <w:sz w:val="24"/>
                <w:szCs w:val="24"/>
                <w:lang w:val="ru-RU"/>
              </w:rPr>
              <w:t xml:space="preserve">Музыкально-спортивный праздник «Азбука дорожного движения». </w:t>
            </w:r>
          </w:p>
          <w:p w:rsidR="00091281" w:rsidRPr="00001508" w:rsidRDefault="00091281" w:rsidP="00001508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sz w:val="24"/>
                <w:szCs w:val="24"/>
                <w:lang w:val="ru-RU"/>
              </w:rPr>
            </w:pPr>
            <w:r w:rsidRPr="00001508">
              <w:rPr>
                <w:sz w:val="24"/>
                <w:szCs w:val="24"/>
                <w:lang w:val="ru-RU"/>
              </w:rPr>
              <w:t xml:space="preserve">Литературный калейдоскоп «Красный, желтый, зеленый». 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81" w:rsidRPr="00001508" w:rsidRDefault="00091281" w:rsidP="00001508">
            <w:pPr>
              <w:jc w:val="center"/>
              <w:rPr>
                <w:sz w:val="24"/>
                <w:szCs w:val="24"/>
              </w:rPr>
            </w:pPr>
            <w:proofErr w:type="spellStart"/>
            <w:r w:rsidRPr="00001508">
              <w:rPr>
                <w:sz w:val="24"/>
                <w:szCs w:val="24"/>
              </w:rPr>
              <w:t>Апрель</w:t>
            </w:r>
            <w:proofErr w:type="spellEnd"/>
            <w:r w:rsidRPr="00001508">
              <w:rPr>
                <w:sz w:val="24"/>
                <w:szCs w:val="24"/>
              </w:rPr>
              <w:t xml:space="preserve"> </w:t>
            </w:r>
          </w:p>
        </w:tc>
      </w:tr>
      <w:tr w:rsidR="00091281" w:rsidRPr="00FE0125" w:rsidTr="00572455">
        <w:trPr>
          <w:trHeight w:val="688"/>
          <w:tblCellSpacing w:w="15" w:type="dxa"/>
        </w:trPr>
        <w:tc>
          <w:tcPr>
            <w:tcW w:w="4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81" w:rsidRPr="00001508" w:rsidRDefault="00091281" w:rsidP="00001508">
            <w:pPr>
              <w:rPr>
                <w:sz w:val="24"/>
                <w:szCs w:val="24"/>
                <w:lang w:val="ru-RU"/>
              </w:rPr>
            </w:pPr>
            <w:r w:rsidRPr="00001508">
              <w:rPr>
                <w:b/>
                <w:bCs/>
                <w:sz w:val="24"/>
                <w:szCs w:val="24"/>
                <w:lang w:val="ru-RU"/>
              </w:rPr>
              <w:lastRenderedPageBreak/>
              <w:t>Праздник на улице (с приглашением родителей, инспектора ГИБДД)</w:t>
            </w:r>
            <w:r w:rsidR="0000150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08" w:type="pct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091281" w:rsidRPr="00001508" w:rsidRDefault="00091281" w:rsidP="00001508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091281" w:rsidRPr="00304D33" w:rsidRDefault="00091281" w:rsidP="00091281">
      <w:pPr>
        <w:rPr>
          <w:b/>
          <w:sz w:val="24"/>
          <w:szCs w:val="24"/>
          <w:lang w:val="ru-RU"/>
        </w:rPr>
      </w:pPr>
    </w:p>
    <w:p w:rsidR="00091281" w:rsidRPr="00572455" w:rsidRDefault="00091281" w:rsidP="00572455">
      <w:pPr>
        <w:jc w:val="center"/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</w:rPr>
        <w:t>Бл</w:t>
      </w:r>
      <w:r w:rsidR="00572455">
        <w:rPr>
          <w:b/>
          <w:sz w:val="24"/>
          <w:szCs w:val="24"/>
        </w:rPr>
        <w:t>ок</w:t>
      </w:r>
      <w:proofErr w:type="spellEnd"/>
      <w:r w:rsidR="00572455">
        <w:rPr>
          <w:b/>
          <w:sz w:val="24"/>
          <w:szCs w:val="24"/>
        </w:rPr>
        <w:t xml:space="preserve">: </w:t>
      </w:r>
      <w:proofErr w:type="spellStart"/>
      <w:r w:rsidR="00572455">
        <w:rPr>
          <w:b/>
          <w:sz w:val="24"/>
          <w:szCs w:val="24"/>
        </w:rPr>
        <w:t>работа</w:t>
      </w:r>
      <w:proofErr w:type="spellEnd"/>
      <w:r w:rsidR="00572455">
        <w:rPr>
          <w:b/>
          <w:sz w:val="24"/>
          <w:szCs w:val="24"/>
        </w:rPr>
        <w:t xml:space="preserve"> с </w:t>
      </w:r>
      <w:proofErr w:type="spellStart"/>
      <w:r w:rsidR="00572455">
        <w:rPr>
          <w:b/>
          <w:sz w:val="24"/>
          <w:szCs w:val="24"/>
        </w:rPr>
        <w:t>родителями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9"/>
        <w:gridCol w:w="1623"/>
      </w:tblGrid>
      <w:tr w:rsidR="00091281" w:rsidRPr="0078332A" w:rsidTr="00294ACD">
        <w:trPr>
          <w:tblCellSpacing w:w="15" w:type="dxa"/>
        </w:trPr>
        <w:tc>
          <w:tcPr>
            <w:tcW w:w="4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81" w:rsidRPr="0078332A" w:rsidRDefault="00091281" w:rsidP="00091281">
            <w:pPr>
              <w:jc w:val="center"/>
              <w:rPr>
                <w:sz w:val="24"/>
                <w:szCs w:val="24"/>
              </w:rPr>
            </w:pPr>
            <w:proofErr w:type="spellStart"/>
            <w:r w:rsidRPr="0078332A"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81" w:rsidRPr="0078332A" w:rsidRDefault="00091281" w:rsidP="00091281">
            <w:pPr>
              <w:jc w:val="center"/>
              <w:rPr>
                <w:sz w:val="24"/>
                <w:szCs w:val="24"/>
              </w:rPr>
            </w:pPr>
            <w:proofErr w:type="spellStart"/>
            <w:r w:rsidRPr="0078332A">
              <w:rPr>
                <w:sz w:val="24"/>
                <w:szCs w:val="24"/>
              </w:rPr>
              <w:t>Дата</w:t>
            </w:r>
            <w:proofErr w:type="spellEnd"/>
          </w:p>
        </w:tc>
      </w:tr>
      <w:tr w:rsidR="00091281" w:rsidRPr="0078332A" w:rsidTr="00294ACD">
        <w:trPr>
          <w:tblCellSpacing w:w="15" w:type="dxa"/>
        </w:trPr>
        <w:tc>
          <w:tcPr>
            <w:tcW w:w="4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81" w:rsidRPr="0078332A" w:rsidRDefault="00091281" w:rsidP="00001508">
            <w:pPr>
              <w:pStyle w:val="aa"/>
              <w:ind w:left="142"/>
            </w:pPr>
            <w:r w:rsidRPr="0078332A">
              <w:rPr>
                <w:rStyle w:val="af0"/>
              </w:rPr>
              <w:t xml:space="preserve">Общее родительское или групповые собрания </w:t>
            </w:r>
            <w:r w:rsidRPr="0078332A">
              <w:t>с целью ознакомления родителей с планом работы по предупреждению детского дорожно-транспортного травматизма (ДДТТ).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81" w:rsidRPr="0078332A" w:rsidRDefault="00091281" w:rsidP="00091281">
            <w:pPr>
              <w:pStyle w:val="aa"/>
              <w:jc w:val="center"/>
            </w:pPr>
            <w:r w:rsidRPr="0078332A">
              <w:t>Сентябрь</w:t>
            </w:r>
          </w:p>
        </w:tc>
      </w:tr>
      <w:tr w:rsidR="00091281" w:rsidRPr="0078332A" w:rsidTr="00294ACD">
        <w:trPr>
          <w:tblCellSpacing w:w="15" w:type="dxa"/>
        </w:trPr>
        <w:tc>
          <w:tcPr>
            <w:tcW w:w="4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81" w:rsidRPr="0078332A" w:rsidRDefault="00091281" w:rsidP="00001508">
            <w:pPr>
              <w:pStyle w:val="aa"/>
              <w:ind w:left="142"/>
            </w:pPr>
            <w:r w:rsidRPr="0078332A">
              <w:rPr>
                <w:rStyle w:val="af0"/>
              </w:rPr>
              <w:t xml:space="preserve">Анкетирование родителей 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81" w:rsidRPr="0078332A" w:rsidRDefault="00091281" w:rsidP="00091281">
            <w:pPr>
              <w:pStyle w:val="aa"/>
              <w:jc w:val="center"/>
            </w:pPr>
            <w:r w:rsidRPr="0078332A">
              <w:t>Октябрь</w:t>
            </w:r>
          </w:p>
        </w:tc>
      </w:tr>
      <w:tr w:rsidR="00091281" w:rsidRPr="0078332A" w:rsidTr="00294ACD">
        <w:trPr>
          <w:tblCellSpacing w:w="15" w:type="dxa"/>
        </w:trPr>
        <w:tc>
          <w:tcPr>
            <w:tcW w:w="4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81" w:rsidRPr="0078332A" w:rsidRDefault="00091281" w:rsidP="00001508">
            <w:pPr>
              <w:pStyle w:val="aa"/>
              <w:ind w:left="142"/>
            </w:pPr>
            <w:r w:rsidRPr="0078332A">
              <w:t xml:space="preserve">1. </w:t>
            </w:r>
            <w:r w:rsidRPr="0078332A">
              <w:rPr>
                <w:rStyle w:val="af0"/>
              </w:rPr>
              <w:t>Консультация для родителей</w:t>
            </w:r>
            <w:r w:rsidRPr="0078332A">
              <w:t>.</w:t>
            </w:r>
            <w:r w:rsidRPr="0078332A">
              <w:br/>
              <w:t>2. Листовка – обращение о выполнении ПДД зимой в условиях полярной ночи.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81" w:rsidRPr="0078332A" w:rsidRDefault="00091281" w:rsidP="00091281">
            <w:pPr>
              <w:pStyle w:val="aa"/>
              <w:jc w:val="center"/>
            </w:pPr>
            <w:r w:rsidRPr="0078332A">
              <w:t>Ноябрь</w:t>
            </w:r>
          </w:p>
        </w:tc>
      </w:tr>
      <w:tr w:rsidR="00091281" w:rsidRPr="0078332A" w:rsidTr="00294ACD">
        <w:trPr>
          <w:tblCellSpacing w:w="15" w:type="dxa"/>
        </w:trPr>
        <w:tc>
          <w:tcPr>
            <w:tcW w:w="4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81" w:rsidRPr="0078332A" w:rsidRDefault="00091281" w:rsidP="00001508">
            <w:pPr>
              <w:pStyle w:val="aa"/>
              <w:ind w:left="142"/>
            </w:pPr>
            <w:r w:rsidRPr="0078332A">
              <w:rPr>
                <w:rStyle w:val="af0"/>
              </w:rPr>
              <w:t xml:space="preserve">Встреча с работниками ГИБДД </w:t>
            </w:r>
            <w:proofErr w:type="gramStart"/>
            <w:r w:rsidRPr="0078332A">
              <w:t xml:space="preserve">( </w:t>
            </w:r>
            <w:proofErr w:type="gramEnd"/>
            <w:r w:rsidRPr="0078332A">
              <w:t>Профилактика детского травматизма на дорогах города)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81" w:rsidRPr="0078332A" w:rsidRDefault="00091281" w:rsidP="00091281">
            <w:pPr>
              <w:pStyle w:val="aa"/>
              <w:jc w:val="center"/>
            </w:pPr>
            <w:r w:rsidRPr="0078332A">
              <w:t>Декабрь</w:t>
            </w:r>
          </w:p>
        </w:tc>
      </w:tr>
      <w:tr w:rsidR="00091281" w:rsidRPr="0078332A" w:rsidTr="00294ACD">
        <w:trPr>
          <w:tblCellSpacing w:w="15" w:type="dxa"/>
        </w:trPr>
        <w:tc>
          <w:tcPr>
            <w:tcW w:w="4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81" w:rsidRPr="0078332A" w:rsidRDefault="00091281" w:rsidP="00001508">
            <w:pPr>
              <w:pStyle w:val="aa"/>
              <w:ind w:left="142"/>
            </w:pPr>
            <w:r w:rsidRPr="0078332A">
              <w:rPr>
                <w:rStyle w:val="af0"/>
              </w:rPr>
              <w:t>День открытых дверей</w:t>
            </w:r>
            <w:r w:rsidRPr="0078332A">
              <w:t>: «</w:t>
            </w:r>
            <w:proofErr w:type="spellStart"/>
            <w:r w:rsidRPr="0078332A">
              <w:t>Светофория</w:t>
            </w:r>
            <w:proofErr w:type="spellEnd"/>
            <w:r w:rsidRPr="0078332A">
              <w:t xml:space="preserve"> встречает гостей»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81" w:rsidRPr="0078332A" w:rsidRDefault="00091281" w:rsidP="00091281">
            <w:pPr>
              <w:pStyle w:val="aa"/>
              <w:jc w:val="center"/>
            </w:pPr>
            <w:r w:rsidRPr="0078332A">
              <w:t>Январь</w:t>
            </w:r>
          </w:p>
        </w:tc>
      </w:tr>
      <w:tr w:rsidR="00091281" w:rsidRPr="0078332A" w:rsidTr="00294ACD">
        <w:trPr>
          <w:tblCellSpacing w:w="15" w:type="dxa"/>
        </w:trPr>
        <w:tc>
          <w:tcPr>
            <w:tcW w:w="4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81" w:rsidRPr="0078332A" w:rsidRDefault="00091281" w:rsidP="00001508">
            <w:pPr>
              <w:pStyle w:val="aa"/>
              <w:ind w:left="142"/>
            </w:pPr>
            <w:r w:rsidRPr="0078332A">
              <w:rPr>
                <w:rStyle w:val="af0"/>
              </w:rPr>
              <w:t>Консультация для родителей</w:t>
            </w:r>
            <w:r w:rsidRPr="0078332A">
              <w:t xml:space="preserve"> («Типичные ошибки детей при переходе улиц и дорог»).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81" w:rsidRPr="0078332A" w:rsidRDefault="00091281" w:rsidP="00091281">
            <w:pPr>
              <w:pStyle w:val="aa"/>
              <w:jc w:val="center"/>
            </w:pPr>
            <w:r w:rsidRPr="0078332A">
              <w:t>Февраль</w:t>
            </w:r>
          </w:p>
        </w:tc>
      </w:tr>
      <w:tr w:rsidR="00091281" w:rsidRPr="0078332A" w:rsidTr="00294ACD">
        <w:trPr>
          <w:tblCellSpacing w:w="15" w:type="dxa"/>
        </w:trPr>
        <w:tc>
          <w:tcPr>
            <w:tcW w:w="4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81" w:rsidRPr="0078332A" w:rsidRDefault="00091281" w:rsidP="00001508">
            <w:pPr>
              <w:pStyle w:val="aa"/>
              <w:ind w:left="142"/>
            </w:pPr>
            <w:r w:rsidRPr="0078332A">
              <w:rPr>
                <w:rStyle w:val="af0"/>
              </w:rPr>
              <w:t xml:space="preserve">Привлечение родителей к оформлению выставки </w:t>
            </w:r>
            <w:r w:rsidRPr="0078332A">
              <w:t>«ПДД – наши лучшие друзья»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81" w:rsidRPr="0078332A" w:rsidRDefault="00091281" w:rsidP="00091281">
            <w:pPr>
              <w:pStyle w:val="aa"/>
              <w:jc w:val="center"/>
            </w:pPr>
            <w:r w:rsidRPr="0078332A">
              <w:t>Март</w:t>
            </w:r>
          </w:p>
        </w:tc>
      </w:tr>
      <w:tr w:rsidR="00091281" w:rsidRPr="0078332A" w:rsidTr="00294ACD">
        <w:trPr>
          <w:tblCellSpacing w:w="15" w:type="dxa"/>
        </w:trPr>
        <w:tc>
          <w:tcPr>
            <w:tcW w:w="4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81" w:rsidRPr="0078332A" w:rsidRDefault="00091281" w:rsidP="00001508">
            <w:pPr>
              <w:pStyle w:val="aa"/>
              <w:ind w:left="142"/>
            </w:pPr>
            <w:r w:rsidRPr="0078332A">
              <w:rPr>
                <w:rStyle w:val="af0"/>
              </w:rPr>
              <w:t>Участие родителей в проведении Всероссийской недели безопасности</w:t>
            </w:r>
            <w:r w:rsidRPr="0078332A">
              <w:t xml:space="preserve">: </w:t>
            </w:r>
          </w:p>
          <w:p w:rsidR="00091281" w:rsidRPr="0078332A" w:rsidRDefault="00091281" w:rsidP="00001508">
            <w:pPr>
              <w:widowControl/>
              <w:numPr>
                <w:ilvl w:val="0"/>
                <w:numId w:val="29"/>
              </w:numPr>
              <w:autoSpaceDE/>
              <w:autoSpaceDN/>
              <w:spacing w:before="100" w:beforeAutospacing="1" w:after="100" w:afterAutospacing="1"/>
              <w:ind w:left="142" w:firstLine="0"/>
              <w:rPr>
                <w:sz w:val="24"/>
                <w:szCs w:val="24"/>
              </w:rPr>
            </w:pPr>
            <w:proofErr w:type="spellStart"/>
            <w:r w:rsidRPr="0078332A">
              <w:rPr>
                <w:sz w:val="24"/>
                <w:szCs w:val="24"/>
              </w:rPr>
              <w:t>Конкурсы</w:t>
            </w:r>
            <w:proofErr w:type="spellEnd"/>
            <w:r w:rsidRPr="0078332A">
              <w:rPr>
                <w:sz w:val="24"/>
                <w:szCs w:val="24"/>
              </w:rPr>
              <w:t xml:space="preserve"> </w:t>
            </w:r>
            <w:proofErr w:type="spellStart"/>
            <w:r w:rsidRPr="0078332A">
              <w:rPr>
                <w:sz w:val="24"/>
                <w:szCs w:val="24"/>
              </w:rPr>
              <w:t>рисунков</w:t>
            </w:r>
            <w:proofErr w:type="spellEnd"/>
            <w:r w:rsidRPr="0078332A">
              <w:rPr>
                <w:sz w:val="24"/>
                <w:szCs w:val="24"/>
              </w:rPr>
              <w:t xml:space="preserve"> </w:t>
            </w:r>
          </w:p>
          <w:p w:rsidR="00091281" w:rsidRPr="0078332A" w:rsidRDefault="00091281" w:rsidP="00001508">
            <w:pPr>
              <w:widowControl/>
              <w:numPr>
                <w:ilvl w:val="0"/>
                <w:numId w:val="29"/>
              </w:numPr>
              <w:autoSpaceDE/>
              <w:autoSpaceDN/>
              <w:spacing w:before="100" w:beforeAutospacing="1" w:after="100" w:afterAutospacing="1"/>
              <w:ind w:left="142" w:firstLine="0"/>
              <w:rPr>
                <w:sz w:val="24"/>
                <w:szCs w:val="24"/>
              </w:rPr>
            </w:pPr>
            <w:proofErr w:type="spellStart"/>
            <w:r w:rsidRPr="0078332A">
              <w:rPr>
                <w:sz w:val="24"/>
                <w:szCs w:val="24"/>
              </w:rPr>
              <w:t>Участие</w:t>
            </w:r>
            <w:proofErr w:type="spellEnd"/>
            <w:r w:rsidRPr="0078332A">
              <w:rPr>
                <w:sz w:val="24"/>
                <w:szCs w:val="24"/>
              </w:rPr>
              <w:t xml:space="preserve"> в </w:t>
            </w:r>
            <w:proofErr w:type="spellStart"/>
            <w:r w:rsidRPr="0078332A">
              <w:rPr>
                <w:sz w:val="24"/>
                <w:szCs w:val="24"/>
              </w:rPr>
              <w:t>детских</w:t>
            </w:r>
            <w:proofErr w:type="spellEnd"/>
            <w:r w:rsidRPr="0078332A">
              <w:rPr>
                <w:sz w:val="24"/>
                <w:szCs w:val="24"/>
              </w:rPr>
              <w:t xml:space="preserve"> </w:t>
            </w:r>
            <w:proofErr w:type="spellStart"/>
            <w:r w:rsidRPr="0078332A">
              <w:rPr>
                <w:sz w:val="24"/>
                <w:szCs w:val="24"/>
              </w:rPr>
              <w:t>праздниках</w:t>
            </w:r>
            <w:proofErr w:type="spellEnd"/>
            <w:r w:rsidRPr="0078332A">
              <w:rPr>
                <w:sz w:val="24"/>
                <w:szCs w:val="24"/>
              </w:rPr>
              <w:t xml:space="preserve"> </w:t>
            </w:r>
          </w:p>
          <w:p w:rsidR="00091281" w:rsidRPr="0078332A" w:rsidRDefault="00091281" w:rsidP="00001508">
            <w:pPr>
              <w:widowControl/>
              <w:numPr>
                <w:ilvl w:val="0"/>
                <w:numId w:val="29"/>
              </w:numPr>
              <w:autoSpaceDE/>
              <w:autoSpaceDN/>
              <w:spacing w:before="100" w:beforeAutospacing="1" w:after="100" w:afterAutospacing="1"/>
              <w:ind w:left="142" w:firstLine="0"/>
              <w:rPr>
                <w:sz w:val="24"/>
                <w:szCs w:val="24"/>
              </w:rPr>
            </w:pPr>
            <w:proofErr w:type="spellStart"/>
            <w:r w:rsidRPr="0078332A">
              <w:rPr>
                <w:sz w:val="24"/>
                <w:szCs w:val="24"/>
              </w:rPr>
              <w:t>Подготовка</w:t>
            </w:r>
            <w:proofErr w:type="spellEnd"/>
            <w:r w:rsidRPr="0078332A">
              <w:rPr>
                <w:sz w:val="24"/>
                <w:szCs w:val="24"/>
              </w:rPr>
              <w:t xml:space="preserve"> </w:t>
            </w:r>
            <w:proofErr w:type="spellStart"/>
            <w:r w:rsidRPr="0078332A">
              <w:rPr>
                <w:sz w:val="24"/>
                <w:szCs w:val="24"/>
              </w:rPr>
              <w:t>фотоматериалов</w:t>
            </w:r>
            <w:proofErr w:type="spellEnd"/>
            <w:r w:rsidRPr="0078332A">
              <w:rPr>
                <w:sz w:val="24"/>
                <w:szCs w:val="24"/>
              </w:rPr>
              <w:t xml:space="preserve"> «</w:t>
            </w:r>
            <w:proofErr w:type="spellStart"/>
            <w:r w:rsidRPr="0078332A">
              <w:rPr>
                <w:sz w:val="24"/>
                <w:szCs w:val="24"/>
              </w:rPr>
              <w:t>Осторожно</w:t>
            </w:r>
            <w:proofErr w:type="spellEnd"/>
            <w:r w:rsidRPr="0078332A">
              <w:rPr>
                <w:sz w:val="24"/>
                <w:szCs w:val="24"/>
              </w:rPr>
              <w:t xml:space="preserve">, </w:t>
            </w:r>
            <w:proofErr w:type="spellStart"/>
            <w:r w:rsidRPr="0078332A">
              <w:rPr>
                <w:sz w:val="24"/>
                <w:szCs w:val="24"/>
              </w:rPr>
              <w:t>улица</w:t>
            </w:r>
            <w:proofErr w:type="spellEnd"/>
            <w:r w:rsidRPr="0078332A">
              <w:rPr>
                <w:sz w:val="24"/>
                <w:szCs w:val="24"/>
              </w:rPr>
              <w:t xml:space="preserve">» </w:t>
            </w:r>
          </w:p>
          <w:p w:rsidR="00091281" w:rsidRPr="0078332A" w:rsidRDefault="00091281" w:rsidP="00001508">
            <w:pPr>
              <w:widowControl/>
              <w:numPr>
                <w:ilvl w:val="0"/>
                <w:numId w:val="29"/>
              </w:numPr>
              <w:autoSpaceDE/>
              <w:autoSpaceDN/>
              <w:spacing w:before="100" w:beforeAutospacing="1" w:after="100" w:afterAutospacing="1"/>
              <w:ind w:left="142" w:firstLine="0"/>
              <w:rPr>
                <w:sz w:val="24"/>
                <w:szCs w:val="24"/>
              </w:rPr>
            </w:pPr>
            <w:proofErr w:type="spellStart"/>
            <w:r w:rsidRPr="0078332A">
              <w:rPr>
                <w:sz w:val="24"/>
                <w:szCs w:val="24"/>
              </w:rPr>
              <w:t>Экскурсия</w:t>
            </w:r>
            <w:proofErr w:type="spellEnd"/>
            <w:r w:rsidRPr="0078332A">
              <w:rPr>
                <w:sz w:val="24"/>
                <w:szCs w:val="24"/>
              </w:rPr>
              <w:t xml:space="preserve"> « </w:t>
            </w:r>
            <w:proofErr w:type="spellStart"/>
            <w:r w:rsidRPr="0078332A">
              <w:rPr>
                <w:sz w:val="24"/>
                <w:szCs w:val="24"/>
              </w:rPr>
              <w:t>Пешеходный</w:t>
            </w:r>
            <w:proofErr w:type="spellEnd"/>
            <w:r w:rsidRPr="0078332A">
              <w:rPr>
                <w:sz w:val="24"/>
                <w:szCs w:val="24"/>
              </w:rPr>
              <w:t xml:space="preserve"> </w:t>
            </w:r>
            <w:proofErr w:type="spellStart"/>
            <w:r w:rsidRPr="0078332A">
              <w:rPr>
                <w:sz w:val="24"/>
                <w:szCs w:val="24"/>
              </w:rPr>
              <w:t>переход</w:t>
            </w:r>
            <w:proofErr w:type="spellEnd"/>
            <w:r w:rsidRPr="0078332A">
              <w:rPr>
                <w:sz w:val="24"/>
                <w:szCs w:val="24"/>
              </w:rPr>
              <w:t>»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81" w:rsidRPr="0078332A" w:rsidRDefault="00091281" w:rsidP="00091281">
            <w:pPr>
              <w:pStyle w:val="aa"/>
              <w:jc w:val="center"/>
            </w:pPr>
            <w:r w:rsidRPr="0078332A">
              <w:t xml:space="preserve">Апрель </w:t>
            </w:r>
          </w:p>
        </w:tc>
      </w:tr>
      <w:tr w:rsidR="00091281" w:rsidRPr="0078332A" w:rsidTr="00294ACD">
        <w:trPr>
          <w:tblCellSpacing w:w="15" w:type="dxa"/>
        </w:trPr>
        <w:tc>
          <w:tcPr>
            <w:tcW w:w="4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81" w:rsidRPr="0078332A" w:rsidRDefault="00091281" w:rsidP="00001508">
            <w:pPr>
              <w:pStyle w:val="aa"/>
              <w:ind w:left="142"/>
            </w:pPr>
            <w:r w:rsidRPr="0078332A">
              <w:rPr>
                <w:rStyle w:val="af0"/>
              </w:rPr>
              <w:t xml:space="preserve">Участие в подготовке и проведении детского праздника </w:t>
            </w:r>
            <w:r w:rsidRPr="0078332A">
              <w:t xml:space="preserve">«Посвящение в пешеходы» 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81" w:rsidRPr="0078332A" w:rsidRDefault="00091281" w:rsidP="00091281">
            <w:pPr>
              <w:pStyle w:val="aa"/>
              <w:jc w:val="center"/>
            </w:pPr>
            <w:r w:rsidRPr="0078332A">
              <w:t xml:space="preserve">Май </w:t>
            </w:r>
          </w:p>
        </w:tc>
      </w:tr>
      <w:tr w:rsidR="00091281" w:rsidRPr="0078332A" w:rsidTr="00294ACD">
        <w:trPr>
          <w:tblCellSpacing w:w="15" w:type="dxa"/>
        </w:trPr>
        <w:tc>
          <w:tcPr>
            <w:tcW w:w="4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81" w:rsidRPr="0078332A" w:rsidRDefault="00091281" w:rsidP="00001508">
            <w:pPr>
              <w:pStyle w:val="aa"/>
              <w:ind w:left="142"/>
            </w:pPr>
            <w:r w:rsidRPr="0078332A">
              <w:t xml:space="preserve">1. </w:t>
            </w:r>
            <w:r w:rsidRPr="0078332A">
              <w:rPr>
                <w:rStyle w:val="af0"/>
              </w:rPr>
              <w:t xml:space="preserve">Семинар-практикум для родителей </w:t>
            </w:r>
            <w:r w:rsidRPr="0078332A">
              <w:t>детей подготовительной к школе группы «Создание маршрута первоклашки»</w:t>
            </w:r>
            <w:r w:rsidRPr="0078332A">
              <w:br/>
              <w:t xml:space="preserve">2. </w:t>
            </w:r>
            <w:r w:rsidRPr="0078332A">
              <w:rPr>
                <w:rStyle w:val="af0"/>
              </w:rPr>
              <w:t>Разработка индивидуальных карт – маршрутов</w:t>
            </w:r>
            <w:r w:rsidRPr="0078332A">
              <w:t xml:space="preserve"> для детей «Дорога в школу и домой» 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81" w:rsidRPr="0078332A" w:rsidRDefault="00091281" w:rsidP="00091281">
            <w:pPr>
              <w:pStyle w:val="aa"/>
              <w:jc w:val="center"/>
            </w:pPr>
            <w:r w:rsidRPr="0078332A">
              <w:t>Июнь</w:t>
            </w:r>
          </w:p>
        </w:tc>
      </w:tr>
      <w:tr w:rsidR="00091281" w:rsidRPr="0078332A" w:rsidTr="00294ACD">
        <w:trPr>
          <w:tblCellSpacing w:w="15" w:type="dxa"/>
        </w:trPr>
        <w:tc>
          <w:tcPr>
            <w:tcW w:w="4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81" w:rsidRPr="0078332A" w:rsidRDefault="00091281" w:rsidP="00001508">
            <w:pPr>
              <w:pStyle w:val="aa"/>
              <w:ind w:left="142"/>
            </w:pPr>
            <w:r w:rsidRPr="0078332A">
              <w:rPr>
                <w:rStyle w:val="af0"/>
              </w:rPr>
              <w:t>Консультация для родителей</w:t>
            </w:r>
            <w:r w:rsidRPr="0078332A">
              <w:t>: «Ребенок в автомобиле»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81" w:rsidRPr="0078332A" w:rsidRDefault="00091281" w:rsidP="00091281">
            <w:pPr>
              <w:pStyle w:val="aa"/>
              <w:jc w:val="center"/>
            </w:pPr>
            <w:r w:rsidRPr="0078332A">
              <w:t>Июль</w:t>
            </w:r>
          </w:p>
        </w:tc>
      </w:tr>
      <w:tr w:rsidR="00091281" w:rsidRPr="0078332A" w:rsidTr="00294ACD">
        <w:trPr>
          <w:tblCellSpacing w:w="15" w:type="dxa"/>
        </w:trPr>
        <w:tc>
          <w:tcPr>
            <w:tcW w:w="4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81" w:rsidRPr="0078332A" w:rsidRDefault="00091281" w:rsidP="00001508">
            <w:pPr>
              <w:pStyle w:val="aa"/>
              <w:ind w:left="142"/>
            </w:pPr>
            <w:r w:rsidRPr="0078332A">
              <w:t xml:space="preserve">1. </w:t>
            </w:r>
            <w:r w:rsidRPr="0078332A">
              <w:rPr>
                <w:rStyle w:val="af0"/>
              </w:rPr>
              <w:t xml:space="preserve">Папка-передвижка </w:t>
            </w:r>
            <w:r w:rsidRPr="0078332A">
              <w:t>«Советы родителям в осенне-зимний период»</w:t>
            </w:r>
            <w:r w:rsidRPr="0078332A">
              <w:br/>
              <w:t xml:space="preserve">2. </w:t>
            </w:r>
            <w:r w:rsidRPr="0078332A">
              <w:rPr>
                <w:rStyle w:val="af0"/>
              </w:rPr>
              <w:t>Совместная неделя безопасности</w:t>
            </w:r>
            <w:r w:rsidRPr="0078332A">
              <w:t xml:space="preserve"> «Осторожно, дети!»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81" w:rsidRPr="0078332A" w:rsidRDefault="00091281" w:rsidP="00091281">
            <w:pPr>
              <w:pStyle w:val="aa"/>
              <w:jc w:val="center"/>
            </w:pPr>
            <w:r w:rsidRPr="0078332A">
              <w:t>Август</w:t>
            </w:r>
          </w:p>
        </w:tc>
      </w:tr>
    </w:tbl>
    <w:p w:rsidR="00756FE8" w:rsidRPr="001F7A6B" w:rsidRDefault="00756FE8" w:rsidP="001F7A6B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lang w:val="ru-RU"/>
        </w:rPr>
      </w:pPr>
    </w:p>
    <w:p w:rsidR="00091281" w:rsidRPr="00091281" w:rsidRDefault="00091281" w:rsidP="00091281">
      <w:pPr>
        <w:jc w:val="center"/>
        <w:rPr>
          <w:b/>
          <w:sz w:val="24"/>
          <w:szCs w:val="24"/>
          <w:lang w:val="ru-RU"/>
        </w:rPr>
      </w:pPr>
      <w:r w:rsidRPr="00091281">
        <w:rPr>
          <w:b/>
          <w:sz w:val="24"/>
          <w:szCs w:val="24"/>
          <w:lang w:val="ru-RU"/>
        </w:rPr>
        <w:t xml:space="preserve">Модель организации деятельности по обеспечению </w:t>
      </w:r>
    </w:p>
    <w:p w:rsidR="00091281" w:rsidRPr="00091281" w:rsidRDefault="00091281" w:rsidP="00091281">
      <w:pPr>
        <w:jc w:val="center"/>
        <w:rPr>
          <w:b/>
          <w:sz w:val="24"/>
          <w:szCs w:val="24"/>
          <w:lang w:val="ru-RU"/>
        </w:rPr>
      </w:pPr>
      <w:r w:rsidRPr="00091281">
        <w:rPr>
          <w:b/>
          <w:sz w:val="24"/>
          <w:szCs w:val="24"/>
          <w:lang w:val="ru-RU"/>
        </w:rPr>
        <w:t>психического здоровья детей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463"/>
        <w:gridCol w:w="2300"/>
        <w:gridCol w:w="2408"/>
      </w:tblGrid>
      <w:tr w:rsidR="00091281" w:rsidRPr="0032757F" w:rsidTr="00304D33">
        <w:trPr>
          <w:trHeight w:val="537"/>
        </w:trPr>
        <w:tc>
          <w:tcPr>
            <w:tcW w:w="576" w:type="dxa"/>
          </w:tcPr>
          <w:p w:rsidR="00091281" w:rsidRPr="0083630E" w:rsidRDefault="00091281" w:rsidP="00091281">
            <w:pPr>
              <w:jc w:val="both"/>
              <w:rPr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№ п/п</w:t>
            </w:r>
          </w:p>
        </w:tc>
        <w:tc>
          <w:tcPr>
            <w:tcW w:w="4463" w:type="dxa"/>
          </w:tcPr>
          <w:p w:rsidR="00091281" w:rsidRPr="0083630E" w:rsidRDefault="00091281" w:rsidP="00091281">
            <w:pPr>
              <w:jc w:val="center"/>
              <w:rPr>
                <w:sz w:val="24"/>
                <w:szCs w:val="24"/>
              </w:rPr>
            </w:pPr>
            <w:proofErr w:type="spellStart"/>
            <w:r w:rsidRPr="0083630E">
              <w:rPr>
                <w:sz w:val="24"/>
                <w:szCs w:val="24"/>
              </w:rPr>
              <w:t>Виды</w:t>
            </w:r>
            <w:proofErr w:type="spellEnd"/>
            <w:r w:rsidRPr="0083630E">
              <w:rPr>
                <w:sz w:val="24"/>
                <w:szCs w:val="24"/>
              </w:rPr>
              <w:t xml:space="preserve"> </w:t>
            </w:r>
            <w:proofErr w:type="spellStart"/>
            <w:r w:rsidRPr="0083630E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300" w:type="dxa"/>
          </w:tcPr>
          <w:p w:rsidR="00091281" w:rsidRPr="0083630E" w:rsidRDefault="00091281" w:rsidP="00091281">
            <w:pPr>
              <w:jc w:val="center"/>
              <w:rPr>
                <w:sz w:val="24"/>
                <w:szCs w:val="24"/>
              </w:rPr>
            </w:pPr>
            <w:proofErr w:type="spellStart"/>
            <w:r w:rsidRPr="0083630E">
              <w:rPr>
                <w:sz w:val="24"/>
                <w:szCs w:val="24"/>
              </w:rPr>
              <w:t>Периодичность</w:t>
            </w:r>
            <w:proofErr w:type="spellEnd"/>
          </w:p>
        </w:tc>
        <w:tc>
          <w:tcPr>
            <w:tcW w:w="2408" w:type="dxa"/>
          </w:tcPr>
          <w:p w:rsidR="00091281" w:rsidRPr="0083630E" w:rsidRDefault="00091281" w:rsidP="00091281">
            <w:pPr>
              <w:jc w:val="center"/>
              <w:rPr>
                <w:sz w:val="24"/>
                <w:szCs w:val="24"/>
              </w:rPr>
            </w:pPr>
            <w:proofErr w:type="spellStart"/>
            <w:r w:rsidRPr="0083630E">
              <w:rPr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091281" w:rsidRPr="0032757F" w:rsidTr="00304D33">
        <w:trPr>
          <w:trHeight w:val="313"/>
        </w:trPr>
        <w:tc>
          <w:tcPr>
            <w:tcW w:w="9747" w:type="dxa"/>
            <w:gridSpan w:val="4"/>
          </w:tcPr>
          <w:p w:rsidR="00091281" w:rsidRPr="0083630E" w:rsidRDefault="00091281" w:rsidP="00091281">
            <w:pPr>
              <w:jc w:val="center"/>
              <w:rPr>
                <w:b/>
                <w:sz w:val="24"/>
                <w:szCs w:val="24"/>
              </w:rPr>
            </w:pPr>
            <w:r w:rsidRPr="0083630E">
              <w:rPr>
                <w:b/>
                <w:sz w:val="24"/>
                <w:szCs w:val="24"/>
              </w:rPr>
              <w:t xml:space="preserve">1. </w:t>
            </w:r>
            <w:proofErr w:type="spellStart"/>
            <w:r w:rsidRPr="0083630E">
              <w:rPr>
                <w:b/>
                <w:sz w:val="24"/>
                <w:szCs w:val="24"/>
              </w:rPr>
              <w:t>Подготовительный</w:t>
            </w:r>
            <w:proofErr w:type="spellEnd"/>
            <w:r w:rsidRPr="008363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3630E">
              <w:rPr>
                <w:b/>
                <w:sz w:val="24"/>
                <w:szCs w:val="24"/>
              </w:rPr>
              <w:t>этап</w:t>
            </w:r>
            <w:proofErr w:type="spellEnd"/>
          </w:p>
        </w:tc>
      </w:tr>
      <w:tr w:rsidR="00091281" w:rsidRPr="0032757F" w:rsidTr="00304D33">
        <w:trPr>
          <w:trHeight w:val="649"/>
        </w:trPr>
        <w:tc>
          <w:tcPr>
            <w:tcW w:w="576" w:type="dxa"/>
          </w:tcPr>
          <w:p w:rsidR="00091281" w:rsidRPr="006169CA" w:rsidRDefault="00091281" w:rsidP="00091281">
            <w:pPr>
              <w:jc w:val="both"/>
            </w:pPr>
            <w:r w:rsidRPr="006169CA">
              <w:t>1.1.</w:t>
            </w:r>
          </w:p>
        </w:tc>
        <w:tc>
          <w:tcPr>
            <w:tcW w:w="4463" w:type="dxa"/>
          </w:tcPr>
          <w:p w:rsidR="00091281" w:rsidRPr="00091281" w:rsidRDefault="00091281" w:rsidP="00091281">
            <w:pPr>
              <w:jc w:val="both"/>
              <w:rPr>
                <w:lang w:val="ru-RU"/>
              </w:rPr>
            </w:pPr>
            <w:r w:rsidRPr="00091281">
              <w:rPr>
                <w:lang w:val="ru-RU"/>
              </w:rPr>
              <w:t>Сбор банка данных о ребенке и семье (Анкетирование, экспресс-опрос)</w:t>
            </w:r>
          </w:p>
        </w:tc>
        <w:tc>
          <w:tcPr>
            <w:tcW w:w="2300" w:type="dxa"/>
          </w:tcPr>
          <w:p w:rsidR="00091281" w:rsidRPr="00091281" w:rsidRDefault="00091281" w:rsidP="00091281">
            <w:pPr>
              <w:jc w:val="both"/>
              <w:rPr>
                <w:lang w:val="ru-RU"/>
              </w:rPr>
            </w:pPr>
            <w:r w:rsidRPr="00091281">
              <w:rPr>
                <w:lang w:val="ru-RU"/>
              </w:rPr>
              <w:t>По мере поступления ребенка в ДОУ</w:t>
            </w:r>
          </w:p>
        </w:tc>
        <w:tc>
          <w:tcPr>
            <w:tcW w:w="2408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Психолог</w:t>
            </w:r>
            <w:proofErr w:type="spellEnd"/>
            <w:r w:rsidRPr="006169CA">
              <w:t xml:space="preserve">, </w:t>
            </w:r>
            <w:proofErr w:type="spellStart"/>
            <w:r w:rsidRPr="006169CA">
              <w:t>Заведующий</w:t>
            </w:r>
            <w:proofErr w:type="spellEnd"/>
          </w:p>
        </w:tc>
      </w:tr>
      <w:tr w:rsidR="00091281" w:rsidRPr="0032757F" w:rsidTr="00304D33">
        <w:trPr>
          <w:trHeight w:val="641"/>
        </w:trPr>
        <w:tc>
          <w:tcPr>
            <w:tcW w:w="576" w:type="dxa"/>
          </w:tcPr>
          <w:p w:rsidR="00091281" w:rsidRPr="006169CA" w:rsidRDefault="00091281" w:rsidP="00091281">
            <w:pPr>
              <w:jc w:val="both"/>
            </w:pPr>
            <w:r w:rsidRPr="006169CA">
              <w:t>1.2.</w:t>
            </w:r>
          </w:p>
        </w:tc>
        <w:tc>
          <w:tcPr>
            <w:tcW w:w="4463" w:type="dxa"/>
          </w:tcPr>
          <w:p w:rsidR="00091281" w:rsidRPr="00091281" w:rsidRDefault="00091281" w:rsidP="00091281">
            <w:pPr>
              <w:jc w:val="both"/>
              <w:rPr>
                <w:lang w:val="ru-RU"/>
              </w:rPr>
            </w:pPr>
            <w:r w:rsidRPr="00091281">
              <w:rPr>
                <w:lang w:val="ru-RU"/>
              </w:rPr>
              <w:t xml:space="preserve">Родительское собрание для вновь </w:t>
            </w:r>
            <w:proofErr w:type="gramStart"/>
            <w:r w:rsidRPr="00091281">
              <w:rPr>
                <w:lang w:val="ru-RU"/>
              </w:rPr>
              <w:t>поступающих</w:t>
            </w:r>
            <w:proofErr w:type="gramEnd"/>
            <w:r w:rsidRPr="00091281">
              <w:rPr>
                <w:lang w:val="ru-RU"/>
              </w:rPr>
              <w:t>.</w:t>
            </w:r>
          </w:p>
        </w:tc>
        <w:tc>
          <w:tcPr>
            <w:tcW w:w="2300" w:type="dxa"/>
          </w:tcPr>
          <w:p w:rsidR="00091281" w:rsidRPr="006169CA" w:rsidRDefault="00091281" w:rsidP="00091281">
            <w:pPr>
              <w:jc w:val="both"/>
            </w:pPr>
            <w:r w:rsidRPr="006169CA">
              <w:t xml:space="preserve">1 </w:t>
            </w:r>
            <w:proofErr w:type="spellStart"/>
            <w:r w:rsidRPr="006169CA">
              <w:t>раз</w:t>
            </w:r>
            <w:proofErr w:type="spellEnd"/>
            <w:r w:rsidRPr="006169CA">
              <w:t xml:space="preserve"> в </w:t>
            </w:r>
            <w:proofErr w:type="spellStart"/>
            <w:r w:rsidRPr="006169CA">
              <w:t>год</w:t>
            </w:r>
            <w:proofErr w:type="spellEnd"/>
          </w:p>
        </w:tc>
        <w:tc>
          <w:tcPr>
            <w:tcW w:w="2408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Психолог</w:t>
            </w:r>
            <w:proofErr w:type="spellEnd"/>
            <w:r w:rsidRPr="006169CA">
              <w:t xml:space="preserve">, </w:t>
            </w:r>
            <w:proofErr w:type="spellStart"/>
            <w:r w:rsidRPr="006169CA">
              <w:t>заведующий</w:t>
            </w:r>
            <w:proofErr w:type="spellEnd"/>
          </w:p>
        </w:tc>
      </w:tr>
      <w:tr w:rsidR="00091281" w:rsidRPr="0032757F" w:rsidTr="00304D33">
        <w:trPr>
          <w:trHeight w:val="626"/>
        </w:trPr>
        <w:tc>
          <w:tcPr>
            <w:tcW w:w="576" w:type="dxa"/>
          </w:tcPr>
          <w:p w:rsidR="00091281" w:rsidRPr="006169CA" w:rsidRDefault="00091281" w:rsidP="00091281">
            <w:pPr>
              <w:jc w:val="both"/>
            </w:pPr>
            <w:r w:rsidRPr="006169CA">
              <w:lastRenderedPageBreak/>
              <w:t>1.3.</w:t>
            </w:r>
          </w:p>
        </w:tc>
        <w:tc>
          <w:tcPr>
            <w:tcW w:w="4463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Индивидуальное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собеседование</w:t>
            </w:r>
            <w:proofErr w:type="spellEnd"/>
            <w:r w:rsidRPr="006169CA">
              <w:t xml:space="preserve"> с </w:t>
            </w:r>
            <w:proofErr w:type="spellStart"/>
            <w:r w:rsidRPr="006169CA">
              <w:t>родителями</w:t>
            </w:r>
            <w:proofErr w:type="spellEnd"/>
          </w:p>
        </w:tc>
        <w:tc>
          <w:tcPr>
            <w:tcW w:w="2300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По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мере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необходимости</w:t>
            </w:r>
            <w:proofErr w:type="spellEnd"/>
          </w:p>
        </w:tc>
        <w:tc>
          <w:tcPr>
            <w:tcW w:w="2408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Психолог</w:t>
            </w:r>
            <w:proofErr w:type="spellEnd"/>
          </w:p>
        </w:tc>
      </w:tr>
      <w:tr w:rsidR="00091281" w:rsidRPr="0032757F" w:rsidTr="00304D33">
        <w:trPr>
          <w:trHeight w:val="641"/>
        </w:trPr>
        <w:tc>
          <w:tcPr>
            <w:tcW w:w="576" w:type="dxa"/>
          </w:tcPr>
          <w:p w:rsidR="00091281" w:rsidRPr="006169CA" w:rsidRDefault="00091281" w:rsidP="00091281">
            <w:pPr>
              <w:jc w:val="both"/>
            </w:pPr>
            <w:r w:rsidRPr="006169CA">
              <w:t>1.4.</w:t>
            </w:r>
          </w:p>
        </w:tc>
        <w:tc>
          <w:tcPr>
            <w:tcW w:w="4463" w:type="dxa"/>
          </w:tcPr>
          <w:p w:rsidR="00091281" w:rsidRPr="00091281" w:rsidRDefault="00091281" w:rsidP="00091281">
            <w:pPr>
              <w:jc w:val="both"/>
              <w:rPr>
                <w:lang w:val="ru-RU"/>
              </w:rPr>
            </w:pPr>
            <w:r w:rsidRPr="00091281">
              <w:rPr>
                <w:lang w:val="ru-RU"/>
              </w:rPr>
              <w:t>Выдача памяток и рекомендаций «Ваш малыш идет в детский сад»</w:t>
            </w:r>
          </w:p>
        </w:tc>
        <w:tc>
          <w:tcPr>
            <w:tcW w:w="2300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По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мере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поступления</w:t>
            </w:r>
            <w:proofErr w:type="spellEnd"/>
          </w:p>
        </w:tc>
        <w:tc>
          <w:tcPr>
            <w:tcW w:w="2408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Психолог</w:t>
            </w:r>
            <w:proofErr w:type="spellEnd"/>
            <w:r w:rsidRPr="006169CA">
              <w:t xml:space="preserve">, </w:t>
            </w:r>
            <w:proofErr w:type="spellStart"/>
            <w:r w:rsidRPr="006169CA">
              <w:t>педагоги</w:t>
            </w:r>
            <w:proofErr w:type="spellEnd"/>
          </w:p>
        </w:tc>
      </w:tr>
      <w:tr w:rsidR="00091281" w:rsidRPr="0032757F" w:rsidTr="00304D33">
        <w:trPr>
          <w:trHeight w:val="757"/>
        </w:trPr>
        <w:tc>
          <w:tcPr>
            <w:tcW w:w="576" w:type="dxa"/>
          </w:tcPr>
          <w:p w:rsidR="00091281" w:rsidRPr="006169CA" w:rsidRDefault="00091281" w:rsidP="00091281">
            <w:pPr>
              <w:jc w:val="both"/>
            </w:pPr>
            <w:r w:rsidRPr="006169CA">
              <w:t>1.5.</w:t>
            </w:r>
          </w:p>
        </w:tc>
        <w:tc>
          <w:tcPr>
            <w:tcW w:w="4463" w:type="dxa"/>
          </w:tcPr>
          <w:p w:rsidR="00091281" w:rsidRPr="00091281" w:rsidRDefault="00091281" w:rsidP="00091281">
            <w:pPr>
              <w:jc w:val="both"/>
              <w:rPr>
                <w:lang w:val="ru-RU"/>
              </w:rPr>
            </w:pPr>
            <w:r w:rsidRPr="00091281">
              <w:rPr>
                <w:lang w:val="ru-RU"/>
              </w:rPr>
              <w:t>Круглый стол для педагогов групп раннего возраста «Адаптация ребенка к детскому саду»</w:t>
            </w:r>
          </w:p>
        </w:tc>
        <w:tc>
          <w:tcPr>
            <w:tcW w:w="2300" w:type="dxa"/>
          </w:tcPr>
          <w:p w:rsidR="00091281" w:rsidRPr="006169CA" w:rsidRDefault="00091281" w:rsidP="00091281">
            <w:pPr>
              <w:jc w:val="both"/>
            </w:pPr>
            <w:r w:rsidRPr="006169CA">
              <w:t xml:space="preserve">1 </w:t>
            </w:r>
            <w:proofErr w:type="spellStart"/>
            <w:r w:rsidRPr="006169CA">
              <w:t>раз</w:t>
            </w:r>
            <w:proofErr w:type="spellEnd"/>
            <w:r w:rsidRPr="006169CA">
              <w:t xml:space="preserve"> в </w:t>
            </w:r>
            <w:proofErr w:type="spellStart"/>
            <w:r w:rsidRPr="006169CA">
              <w:t>год</w:t>
            </w:r>
            <w:proofErr w:type="spellEnd"/>
          </w:p>
        </w:tc>
        <w:tc>
          <w:tcPr>
            <w:tcW w:w="2408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Психолог</w:t>
            </w:r>
            <w:proofErr w:type="spellEnd"/>
            <w:r w:rsidRPr="006169CA">
              <w:t>,</w:t>
            </w:r>
          </w:p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Педагоги</w:t>
            </w:r>
            <w:proofErr w:type="spellEnd"/>
            <w:r w:rsidRPr="006169CA">
              <w:t xml:space="preserve"> </w:t>
            </w:r>
          </w:p>
        </w:tc>
      </w:tr>
      <w:tr w:rsidR="00091281" w:rsidRPr="0032757F" w:rsidTr="00304D33">
        <w:trPr>
          <w:trHeight w:val="626"/>
        </w:trPr>
        <w:tc>
          <w:tcPr>
            <w:tcW w:w="576" w:type="dxa"/>
          </w:tcPr>
          <w:p w:rsidR="00091281" w:rsidRPr="006169CA" w:rsidRDefault="00091281" w:rsidP="00091281">
            <w:pPr>
              <w:jc w:val="both"/>
            </w:pPr>
            <w:r w:rsidRPr="006169CA">
              <w:t>1.6.</w:t>
            </w:r>
          </w:p>
        </w:tc>
        <w:tc>
          <w:tcPr>
            <w:tcW w:w="4463" w:type="dxa"/>
          </w:tcPr>
          <w:p w:rsidR="00091281" w:rsidRPr="00091281" w:rsidRDefault="00091281" w:rsidP="00091281">
            <w:pPr>
              <w:jc w:val="both"/>
              <w:rPr>
                <w:lang w:val="ru-RU"/>
              </w:rPr>
            </w:pPr>
            <w:r w:rsidRPr="00091281">
              <w:rPr>
                <w:lang w:val="ru-RU"/>
              </w:rPr>
              <w:t>Анализ анкетирования родителей «Первое знакомство с малышом»</w:t>
            </w:r>
          </w:p>
        </w:tc>
        <w:tc>
          <w:tcPr>
            <w:tcW w:w="2300" w:type="dxa"/>
          </w:tcPr>
          <w:p w:rsidR="00091281" w:rsidRPr="006169CA" w:rsidRDefault="00091281" w:rsidP="00091281">
            <w:pPr>
              <w:jc w:val="both"/>
            </w:pPr>
            <w:r w:rsidRPr="006169CA">
              <w:t xml:space="preserve">1 </w:t>
            </w:r>
            <w:proofErr w:type="spellStart"/>
            <w:r w:rsidRPr="006169CA">
              <w:t>раз</w:t>
            </w:r>
            <w:proofErr w:type="spellEnd"/>
            <w:r w:rsidRPr="006169CA">
              <w:t xml:space="preserve"> в </w:t>
            </w:r>
            <w:proofErr w:type="spellStart"/>
            <w:r w:rsidRPr="006169CA">
              <w:t>год</w:t>
            </w:r>
            <w:proofErr w:type="spellEnd"/>
          </w:p>
        </w:tc>
        <w:tc>
          <w:tcPr>
            <w:tcW w:w="2408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Психолог</w:t>
            </w:r>
            <w:proofErr w:type="spellEnd"/>
            <w:r w:rsidRPr="006169CA">
              <w:t xml:space="preserve">, </w:t>
            </w:r>
            <w:proofErr w:type="spellStart"/>
            <w:r w:rsidRPr="006169CA">
              <w:t>педагоги</w:t>
            </w:r>
            <w:proofErr w:type="spellEnd"/>
          </w:p>
        </w:tc>
      </w:tr>
      <w:tr w:rsidR="00091281" w:rsidRPr="0032757F" w:rsidTr="00304D33">
        <w:trPr>
          <w:trHeight w:val="313"/>
        </w:trPr>
        <w:tc>
          <w:tcPr>
            <w:tcW w:w="9747" w:type="dxa"/>
            <w:gridSpan w:val="4"/>
          </w:tcPr>
          <w:p w:rsidR="00091281" w:rsidRPr="006169CA" w:rsidRDefault="00091281" w:rsidP="00091281">
            <w:pPr>
              <w:jc w:val="center"/>
              <w:rPr>
                <w:b/>
              </w:rPr>
            </w:pPr>
            <w:r w:rsidRPr="006169CA">
              <w:rPr>
                <w:b/>
              </w:rPr>
              <w:t xml:space="preserve">2. </w:t>
            </w:r>
            <w:proofErr w:type="spellStart"/>
            <w:r w:rsidRPr="006169CA">
              <w:rPr>
                <w:b/>
              </w:rPr>
              <w:t>Адаптационный</w:t>
            </w:r>
            <w:proofErr w:type="spellEnd"/>
            <w:r w:rsidRPr="006169CA">
              <w:rPr>
                <w:b/>
              </w:rPr>
              <w:t xml:space="preserve"> </w:t>
            </w:r>
            <w:proofErr w:type="spellStart"/>
            <w:r w:rsidRPr="006169CA">
              <w:rPr>
                <w:b/>
              </w:rPr>
              <w:t>этап</w:t>
            </w:r>
            <w:proofErr w:type="spellEnd"/>
          </w:p>
        </w:tc>
      </w:tr>
      <w:tr w:rsidR="00091281" w:rsidRPr="0032757F" w:rsidTr="00304D33">
        <w:trPr>
          <w:trHeight w:val="812"/>
        </w:trPr>
        <w:tc>
          <w:tcPr>
            <w:tcW w:w="576" w:type="dxa"/>
          </w:tcPr>
          <w:p w:rsidR="00091281" w:rsidRPr="006169CA" w:rsidRDefault="00091281" w:rsidP="00091281">
            <w:pPr>
              <w:jc w:val="both"/>
            </w:pPr>
            <w:r w:rsidRPr="006169CA">
              <w:t>2.1.</w:t>
            </w:r>
          </w:p>
        </w:tc>
        <w:tc>
          <w:tcPr>
            <w:tcW w:w="4463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Наблюдение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за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детьми</w:t>
            </w:r>
            <w:proofErr w:type="spellEnd"/>
          </w:p>
        </w:tc>
        <w:tc>
          <w:tcPr>
            <w:tcW w:w="2300" w:type="dxa"/>
          </w:tcPr>
          <w:p w:rsidR="00091281" w:rsidRPr="006169CA" w:rsidRDefault="00091281" w:rsidP="00091281">
            <w:pPr>
              <w:jc w:val="both"/>
            </w:pPr>
            <w:r w:rsidRPr="006169CA">
              <w:t xml:space="preserve">В </w:t>
            </w:r>
            <w:proofErr w:type="spellStart"/>
            <w:r w:rsidRPr="006169CA">
              <w:t>течение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адаптационного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периода</w:t>
            </w:r>
            <w:proofErr w:type="spellEnd"/>
          </w:p>
        </w:tc>
        <w:tc>
          <w:tcPr>
            <w:tcW w:w="2408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Психолог</w:t>
            </w:r>
            <w:proofErr w:type="spellEnd"/>
            <w:r w:rsidRPr="006169CA">
              <w:t xml:space="preserve">, </w:t>
            </w:r>
            <w:proofErr w:type="spellStart"/>
            <w:r w:rsidRPr="006169CA">
              <w:t>педагоги</w:t>
            </w:r>
            <w:proofErr w:type="spellEnd"/>
          </w:p>
        </w:tc>
      </w:tr>
      <w:tr w:rsidR="00091281" w:rsidRPr="0032757F" w:rsidTr="00304D33">
        <w:trPr>
          <w:trHeight w:val="641"/>
        </w:trPr>
        <w:tc>
          <w:tcPr>
            <w:tcW w:w="576" w:type="dxa"/>
          </w:tcPr>
          <w:p w:rsidR="00091281" w:rsidRPr="006169CA" w:rsidRDefault="00091281" w:rsidP="00091281">
            <w:pPr>
              <w:jc w:val="both"/>
            </w:pPr>
            <w:r w:rsidRPr="006169CA">
              <w:t>2.2.</w:t>
            </w:r>
          </w:p>
        </w:tc>
        <w:tc>
          <w:tcPr>
            <w:tcW w:w="4463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Консультирование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педагогов</w:t>
            </w:r>
            <w:proofErr w:type="spellEnd"/>
            <w:r w:rsidRPr="006169CA">
              <w:t xml:space="preserve"> и </w:t>
            </w:r>
            <w:proofErr w:type="spellStart"/>
            <w:r w:rsidRPr="006169CA">
              <w:t>родителей</w:t>
            </w:r>
            <w:proofErr w:type="spellEnd"/>
          </w:p>
        </w:tc>
        <w:tc>
          <w:tcPr>
            <w:tcW w:w="2300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По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мере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необходимости</w:t>
            </w:r>
            <w:proofErr w:type="spellEnd"/>
          </w:p>
        </w:tc>
        <w:tc>
          <w:tcPr>
            <w:tcW w:w="2408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Психолог</w:t>
            </w:r>
            <w:proofErr w:type="spellEnd"/>
          </w:p>
        </w:tc>
      </w:tr>
      <w:tr w:rsidR="00091281" w:rsidRPr="0032757F" w:rsidTr="00304D33">
        <w:trPr>
          <w:trHeight w:val="869"/>
        </w:trPr>
        <w:tc>
          <w:tcPr>
            <w:tcW w:w="576" w:type="dxa"/>
          </w:tcPr>
          <w:p w:rsidR="00091281" w:rsidRPr="006169CA" w:rsidRDefault="00091281" w:rsidP="00091281">
            <w:pPr>
              <w:jc w:val="both"/>
            </w:pPr>
            <w:r w:rsidRPr="006169CA">
              <w:t>2.3.</w:t>
            </w:r>
          </w:p>
        </w:tc>
        <w:tc>
          <w:tcPr>
            <w:tcW w:w="4463" w:type="dxa"/>
          </w:tcPr>
          <w:p w:rsidR="00091281" w:rsidRPr="00091281" w:rsidRDefault="00091281" w:rsidP="00091281">
            <w:pPr>
              <w:jc w:val="both"/>
              <w:rPr>
                <w:lang w:val="ru-RU"/>
              </w:rPr>
            </w:pPr>
            <w:r w:rsidRPr="00091281">
              <w:rPr>
                <w:lang w:val="ru-RU"/>
              </w:rPr>
              <w:t>Отработка методик приема детей в группу (подготовка шкафчика, спального места, сюрпризы для новых детей)</w:t>
            </w:r>
          </w:p>
        </w:tc>
        <w:tc>
          <w:tcPr>
            <w:tcW w:w="2300" w:type="dxa"/>
          </w:tcPr>
          <w:p w:rsidR="00091281" w:rsidRPr="006169CA" w:rsidRDefault="00091281" w:rsidP="00091281">
            <w:pPr>
              <w:jc w:val="both"/>
            </w:pPr>
            <w:r w:rsidRPr="006169CA">
              <w:t xml:space="preserve">В </w:t>
            </w:r>
            <w:proofErr w:type="spellStart"/>
            <w:r w:rsidRPr="006169CA">
              <w:t>течение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адаптационного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периода</w:t>
            </w:r>
            <w:proofErr w:type="spellEnd"/>
          </w:p>
        </w:tc>
        <w:tc>
          <w:tcPr>
            <w:tcW w:w="2408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Педагоги</w:t>
            </w:r>
            <w:proofErr w:type="spellEnd"/>
          </w:p>
        </w:tc>
      </w:tr>
      <w:tr w:rsidR="00091281" w:rsidRPr="0032757F" w:rsidTr="00304D33">
        <w:trPr>
          <w:trHeight w:val="641"/>
        </w:trPr>
        <w:tc>
          <w:tcPr>
            <w:tcW w:w="576" w:type="dxa"/>
          </w:tcPr>
          <w:p w:rsidR="00091281" w:rsidRPr="006169CA" w:rsidRDefault="00091281" w:rsidP="00091281">
            <w:pPr>
              <w:jc w:val="both"/>
            </w:pPr>
            <w:r w:rsidRPr="006169CA">
              <w:t>2.4.</w:t>
            </w:r>
          </w:p>
        </w:tc>
        <w:tc>
          <w:tcPr>
            <w:tcW w:w="4463" w:type="dxa"/>
          </w:tcPr>
          <w:p w:rsidR="00091281" w:rsidRPr="00091281" w:rsidRDefault="00091281" w:rsidP="00091281">
            <w:pPr>
              <w:jc w:val="both"/>
              <w:rPr>
                <w:lang w:val="ru-RU"/>
              </w:rPr>
            </w:pPr>
            <w:r w:rsidRPr="00091281">
              <w:rPr>
                <w:lang w:val="ru-RU"/>
              </w:rPr>
              <w:t>Ритуалы утреннего и вечернего сбора</w:t>
            </w:r>
          </w:p>
        </w:tc>
        <w:tc>
          <w:tcPr>
            <w:tcW w:w="2300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Ежедневно</w:t>
            </w:r>
            <w:proofErr w:type="spellEnd"/>
            <w:r w:rsidRPr="006169CA">
              <w:t xml:space="preserve"> </w:t>
            </w:r>
          </w:p>
        </w:tc>
        <w:tc>
          <w:tcPr>
            <w:tcW w:w="2408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Педагоги</w:t>
            </w:r>
            <w:proofErr w:type="spellEnd"/>
          </w:p>
        </w:tc>
      </w:tr>
      <w:tr w:rsidR="00091281" w:rsidRPr="0032757F" w:rsidTr="00304D33">
        <w:trPr>
          <w:trHeight w:val="641"/>
        </w:trPr>
        <w:tc>
          <w:tcPr>
            <w:tcW w:w="576" w:type="dxa"/>
          </w:tcPr>
          <w:p w:rsidR="00091281" w:rsidRPr="006169CA" w:rsidRDefault="00091281" w:rsidP="00091281">
            <w:pPr>
              <w:jc w:val="both"/>
            </w:pPr>
            <w:r w:rsidRPr="006169CA">
              <w:t>2.5.</w:t>
            </w:r>
          </w:p>
        </w:tc>
        <w:tc>
          <w:tcPr>
            <w:tcW w:w="4463" w:type="dxa"/>
          </w:tcPr>
          <w:p w:rsidR="00091281" w:rsidRPr="00091281" w:rsidRDefault="00091281" w:rsidP="00091281">
            <w:pPr>
              <w:jc w:val="both"/>
              <w:rPr>
                <w:lang w:val="ru-RU"/>
              </w:rPr>
            </w:pPr>
            <w:r w:rsidRPr="00091281">
              <w:rPr>
                <w:lang w:val="ru-RU"/>
              </w:rPr>
              <w:t>Заполнение адаптационных и карт развития ребенка</w:t>
            </w:r>
          </w:p>
        </w:tc>
        <w:tc>
          <w:tcPr>
            <w:tcW w:w="2300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По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мере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необходимости</w:t>
            </w:r>
            <w:proofErr w:type="spellEnd"/>
          </w:p>
        </w:tc>
        <w:tc>
          <w:tcPr>
            <w:tcW w:w="2408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Педагоги</w:t>
            </w:r>
            <w:proofErr w:type="spellEnd"/>
            <w:r w:rsidRPr="006169CA">
              <w:t xml:space="preserve"> </w:t>
            </w:r>
          </w:p>
        </w:tc>
      </w:tr>
      <w:tr w:rsidR="00091281" w:rsidRPr="0032757F" w:rsidTr="00304D33">
        <w:trPr>
          <w:trHeight w:val="313"/>
        </w:trPr>
        <w:tc>
          <w:tcPr>
            <w:tcW w:w="9747" w:type="dxa"/>
            <w:gridSpan w:val="4"/>
          </w:tcPr>
          <w:p w:rsidR="00091281" w:rsidRPr="006169CA" w:rsidRDefault="00091281" w:rsidP="00091281">
            <w:pPr>
              <w:jc w:val="center"/>
              <w:rPr>
                <w:b/>
              </w:rPr>
            </w:pPr>
            <w:r w:rsidRPr="006169CA">
              <w:rPr>
                <w:b/>
              </w:rPr>
              <w:t xml:space="preserve">3. </w:t>
            </w:r>
            <w:proofErr w:type="spellStart"/>
            <w:r w:rsidRPr="006169CA">
              <w:rPr>
                <w:b/>
              </w:rPr>
              <w:t>Коррекционно-развивающий</w:t>
            </w:r>
            <w:proofErr w:type="spellEnd"/>
            <w:r w:rsidRPr="006169CA">
              <w:rPr>
                <w:b/>
              </w:rPr>
              <w:t xml:space="preserve"> </w:t>
            </w:r>
            <w:proofErr w:type="spellStart"/>
            <w:r w:rsidRPr="006169CA">
              <w:rPr>
                <w:b/>
              </w:rPr>
              <w:t>этап</w:t>
            </w:r>
            <w:proofErr w:type="spellEnd"/>
          </w:p>
        </w:tc>
      </w:tr>
      <w:tr w:rsidR="00091281" w:rsidRPr="0032757F" w:rsidTr="00304D33">
        <w:trPr>
          <w:trHeight w:val="371"/>
        </w:trPr>
        <w:tc>
          <w:tcPr>
            <w:tcW w:w="576" w:type="dxa"/>
          </w:tcPr>
          <w:p w:rsidR="00091281" w:rsidRPr="006169CA" w:rsidRDefault="00091281" w:rsidP="00091281">
            <w:pPr>
              <w:jc w:val="both"/>
            </w:pPr>
            <w:r w:rsidRPr="006169CA">
              <w:t>3.1.</w:t>
            </w:r>
          </w:p>
        </w:tc>
        <w:tc>
          <w:tcPr>
            <w:tcW w:w="4463" w:type="dxa"/>
          </w:tcPr>
          <w:p w:rsidR="00091281" w:rsidRPr="00091281" w:rsidRDefault="00091281" w:rsidP="00091281">
            <w:pPr>
              <w:jc w:val="both"/>
              <w:rPr>
                <w:lang w:val="ru-RU"/>
              </w:rPr>
            </w:pPr>
            <w:r w:rsidRPr="00091281">
              <w:rPr>
                <w:lang w:val="ru-RU"/>
              </w:rPr>
              <w:t xml:space="preserve">Групповые занятия по методу </w:t>
            </w:r>
            <w:proofErr w:type="spellStart"/>
            <w:r w:rsidRPr="00091281">
              <w:rPr>
                <w:lang w:val="ru-RU"/>
              </w:rPr>
              <w:t>сказкотерапии</w:t>
            </w:r>
            <w:proofErr w:type="spellEnd"/>
          </w:p>
        </w:tc>
        <w:tc>
          <w:tcPr>
            <w:tcW w:w="2300" w:type="dxa"/>
          </w:tcPr>
          <w:p w:rsidR="00091281" w:rsidRPr="006169CA" w:rsidRDefault="00091281" w:rsidP="00091281">
            <w:pPr>
              <w:jc w:val="both"/>
            </w:pPr>
            <w:r w:rsidRPr="006169CA">
              <w:t xml:space="preserve">1 </w:t>
            </w:r>
            <w:proofErr w:type="spellStart"/>
            <w:r w:rsidRPr="006169CA">
              <w:t>раз</w:t>
            </w:r>
            <w:proofErr w:type="spellEnd"/>
            <w:r w:rsidRPr="006169CA">
              <w:t xml:space="preserve"> в </w:t>
            </w:r>
            <w:proofErr w:type="spellStart"/>
            <w:r w:rsidRPr="006169CA">
              <w:t>неделю</w:t>
            </w:r>
            <w:proofErr w:type="spellEnd"/>
          </w:p>
        </w:tc>
        <w:tc>
          <w:tcPr>
            <w:tcW w:w="2408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Психолог</w:t>
            </w:r>
            <w:proofErr w:type="spellEnd"/>
            <w:r w:rsidRPr="006169CA">
              <w:t xml:space="preserve"> </w:t>
            </w:r>
          </w:p>
        </w:tc>
      </w:tr>
      <w:tr w:rsidR="00091281" w:rsidRPr="0032757F" w:rsidTr="00304D33">
        <w:trPr>
          <w:trHeight w:val="503"/>
        </w:trPr>
        <w:tc>
          <w:tcPr>
            <w:tcW w:w="576" w:type="dxa"/>
          </w:tcPr>
          <w:p w:rsidR="00091281" w:rsidRPr="006169CA" w:rsidRDefault="00091281" w:rsidP="00091281">
            <w:pPr>
              <w:jc w:val="both"/>
            </w:pPr>
            <w:r w:rsidRPr="006169CA">
              <w:t xml:space="preserve">3.3. </w:t>
            </w:r>
          </w:p>
        </w:tc>
        <w:tc>
          <w:tcPr>
            <w:tcW w:w="4463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Психогимнастика</w:t>
            </w:r>
            <w:proofErr w:type="spellEnd"/>
            <w:r w:rsidRPr="006169CA">
              <w:t xml:space="preserve">, </w:t>
            </w:r>
            <w:proofErr w:type="spellStart"/>
            <w:r w:rsidRPr="006169CA">
              <w:t>пальчиковая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гимнастика</w:t>
            </w:r>
            <w:proofErr w:type="spellEnd"/>
          </w:p>
        </w:tc>
        <w:tc>
          <w:tcPr>
            <w:tcW w:w="2300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Ежедневно</w:t>
            </w:r>
            <w:proofErr w:type="spellEnd"/>
          </w:p>
        </w:tc>
        <w:tc>
          <w:tcPr>
            <w:tcW w:w="2408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Педагоги</w:t>
            </w:r>
            <w:proofErr w:type="spellEnd"/>
          </w:p>
        </w:tc>
      </w:tr>
      <w:tr w:rsidR="00091281" w:rsidRPr="0032757F" w:rsidTr="00304D33">
        <w:trPr>
          <w:trHeight w:val="328"/>
        </w:trPr>
        <w:tc>
          <w:tcPr>
            <w:tcW w:w="9747" w:type="dxa"/>
            <w:gridSpan w:val="4"/>
          </w:tcPr>
          <w:p w:rsidR="00091281" w:rsidRPr="006169CA" w:rsidRDefault="00091281" w:rsidP="00091281">
            <w:pPr>
              <w:jc w:val="center"/>
              <w:rPr>
                <w:b/>
              </w:rPr>
            </w:pPr>
            <w:r w:rsidRPr="006169CA">
              <w:rPr>
                <w:b/>
              </w:rPr>
              <w:t xml:space="preserve">4. </w:t>
            </w:r>
            <w:proofErr w:type="spellStart"/>
            <w:r w:rsidRPr="006169CA">
              <w:rPr>
                <w:b/>
              </w:rPr>
              <w:t>Предшкольный</w:t>
            </w:r>
            <w:proofErr w:type="spellEnd"/>
            <w:r w:rsidRPr="006169CA">
              <w:rPr>
                <w:b/>
              </w:rPr>
              <w:t xml:space="preserve"> </w:t>
            </w:r>
            <w:proofErr w:type="spellStart"/>
            <w:r w:rsidRPr="006169CA">
              <w:rPr>
                <w:b/>
              </w:rPr>
              <w:t>этап</w:t>
            </w:r>
            <w:proofErr w:type="spellEnd"/>
          </w:p>
        </w:tc>
      </w:tr>
      <w:tr w:rsidR="00091281" w:rsidRPr="0032757F" w:rsidTr="00304D33">
        <w:trPr>
          <w:trHeight w:val="415"/>
        </w:trPr>
        <w:tc>
          <w:tcPr>
            <w:tcW w:w="576" w:type="dxa"/>
          </w:tcPr>
          <w:p w:rsidR="00091281" w:rsidRPr="006169CA" w:rsidRDefault="00091281" w:rsidP="00091281">
            <w:pPr>
              <w:jc w:val="both"/>
            </w:pPr>
            <w:r w:rsidRPr="006169CA">
              <w:t>4.1.</w:t>
            </w:r>
          </w:p>
        </w:tc>
        <w:tc>
          <w:tcPr>
            <w:tcW w:w="4463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Изучение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межличностных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отношений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детей</w:t>
            </w:r>
            <w:proofErr w:type="spellEnd"/>
          </w:p>
        </w:tc>
        <w:tc>
          <w:tcPr>
            <w:tcW w:w="2300" w:type="dxa"/>
          </w:tcPr>
          <w:p w:rsidR="00091281" w:rsidRPr="006169CA" w:rsidRDefault="00091281" w:rsidP="00091281">
            <w:pPr>
              <w:jc w:val="both"/>
            </w:pPr>
            <w:r w:rsidRPr="006169CA">
              <w:t xml:space="preserve">2 </w:t>
            </w:r>
            <w:proofErr w:type="spellStart"/>
            <w:r w:rsidRPr="006169CA">
              <w:t>раза</w:t>
            </w:r>
            <w:proofErr w:type="spellEnd"/>
            <w:r w:rsidRPr="006169CA">
              <w:t xml:space="preserve"> в </w:t>
            </w:r>
            <w:proofErr w:type="spellStart"/>
            <w:r w:rsidRPr="006169CA">
              <w:t>год</w:t>
            </w:r>
            <w:proofErr w:type="spellEnd"/>
          </w:p>
        </w:tc>
        <w:tc>
          <w:tcPr>
            <w:tcW w:w="2408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Психолог</w:t>
            </w:r>
            <w:proofErr w:type="spellEnd"/>
            <w:r w:rsidRPr="006169CA">
              <w:t xml:space="preserve">, </w:t>
            </w:r>
            <w:proofErr w:type="spellStart"/>
            <w:r w:rsidRPr="006169CA">
              <w:t>педагоги</w:t>
            </w:r>
            <w:proofErr w:type="spellEnd"/>
          </w:p>
        </w:tc>
      </w:tr>
      <w:tr w:rsidR="00091281" w:rsidRPr="0032757F" w:rsidTr="00304D33">
        <w:trPr>
          <w:trHeight w:val="636"/>
        </w:trPr>
        <w:tc>
          <w:tcPr>
            <w:tcW w:w="576" w:type="dxa"/>
          </w:tcPr>
          <w:p w:rsidR="00091281" w:rsidRPr="006169CA" w:rsidRDefault="00091281" w:rsidP="00091281">
            <w:pPr>
              <w:jc w:val="both"/>
            </w:pPr>
            <w:r w:rsidRPr="006169CA">
              <w:t>4.2.</w:t>
            </w:r>
          </w:p>
        </w:tc>
        <w:tc>
          <w:tcPr>
            <w:tcW w:w="4463" w:type="dxa"/>
          </w:tcPr>
          <w:p w:rsidR="00091281" w:rsidRPr="00091281" w:rsidRDefault="00091281" w:rsidP="00091281">
            <w:pPr>
              <w:jc w:val="both"/>
              <w:rPr>
                <w:lang w:val="ru-RU"/>
              </w:rPr>
            </w:pPr>
            <w:r w:rsidRPr="00091281">
              <w:rPr>
                <w:lang w:val="ru-RU"/>
              </w:rPr>
              <w:t>Изучение эмоционального состояния детей через «Экран настроения»</w:t>
            </w:r>
          </w:p>
        </w:tc>
        <w:tc>
          <w:tcPr>
            <w:tcW w:w="2300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Ежедневно</w:t>
            </w:r>
            <w:proofErr w:type="spellEnd"/>
            <w:r w:rsidRPr="006169CA">
              <w:t xml:space="preserve"> </w:t>
            </w:r>
          </w:p>
        </w:tc>
        <w:tc>
          <w:tcPr>
            <w:tcW w:w="2408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Педагоги</w:t>
            </w:r>
            <w:proofErr w:type="spellEnd"/>
            <w:r w:rsidRPr="006169CA">
              <w:t xml:space="preserve">, </w:t>
            </w:r>
            <w:proofErr w:type="spellStart"/>
            <w:r w:rsidRPr="006169CA">
              <w:t>психолог</w:t>
            </w:r>
            <w:proofErr w:type="spellEnd"/>
          </w:p>
        </w:tc>
      </w:tr>
    </w:tbl>
    <w:p w:rsidR="00091281" w:rsidRPr="00091281" w:rsidRDefault="00091281" w:rsidP="00091281">
      <w:pPr>
        <w:rPr>
          <w:b/>
          <w:sz w:val="24"/>
          <w:szCs w:val="24"/>
          <w:lang w:val="ru-RU"/>
        </w:rPr>
      </w:pPr>
    </w:p>
    <w:p w:rsidR="00091281" w:rsidRPr="00001508" w:rsidRDefault="00091281" w:rsidP="00001508">
      <w:pPr>
        <w:pStyle w:val="2"/>
        <w:tabs>
          <w:tab w:val="left" w:pos="812"/>
        </w:tabs>
        <w:spacing w:before="0"/>
        <w:ind w:right="509"/>
        <w:jc w:val="both"/>
        <w:rPr>
          <w:lang w:val="ru-RU"/>
        </w:rPr>
      </w:pPr>
      <w:r w:rsidRPr="00091281">
        <w:rPr>
          <w:lang w:val="ru-RU"/>
        </w:rPr>
        <w:t>Описание образовательной деятельности в части Программы, формируемой участниками образовательных отношений</w:t>
      </w:r>
    </w:p>
    <w:p w:rsidR="00091281" w:rsidRPr="00091281" w:rsidRDefault="00091281" w:rsidP="00091281">
      <w:pPr>
        <w:pStyle w:val="a3"/>
        <w:ind w:left="119" w:right="244"/>
        <w:jc w:val="both"/>
        <w:rPr>
          <w:lang w:val="ru-RU"/>
        </w:rPr>
      </w:pPr>
      <w:r w:rsidRPr="00091281">
        <w:rPr>
          <w:lang w:val="ru-RU"/>
        </w:rPr>
        <w:t xml:space="preserve">В части Программы, формируемой участниками образовательных отношений, содержание образовательной деятельности реализуется в характерных для детей  раннего и дошкольного возрастов видах деятельности.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>Парциальные программы, используемые в образовательном процессе.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b/>
          <w:sz w:val="24"/>
          <w:szCs w:val="24"/>
          <w:lang w:val="ru-RU"/>
        </w:rPr>
        <w:t>Программа "Цветные ладошки", автор И.А. Лыкова.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>Используется воспитателями в рамках реализации образовательной области «Художественн</w:t>
      </w:r>
      <w:proofErr w:type="gramStart"/>
      <w:r w:rsidRPr="00091281">
        <w:rPr>
          <w:sz w:val="24"/>
          <w:szCs w:val="24"/>
          <w:lang w:val="ru-RU"/>
        </w:rPr>
        <w:t>о-</w:t>
      </w:r>
      <w:proofErr w:type="gramEnd"/>
      <w:r w:rsidRPr="00091281">
        <w:rPr>
          <w:sz w:val="24"/>
          <w:szCs w:val="24"/>
          <w:lang w:val="ru-RU"/>
        </w:rPr>
        <w:t xml:space="preserve"> эстетическое развитие», на которую определено время в регламенте НОД.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 xml:space="preserve">Программа представляет оригинальный вариант реализации базисного содержания и специфических задач эстетического развития детей средствами разных видов изобразительной деятельности, содержит целостную систему занятий по лепке, аппликации и рисованию для всех ступеней дошкольного образования (задачи, планирование и развернутые конспекты сценариев занятий).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>Программа обеспечена современными наглядно-методическими и практическими пособиями (</w:t>
      </w:r>
      <w:proofErr w:type="spellStart"/>
      <w:r w:rsidRPr="00091281">
        <w:rPr>
          <w:sz w:val="24"/>
          <w:szCs w:val="24"/>
          <w:lang w:val="ru-RU"/>
        </w:rPr>
        <w:t>учебнометодические</w:t>
      </w:r>
      <w:proofErr w:type="spellEnd"/>
      <w:r w:rsidRPr="00091281">
        <w:rPr>
          <w:sz w:val="24"/>
          <w:szCs w:val="24"/>
          <w:lang w:val="ru-RU"/>
        </w:rPr>
        <w:t xml:space="preserve"> и </w:t>
      </w:r>
      <w:proofErr w:type="gramStart"/>
      <w:r w:rsidRPr="00091281">
        <w:rPr>
          <w:sz w:val="24"/>
          <w:szCs w:val="24"/>
          <w:lang w:val="ru-RU"/>
        </w:rPr>
        <w:t>наглядные</w:t>
      </w:r>
      <w:proofErr w:type="gramEnd"/>
      <w:r w:rsidRPr="00091281">
        <w:rPr>
          <w:sz w:val="24"/>
          <w:szCs w:val="24"/>
          <w:lang w:val="ru-RU"/>
        </w:rPr>
        <w:t xml:space="preserve">).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lastRenderedPageBreak/>
        <w:t xml:space="preserve">Ведущая позиция, определяющая принципы и содержание авторской программы, — методологическая установка, отстаивающая </w:t>
      </w:r>
      <w:proofErr w:type="spellStart"/>
      <w:r w:rsidRPr="00091281">
        <w:rPr>
          <w:sz w:val="24"/>
          <w:szCs w:val="24"/>
          <w:lang w:val="ru-RU"/>
        </w:rPr>
        <w:t>самоценность</w:t>
      </w:r>
      <w:proofErr w:type="spellEnd"/>
      <w:r w:rsidRPr="00091281">
        <w:rPr>
          <w:sz w:val="24"/>
          <w:szCs w:val="24"/>
          <w:lang w:val="ru-RU"/>
        </w:rPr>
        <w:t xml:space="preserve"> изобразительного искусства как процесса и результата художественного творчества, в процессе которого ребенок познает окружающий мир и себя в нем.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b/>
          <w:sz w:val="24"/>
          <w:szCs w:val="24"/>
          <w:lang w:val="ru-RU"/>
        </w:rPr>
        <w:t>Цель программы:</w:t>
      </w:r>
      <w:r w:rsidRPr="00091281">
        <w:rPr>
          <w:sz w:val="24"/>
          <w:szCs w:val="24"/>
          <w:lang w:val="ru-RU"/>
        </w:rPr>
        <w:t xml:space="preserve"> формировать у детей эстетическое отношение к окружающему миру как универсальному способу гармонизации и личностного самоосуществления в процессе создания эстетической картины мира.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 xml:space="preserve">Под эстетической картиной мира понимается целостная, бинарная, динамично развивающаяся система представлений ребенка об окружающем мире и о себе самом, выраженная в эстетических понятиях и образах.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 xml:space="preserve">Цель раскрывает основную идею </w:t>
      </w:r>
      <w:proofErr w:type="spellStart"/>
      <w:r w:rsidRPr="00091281">
        <w:rPr>
          <w:sz w:val="24"/>
          <w:szCs w:val="24"/>
          <w:lang w:val="ru-RU"/>
        </w:rPr>
        <w:t>культуросообразной</w:t>
      </w:r>
      <w:proofErr w:type="spellEnd"/>
      <w:r w:rsidRPr="00091281">
        <w:rPr>
          <w:sz w:val="24"/>
          <w:szCs w:val="24"/>
          <w:lang w:val="ru-RU"/>
        </w:rPr>
        <w:t xml:space="preserve"> педагогики: введение дошкольников в мир общечеловеческой культуры через ее проблемы, которые каждый ребенок самостоятельно «открывает» в процессе </w:t>
      </w:r>
      <w:proofErr w:type="spellStart"/>
      <w:r w:rsidRPr="00091281">
        <w:rPr>
          <w:sz w:val="24"/>
          <w:szCs w:val="24"/>
          <w:lang w:val="ru-RU"/>
        </w:rPr>
        <w:t>культуроосвоения</w:t>
      </w:r>
      <w:proofErr w:type="spellEnd"/>
      <w:r w:rsidRPr="00091281">
        <w:rPr>
          <w:sz w:val="24"/>
          <w:szCs w:val="24"/>
          <w:lang w:val="ru-RU"/>
        </w:rPr>
        <w:t xml:space="preserve"> на основе мышления, </w:t>
      </w:r>
      <w:proofErr w:type="spellStart"/>
      <w:r w:rsidRPr="00091281">
        <w:rPr>
          <w:sz w:val="24"/>
          <w:szCs w:val="24"/>
          <w:lang w:val="ru-RU"/>
        </w:rPr>
        <w:t>эмпатии</w:t>
      </w:r>
      <w:proofErr w:type="spellEnd"/>
      <w:r w:rsidRPr="00091281">
        <w:rPr>
          <w:sz w:val="24"/>
          <w:szCs w:val="24"/>
          <w:lang w:val="ru-RU"/>
        </w:rPr>
        <w:t xml:space="preserve"> и продуктивного воображения.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 xml:space="preserve">Идея программы состоит в том, что художественная деятельность на всех ее уровнях — восприятие, исполнительство, творчество — организуется как вхождение ребенка в общечеловеческую культуру. Эту идею раскрывает ряд принципиальных положений.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 xml:space="preserve">1. Изобразительная деятельность предстает перед детьми как искусство. При этом принципиально меняется традиционное понимание методики как системы способов, методов и приемов, искусственно привнесенных педагогом «извне». Образовательный процесс начинает строиться «изнутри» в форме </w:t>
      </w:r>
      <w:proofErr w:type="spellStart"/>
      <w:r w:rsidRPr="00091281">
        <w:rPr>
          <w:sz w:val="24"/>
          <w:szCs w:val="24"/>
          <w:lang w:val="ru-RU"/>
        </w:rPr>
        <w:t>культуроосвоения</w:t>
      </w:r>
      <w:proofErr w:type="spellEnd"/>
      <w:r w:rsidRPr="00091281">
        <w:rPr>
          <w:sz w:val="24"/>
          <w:szCs w:val="24"/>
          <w:lang w:val="ru-RU"/>
        </w:rPr>
        <w:t xml:space="preserve">, когда каждый ребенок не только переживает, но и «сопровождает» содержание на уровне культурных и личностных смыслов, проходя в свернутом виде путь развития общечеловеческой культуры.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 xml:space="preserve">2. Центральным в новом содержании становятся не конкретные темы, образы или настроения, а проблема как способ постижения ребенком окружающего мира и своего бытия в этом мире. В соответствии со спецификой содержания изобразительного искусства его проблемы выражены эстетическими категориями в форме бинарных оппозиций: красиво (некрасиво), добро (зло), реальность (фантазия), правда (ложь), живое (неживое) и др. Эти понятия предстают как проблемное поле культуры, которое дети осваивают в творческом процессе. В результате не искусство «опускается» до ребенка, а ребенок «возвышается» до искусства, что возможно лишь в </w:t>
      </w:r>
      <w:proofErr w:type="spellStart"/>
      <w:r w:rsidRPr="00091281">
        <w:rPr>
          <w:sz w:val="24"/>
          <w:szCs w:val="24"/>
          <w:lang w:val="ru-RU"/>
        </w:rPr>
        <w:t>культуросообразном</w:t>
      </w:r>
      <w:proofErr w:type="spellEnd"/>
      <w:r w:rsidRPr="00091281">
        <w:rPr>
          <w:sz w:val="24"/>
          <w:szCs w:val="24"/>
          <w:lang w:val="ru-RU"/>
        </w:rPr>
        <w:t xml:space="preserve"> образовании.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 xml:space="preserve">3. Проблемное поле культуры персонифицируется в образе человека (художника, мастера, педагога), который учит ребенка смотреть на мир «глазами человека» и передает выкристаллизовавшийся опыт человечества. </w:t>
      </w:r>
      <w:proofErr w:type="gramStart"/>
      <w:r w:rsidRPr="00091281">
        <w:rPr>
          <w:sz w:val="24"/>
          <w:szCs w:val="24"/>
          <w:lang w:val="ru-RU"/>
        </w:rPr>
        <w:t>Человек — носитель культуры — формирует у ребенка разноплановый опыт общения с искусством: восприятие, исполнительство, творчество (по принципу эстетического переживания пережитого, по вектору «от жизни — к искусству».</w:t>
      </w:r>
      <w:proofErr w:type="gramEnd"/>
      <w:r w:rsidRPr="00091281">
        <w:rPr>
          <w:sz w:val="24"/>
          <w:szCs w:val="24"/>
          <w:lang w:val="ru-RU"/>
        </w:rPr>
        <w:t xml:space="preserve"> Цель занятий изобразительным искусством - воспитывать у детей эстетическую культуру в целях формирования эстетического отношения к окружающему миру.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 xml:space="preserve">Задачи: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 xml:space="preserve">— раскрывать природу изобразительного искусства как результата творческой деятельности человека;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 xml:space="preserve">— формировать эстетическое отношение к изобразительному искусству как отражению жизни во всем ее многообразии, окружающей действительности в целом и самому себе как части мироздания;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 xml:space="preserve">— развивать эстетическое восприятие как эмоционально-интеллектуальный процесс «эстетического переживания пережитого»;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 xml:space="preserve">— знакомить с деятельностью художника и народного мастера в трех ипостасях: восприятие — исполнительство — творчество.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 xml:space="preserve">— формировать опыт художественной деятельности на основе освоения «языка искусства» и общей ручной умелости.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 xml:space="preserve">Содержание программы выстраивается на </w:t>
      </w:r>
      <w:proofErr w:type="spellStart"/>
      <w:r w:rsidRPr="00091281">
        <w:rPr>
          <w:sz w:val="24"/>
          <w:szCs w:val="24"/>
          <w:lang w:val="ru-RU"/>
        </w:rPr>
        <w:t>общедидактических</w:t>
      </w:r>
      <w:proofErr w:type="spellEnd"/>
      <w:r w:rsidRPr="00091281">
        <w:rPr>
          <w:sz w:val="24"/>
          <w:szCs w:val="24"/>
          <w:lang w:val="ru-RU"/>
        </w:rPr>
        <w:t xml:space="preserve"> и специфических принципах: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 xml:space="preserve">- </w:t>
      </w:r>
      <w:proofErr w:type="spellStart"/>
      <w:r w:rsidRPr="00091281">
        <w:rPr>
          <w:sz w:val="24"/>
          <w:szCs w:val="24"/>
          <w:lang w:val="ru-RU"/>
        </w:rPr>
        <w:t>эстетизации</w:t>
      </w:r>
      <w:proofErr w:type="spellEnd"/>
      <w:r w:rsidRPr="00091281">
        <w:rPr>
          <w:sz w:val="24"/>
          <w:szCs w:val="24"/>
          <w:lang w:val="ru-RU"/>
        </w:rPr>
        <w:t xml:space="preserve"> предметно-развивающей среды и детского быта в целом;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lastRenderedPageBreak/>
        <w:t xml:space="preserve">- культурного обогащения (амплификации) содержания изобразительной деятельности, в соответствии с особенностями познавательного развития детей разных возрастов;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 xml:space="preserve">- взаимосвязи художественно-продуктивной деятельности с другими видами детской творческой активности (игра, театр, конструирование);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 xml:space="preserve">- интеграции различных видов искусства (изобразительного и </w:t>
      </w:r>
      <w:proofErr w:type="spellStart"/>
      <w:r w:rsidRPr="00091281">
        <w:rPr>
          <w:sz w:val="24"/>
          <w:szCs w:val="24"/>
          <w:lang w:val="ru-RU"/>
        </w:rPr>
        <w:t>декоративноприкладного</w:t>
      </w:r>
      <w:proofErr w:type="spellEnd"/>
      <w:r w:rsidRPr="00091281">
        <w:rPr>
          <w:sz w:val="24"/>
          <w:szCs w:val="24"/>
          <w:lang w:val="ru-RU"/>
        </w:rPr>
        <w:t xml:space="preserve">) и детской художественной деятельности;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 xml:space="preserve">- эстетического ориентира на общечеловеческие ценности (воспитание человека чувствующего, думающего, созидающего, рефлектирующего);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 xml:space="preserve">- обогащения сенсорно-чувственного опыта;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 xml:space="preserve">- организации тематического пространства (информационного поля) — основы для развития образных представлений и ассоциативного мышления;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 xml:space="preserve">- взаимосвязи обобщенных представлений и обобщенных способов действий, направленных на создание индивидуальных художественных образов;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 xml:space="preserve">- естественной радости в разных видах эстетического освоения мира (восприятия, чувствование и деятельность), сохранения непосредственности эстетических реакций, эмоциональной открытости.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b/>
          <w:sz w:val="24"/>
          <w:szCs w:val="24"/>
          <w:lang w:val="ru-RU"/>
        </w:rPr>
        <w:t>Программа музыкального воспитания детей дошкольного возраста «Гармония» - под редакцией К.В. Тарасовой</w:t>
      </w:r>
      <w:r w:rsidRPr="00091281">
        <w:rPr>
          <w:sz w:val="24"/>
          <w:szCs w:val="24"/>
          <w:lang w:val="ru-RU"/>
        </w:rPr>
        <w:t xml:space="preserve"> и др.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 xml:space="preserve">Программа «Гармония» помогает превратить каждое занятие в маленький праздник.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 xml:space="preserve">Задачи программы «Гармония»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 xml:space="preserve">- Подготовить детей к восприятию музыкальных образов и представлений.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 xml:space="preserve">- Заложить основы гармонического развития (развитие слуха, внимания, движения, чувства ритма и красоты мелодий, развитие индивидуальных музыкальных способностей).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 xml:space="preserve">- Приобщить детей к русской народно-традиционной и мировой музыкальной культуре. - Подготовить детей к освоению приемов и навыков в различных видах музыкальной деятельности адекватно детским возможностям.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 xml:space="preserve">- Развивать коммуникативные способности (общение детей друг с другом, творческое использование музыкальных впечатлений в повседневной жизни).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 xml:space="preserve">- Познакомить детей с многообразием музыкальных форм и жанров в привлекательной и доступной форме.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 xml:space="preserve">Программа «Гармония» предусматривает использование интересного и яркого наглядного материала: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 xml:space="preserve">- иллюстрации и репродукции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 xml:space="preserve">- малые скульптурные формы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 xml:space="preserve">- дидактический материал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 xml:space="preserve">- игровые атрибуты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 xml:space="preserve">- музыкальные инструменты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 xml:space="preserve">- аудио- и видеоматериалы </w:t>
      </w:r>
    </w:p>
    <w:p w:rsidR="00091281" w:rsidRPr="00091281" w:rsidRDefault="00091281" w:rsidP="00091281">
      <w:pPr>
        <w:jc w:val="both"/>
        <w:rPr>
          <w:sz w:val="24"/>
          <w:szCs w:val="24"/>
          <w:lang w:val="ru-RU"/>
        </w:rPr>
      </w:pPr>
      <w:r w:rsidRPr="00091281">
        <w:rPr>
          <w:sz w:val="24"/>
          <w:szCs w:val="24"/>
          <w:lang w:val="ru-RU"/>
        </w:rPr>
        <w:t xml:space="preserve">- «живые игрушки» (воспитатели или дети, одетые в соответствующие костюмы и маски). Музыка занимает особое, уникальное место в воспитании детей дошкольного возраста. Это объясняется и спецификой этого вида искусства, и психологическими особенностями дошкольников. </w:t>
      </w:r>
    </w:p>
    <w:p w:rsidR="001F7A6B" w:rsidRPr="001411AD" w:rsidRDefault="001F7A6B" w:rsidP="00FE0FC9">
      <w:pPr>
        <w:adjustRightInd w:val="0"/>
        <w:jc w:val="both"/>
        <w:rPr>
          <w:sz w:val="24"/>
          <w:szCs w:val="24"/>
          <w:lang w:val="ru-RU"/>
        </w:rPr>
      </w:pPr>
    </w:p>
    <w:p w:rsidR="004971D1" w:rsidRPr="001411AD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r w:rsidRPr="001411AD">
        <w:rPr>
          <w:b/>
          <w:bCs/>
          <w:sz w:val="24"/>
          <w:szCs w:val="24"/>
          <w:lang w:val="ru-RU"/>
        </w:rPr>
        <w:t xml:space="preserve">Методы </w:t>
      </w:r>
      <w:r w:rsidRPr="001411AD">
        <w:rPr>
          <w:sz w:val="24"/>
          <w:szCs w:val="24"/>
          <w:lang w:val="ru-RU"/>
        </w:rPr>
        <w:t xml:space="preserve">- упорядоченные способы взаимодействия взрослого и детей, направленные </w:t>
      </w:r>
      <w:proofErr w:type="spellStart"/>
      <w:r w:rsidRPr="001411AD">
        <w:rPr>
          <w:sz w:val="24"/>
          <w:szCs w:val="24"/>
          <w:lang w:val="ru-RU"/>
        </w:rPr>
        <w:t>надостижение</w:t>
      </w:r>
      <w:proofErr w:type="spellEnd"/>
      <w:r w:rsidRPr="001411AD">
        <w:rPr>
          <w:sz w:val="24"/>
          <w:szCs w:val="24"/>
          <w:lang w:val="ru-RU"/>
        </w:rPr>
        <w:t xml:space="preserve"> целей и решение задач дошкольного образования</w:t>
      </w:r>
    </w:p>
    <w:p w:rsidR="004971D1" w:rsidRPr="001411AD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r w:rsidRPr="001411AD">
        <w:rPr>
          <w:b/>
          <w:bCs/>
          <w:sz w:val="24"/>
          <w:szCs w:val="24"/>
          <w:lang w:val="ru-RU"/>
        </w:rPr>
        <w:t xml:space="preserve">Средства реализации образовательной программы </w:t>
      </w:r>
      <w:r w:rsidRPr="001411AD">
        <w:rPr>
          <w:sz w:val="24"/>
          <w:szCs w:val="24"/>
          <w:lang w:val="ru-RU"/>
        </w:rPr>
        <w:t>- это совокупность материальных и идеальных объектов</w:t>
      </w:r>
    </w:p>
    <w:p w:rsidR="00787690" w:rsidRPr="00A42EB6" w:rsidRDefault="00787690" w:rsidP="00FE0FC9">
      <w:pPr>
        <w:adjustRightInd w:val="0"/>
        <w:jc w:val="both"/>
        <w:rPr>
          <w:b/>
          <w:bCs/>
          <w:sz w:val="28"/>
          <w:szCs w:val="28"/>
          <w:lang w:val="ru-RU"/>
        </w:rPr>
      </w:pPr>
    </w:p>
    <w:p w:rsidR="0062284A" w:rsidRPr="0062284A" w:rsidRDefault="004971D1" w:rsidP="00FE0FC9">
      <w:pPr>
        <w:adjustRightInd w:val="0"/>
        <w:jc w:val="both"/>
        <w:rPr>
          <w:b/>
          <w:bCs/>
          <w:sz w:val="28"/>
          <w:szCs w:val="28"/>
          <w:lang w:val="ru-RU"/>
        </w:rPr>
      </w:pPr>
      <w:proofErr w:type="spellStart"/>
      <w:r w:rsidRPr="00A42EB6">
        <w:rPr>
          <w:b/>
          <w:bCs/>
          <w:sz w:val="28"/>
          <w:szCs w:val="28"/>
        </w:rPr>
        <w:t>Формы</w:t>
      </w:r>
      <w:proofErr w:type="spellEnd"/>
      <w:r w:rsidR="003F3E0B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A42EB6">
        <w:rPr>
          <w:b/>
          <w:bCs/>
          <w:sz w:val="28"/>
          <w:szCs w:val="28"/>
        </w:rPr>
        <w:t>реализации</w:t>
      </w:r>
      <w:proofErr w:type="spellEnd"/>
      <w:r w:rsidR="003F3E0B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A42EB6">
        <w:rPr>
          <w:b/>
          <w:bCs/>
          <w:sz w:val="28"/>
          <w:szCs w:val="28"/>
        </w:rPr>
        <w:t>Программы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5"/>
        <w:gridCol w:w="6325"/>
      </w:tblGrid>
      <w:tr w:rsidR="004971D1" w:rsidRPr="00434036" w:rsidTr="00B906CC">
        <w:tc>
          <w:tcPr>
            <w:tcW w:w="3425" w:type="dxa"/>
          </w:tcPr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 xml:space="preserve">                Детская деятельность</w:t>
            </w:r>
          </w:p>
        </w:tc>
        <w:tc>
          <w:tcPr>
            <w:tcW w:w="6325" w:type="dxa"/>
            <w:vAlign w:val="center"/>
          </w:tcPr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Примеры форм работы</w:t>
            </w:r>
          </w:p>
        </w:tc>
      </w:tr>
      <w:tr w:rsidR="004971D1" w:rsidRPr="002D0B89" w:rsidTr="00B906CC">
        <w:tc>
          <w:tcPr>
            <w:tcW w:w="3425" w:type="dxa"/>
            <w:vAlign w:val="center"/>
          </w:tcPr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Игровая</w:t>
            </w:r>
          </w:p>
        </w:tc>
        <w:tc>
          <w:tcPr>
            <w:tcW w:w="6325" w:type="dxa"/>
            <w:vAlign w:val="center"/>
          </w:tcPr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Сюжетные игры,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игры с правилами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lastRenderedPageBreak/>
              <w:t>сюжетн</w:t>
            </w:r>
            <w:proofErr w:type="gramStart"/>
            <w:r w:rsidRPr="00434036">
              <w:rPr>
                <w:rFonts w:cs="Times New Roman"/>
                <w:sz w:val="24"/>
                <w:szCs w:val="24"/>
              </w:rPr>
              <w:t>о-</w:t>
            </w:r>
            <w:proofErr w:type="gramEnd"/>
            <w:r w:rsidRPr="00434036">
              <w:rPr>
                <w:rFonts w:cs="Times New Roman"/>
                <w:sz w:val="24"/>
                <w:szCs w:val="24"/>
              </w:rPr>
              <w:t xml:space="preserve"> ролевые ,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режиссерские игры.</w:t>
            </w:r>
          </w:p>
        </w:tc>
      </w:tr>
      <w:tr w:rsidR="004971D1" w:rsidRPr="00FE0125" w:rsidTr="00B906CC">
        <w:tc>
          <w:tcPr>
            <w:tcW w:w="3425" w:type="dxa"/>
            <w:vAlign w:val="center"/>
          </w:tcPr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lastRenderedPageBreak/>
              <w:t>Двигательная</w:t>
            </w:r>
          </w:p>
        </w:tc>
        <w:tc>
          <w:tcPr>
            <w:tcW w:w="6325" w:type="dxa"/>
            <w:vAlign w:val="center"/>
          </w:tcPr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Подвижные игры с правилами,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подвижные дидактические игры,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игровые упражнения,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соревнования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основные движения</w:t>
            </w:r>
          </w:p>
        </w:tc>
      </w:tr>
      <w:tr w:rsidR="004971D1" w:rsidRPr="00434036" w:rsidTr="00B906CC">
        <w:tc>
          <w:tcPr>
            <w:tcW w:w="3425" w:type="dxa"/>
            <w:vAlign w:val="center"/>
          </w:tcPr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 xml:space="preserve"> Коммуникативная</w:t>
            </w:r>
          </w:p>
        </w:tc>
        <w:tc>
          <w:tcPr>
            <w:tcW w:w="6325" w:type="dxa"/>
            <w:vAlign w:val="center"/>
          </w:tcPr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Беседа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Ситуативный разговор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Речевая ситуация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Составление и отгадывание загадок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Игры (сюжетные, с правилами)</w:t>
            </w:r>
          </w:p>
        </w:tc>
      </w:tr>
      <w:tr w:rsidR="004971D1" w:rsidRPr="00FE0125" w:rsidTr="00B906CC">
        <w:tc>
          <w:tcPr>
            <w:tcW w:w="3425" w:type="dxa"/>
            <w:vAlign w:val="center"/>
          </w:tcPr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Трудовая</w:t>
            </w:r>
          </w:p>
        </w:tc>
        <w:tc>
          <w:tcPr>
            <w:tcW w:w="6325" w:type="dxa"/>
            <w:vAlign w:val="center"/>
          </w:tcPr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Самообслуживание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Бытовой труд, труд в природе</w:t>
            </w:r>
          </w:p>
        </w:tc>
      </w:tr>
      <w:tr w:rsidR="004971D1" w:rsidRPr="00FE0125" w:rsidTr="00B906CC">
        <w:tc>
          <w:tcPr>
            <w:tcW w:w="3425" w:type="dxa"/>
            <w:vAlign w:val="center"/>
          </w:tcPr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6325" w:type="dxa"/>
            <w:vAlign w:val="center"/>
          </w:tcPr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 xml:space="preserve">Наблюдение 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Экскурсия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Решение проблемных ситуаций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Экспериментирование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Коллекционирование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 xml:space="preserve">Моделирование 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Игры (сюжетные, с правилами)</w:t>
            </w:r>
          </w:p>
        </w:tc>
      </w:tr>
      <w:tr w:rsidR="004971D1" w:rsidRPr="00FE0125" w:rsidTr="00B906CC">
        <w:tc>
          <w:tcPr>
            <w:tcW w:w="3425" w:type="dxa"/>
            <w:vAlign w:val="center"/>
          </w:tcPr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6325" w:type="dxa"/>
            <w:vAlign w:val="center"/>
          </w:tcPr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Игры со строительным материалом, модулями,  «</w:t>
            </w:r>
            <w:proofErr w:type="spellStart"/>
            <w:r w:rsidRPr="00434036">
              <w:rPr>
                <w:rFonts w:cs="Times New Roman"/>
                <w:sz w:val="24"/>
                <w:szCs w:val="24"/>
              </w:rPr>
              <w:t>Лего</w:t>
            </w:r>
            <w:proofErr w:type="spellEnd"/>
            <w:r w:rsidRPr="00434036">
              <w:rPr>
                <w:rFonts w:cs="Times New Roman"/>
                <w:sz w:val="24"/>
                <w:szCs w:val="24"/>
              </w:rPr>
              <w:t>», природного материала.</w:t>
            </w:r>
          </w:p>
        </w:tc>
      </w:tr>
      <w:tr w:rsidR="004971D1" w:rsidRPr="00434036" w:rsidTr="00B906CC">
        <w:tc>
          <w:tcPr>
            <w:tcW w:w="3425" w:type="dxa"/>
            <w:vAlign w:val="center"/>
          </w:tcPr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Музыкальное</w:t>
            </w:r>
          </w:p>
        </w:tc>
        <w:tc>
          <w:tcPr>
            <w:tcW w:w="6325" w:type="dxa"/>
            <w:vAlign w:val="center"/>
          </w:tcPr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 xml:space="preserve">Слушание 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Пение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Музыкально-ритмические движения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Музыкальное творчество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Подвижные игры (с музыкальным сопровождением)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Музыкально-дидактические игры</w:t>
            </w:r>
          </w:p>
        </w:tc>
      </w:tr>
      <w:tr w:rsidR="004971D1" w:rsidRPr="00434036" w:rsidTr="00B906CC">
        <w:tc>
          <w:tcPr>
            <w:tcW w:w="3425" w:type="dxa"/>
            <w:vAlign w:val="center"/>
          </w:tcPr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6325" w:type="dxa"/>
            <w:vAlign w:val="center"/>
          </w:tcPr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Рисование</w:t>
            </w:r>
            <w:proofErr w:type="gramStart"/>
            <w:r w:rsidRPr="00434036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434036">
              <w:rPr>
                <w:rFonts w:cs="Times New Roman"/>
                <w:sz w:val="24"/>
                <w:szCs w:val="24"/>
              </w:rPr>
              <w:t>лепка, аппликация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971D1" w:rsidRPr="00434036" w:rsidTr="00B906CC">
        <w:tc>
          <w:tcPr>
            <w:tcW w:w="3425" w:type="dxa"/>
            <w:vAlign w:val="center"/>
          </w:tcPr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434036">
              <w:rPr>
                <w:rFonts w:cs="Times New Roman"/>
                <w:sz w:val="24"/>
                <w:szCs w:val="24"/>
              </w:rPr>
              <w:t>Восприятие детской литературы</w:t>
            </w:r>
          </w:p>
        </w:tc>
        <w:tc>
          <w:tcPr>
            <w:tcW w:w="6325" w:type="dxa"/>
            <w:vAlign w:val="center"/>
          </w:tcPr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434036">
              <w:rPr>
                <w:rFonts w:cs="Times New Roman"/>
                <w:sz w:val="24"/>
                <w:szCs w:val="24"/>
              </w:rPr>
              <w:t>Чтение произведений детской литературы</w:t>
            </w:r>
          </w:p>
        </w:tc>
      </w:tr>
    </w:tbl>
    <w:p w:rsidR="00B05888" w:rsidRDefault="00B05888" w:rsidP="00001508">
      <w:pPr>
        <w:adjustRightInd w:val="0"/>
        <w:jc w:val="both"/>
        <w:rPr>
          <w:b/>
          <w:bCs/>
          <w:sz w:val="28"/>
          <w:szCs w:val="28"/>
          <w:lang w:val="ru-RU"/>
        </w:rPr>
      </w:pPr>
    </w:p>
    <w:p w:rsidR="004971D1" w:rsidRPr="00A42EB6" w:rsidRDefault="004971D1" w:rsidP="00001508">
      <w:pPr>
        <w:adjustRightInd w:val="0"/>
        <w:ind w:firstLine="600"/>
        <w:jc w:val="both"/>
        <w:rPr>
          <w:b/>
          <w:bCs/>
          <w:sz w:val="28"/>
          <w:szCs w:val="28"/>
          <w:lang w:val="ru-RU"/>
        </w:rPr>
      </w:pPr>
      <w:r w:rsidRPr="00A42EB6">
        <w:rPr>
          <w:b/>
          <w:bCs/>
          <w:sz w:val="28"/>
          <w:szCs w:val="28"/>
          <w:lang w:val="ru-RU"/>
        </w:rPr>
        <w:t>Формы взаимодействия пед</w:t>
      </w:r>
      <w:r w:rsidR="00434036">
        <w:rPr>
          <w:b/>
          <w:bCs/>
          <w:sz w:val="28"/>
          <w:szCs w:val="28"/>
          <w:lang w:val="ru-RU"/>
        </w:rPr>
        <w:t>агога с воспитанниками в течение</w:t>
      </w:r>
      <w:r w:rsidRPr="00A42EB6">
        <w:rPr>
          <w:b/>
          <w:bCs/>
          <w:sz w:val="28"/>
          <w:szCs w:val="28"/>
          <w:lang w:val="ru-RU"/>
        </w:rPr>
        <w:t xml:space="preserve"> дня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2842"/>
        <w:gridCol w:w="4701"/>
      </w:tblGrid>
      <w:tr w:rsidR="004971D1" w:rsidRPr="00434036" w:rsidTr="00B906CC">
        <w:tc>
          <w:tcPr>
            <w:tcW w:w="2140" w:type="dxa"/>
          </w:tcPr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849" w:type="dxa"/>
          </w:tcPr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4761" w:type="dxa"/>
          </w:tcPr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Вторая половина дня</w:t>
            </w:r>
          </w:p>
        </w:tc>
      </w:tr>
      <w:tr w:rsidR="004971D1" w:rsidRPr="00434036" w:rsidTr="00B906CC">
        <w:tc>
          <w:tcPr>
            <w:tcW w:w="2140" w:type="dxa"/>
          </w:tcPr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434036">
              <w:rPr>
                <w:rFonts w:cs="Times New Roman"/>
                <w:b/>
                <w:bCs/>
                <w:sz w:val="24"/>
                <w:szCs w:val="24"/>
              </w:rPr>
              <w:t>Социально –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434036">
              <w:rPr>
                <w:rFonts w:cs="Times New Roman"/>
                <w:b/>
                <w:bCs/>
                <w:sz w:val="24"/>
                <w:szCs w:val="24"/>
              </w:rPr>
              <w:t>коммуникативное  развитие</w:t>
            </w:r>
          </w:p>
        </w:tc>
        <w:tc>
          <w:tcPr>
            <w:tcW w:w="2849" w:type="dxa"/>
          </w:tcPr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 xml:space="preserve">Оценка эмоционального настроения группы 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Формирование навыков культуры еды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Этика быта, трудовые поручения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Дежурства в столовой, в природном уголке, помощь в подготовке к занятиям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 xml:space="preserve">Формирование навыков </w:t>
            </w:r>
            <w:r w:rsidRPr="00434036">
              <w:rPr>
                <w:rFonts w:cs="Times New Roman"/>
                <w:sz w:val="24"/>
                <w:szCs w:val="24"/>
              </w:rPr>
              <w:lastRenderedPageBreak/>
              <w:t>культуры общения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Театрализованные игры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4761" w:type="dxa"/>
          </w:tcPr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lastRenderedPageBreak/>
              <w:t>Воспитание в процессе хозяйственно-бытового труда в природе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Эстетика быта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Тематические досуги в игровой форме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Работа в книжном уголке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Общение младших и старших детей (совместные игры, спектакли, дни дарения)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Сюжетно – ролевые игры</w:t>
            </w:r>
          </w:p>
        </w:tc>
      </w:tr>
      <w:tr w:rsidR="004971D1" w:rsidRPr="00FE0125" w:rsidTr="00B906CC">
        <w:tc>
          <w:tcPr>
            <w:tcW w:w="2140" w:type="dxa"/>
          </w:tcPr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434036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849" w:type="dxa"/>
          </w:tcPr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НОД по познавательному развитию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Дидактические игры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Наблюдения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Беседы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Экскурсии по участку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</w:tc>
        <w:tc>
          <w:tcPr>
            <w:tcW w:w="4761" w:type="dxa"/>
          </w:tcPr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 xml:space="preserve"> Развивающие игры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Интеллектуальные досуги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Индивидуальная работа</w:t>
            </w:r>
          </w:p>
        </w:tc>
      </w:tr>
      <w:tr w:rsidR="004971D1" w:rsidRPr="00434036" w:rsidTr="00B906CC">
        <w:tc>
          <w:tcPr>
            <w:tcW w:w="2140" w:type="dxa"/>
          </w:tcPr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434036">
              <w:rPr>
                <w:rFonts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849" w:type="dxa"/>
          </w:tcPr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НОД по развитию речи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Чтение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Беседа</w:t>
            </w:r>
          </w:p>
        </w:tc>
        <w:tc>
          <w:tcPr>
            <w:tcW w:w="4761" w:type="dxa"/>
          </w:tcPr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Театрализованные игры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Развивающие игры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Дидактические игры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 xml:space="preserve"> Словесные игры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чтение</w:t>
            </w:r>
          </w:p>
        </w:tc>
      </w:tr>
      <w:tr w:rsidR="004971D1" w:rsidRPr="00FE0125" w:rsidTr="00B906CC">
        <w:tc>
          <w:tcPr>
            <w:tcW w:w="2140" w:type="dxa"/>
          </w:tcPr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434036">
              <w:rPr>
                <w:rFonts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49" w:type="dxa"/>
          </w:tcPr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Занятия по музыкальному воспитанию и изобразительной деятельности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Эстетика быта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Экскурсии в природу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4761" w:type="dxa"/>
          </w:tcPr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Музыкально-художественные досуги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Индивидуальная работа</w:t>
            </w:r>
          </w:p>
        </w:tc>
      </w:tr>
      <w:tr w:rsidR="004971D1" w:rsidRPr="00FE0125" w:rsidTr="00B906CC">
        <w:tc>
          <w:tcPr>
            <w:tcW w:w="2140" w:type="dxa"/>
          </w:tcPr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434036">
              <w:rPr>
                <w:rFonts w:cs="Times New Roman"/>
                <w:b/>
                <w:bCs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2849" w:type="dxa"/>
          </w:tcPr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 xml:space="preserve">Физкультминутки 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НОД по физическому развитию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4761" w:type="dxa"/>
          </w:tcPr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Гимнастика после сна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Физкультурные досуги, игры и развлечения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Ритмическая гимнастика</w:t>
            </w:r>
          </w:p>
          <w:p w:rsidR="004971D1" w:rsidRPr="00434036" w:rsidRDefault="004971D1" w:rsidP="00FE0FC9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434036">
              <w:rPr>
                <w:rFonts w:cs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724C9A" w:rsidRPr="00434036" w:rsidRDefault="00724C9A" w:rsidP="00FE0FC9">
      <w:pPr>
        <w:widowControl/>
        <w:tabs>
          <w:tab w:val="left" w:pos="9157"/>
        </w:tabs>
        <w:adjustRightInd w:val="0"/>
        <w:jc w:val="both"/>
        <w:rPr>
          <w:rFonts w:eastAsiaTheme="minorHAnsi"/>
          <w:sz w:val="24"/>
          <w:szCs w:val="24"/>
          <w:lang w:val="ru-RU"/>
        </w:rPr>
      </w:pPr>
    </w:p>
    <w:p w:rsidR="004971D1" w:rsidRPr="00434036" w:rsidRDefault="004971D1" w:rsidP="00FE0FC9">
      <w:pPr>
        <w:adjustRightInd w:val="0"/>
        <w:jc w:val="both"/>
        <w:rPr>
          <w:b/>
          <w:bCs/>
          <w:sz w:val="24"/>
          <w:szCs w:val="24"/>
          <w:lang w:val="ru-RU"/>
        </w:rPr>
      </w:pPr>
      <w:r w:rsidRPr="00434036">
        <w:rPr>
          <w:b/>
          <w:bCs/>
          <w:sz w:val="24"/>
          <w:szCs w:val="24"/>
          <w:lang w:val="ru-RU"/>
        </w:rPr>
        <w:t>Методы реализации Программы</w:t>
      </w:r>
    </w:p>
    <w:p w:rsidR="004971D1" w:rsidRPr="00434036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r w:rsidRPr="00434036">
        <w:rPr>
          <w:sz w:val="24"/>
          <w:szCs w:val="24"/>
          <w:lang w:val="ru-RU"/>
        </w:rPr>
        <w:t>Для обеспечения эффективного взаимодействия педагога и детей в ходе реализации образовательной программы используются следующие методы:</w:t>
      </w:r>
    </w:p>
    <w:p w:rsidR="004971D1" w:rsidRPr="00434036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r w:rsidRPr="00434036">
        <w:rPr>
          <w:rFonts w:eastAsia="OpenSymbol"/>
          <w:sz w:val="24"/>
          <w:szCs w:val="24"/>
        </w:rPr>
        <w:lastRenderedPageBreak/>
        <w:t></w:t>
      </w:r>
      <w:r w:rsidRPr="00434036">
        <w:rPr>
          <w:sz w:val="24"/>
          <w:szCs w:val="24"/>
          <w:lang w:val="ru-RU"/>
        </w:rPr>
        <w:t xml:space="preserve">Методы мотивации и стимулирования развития у детей первичных представлений и приобретения детьми опыта поведения и деятельности (образовательные ситуации, </w:t>
      </w:r>
      <w:proofErr w:type="spellStart"/>
      <w:r w:rsidRPr="00434036">
        <w:rPr>
          <w:sz w:val="24"/>
          <w:szCs w:val="24"/>
          <w:lang w:val="ru-RU"/>
        </w:rPr>
        <w:t>игры</w:t>
      </w:r>
      <w:proofErr w:type="gramStart"/>
      <w:r w:rsidRPr="00434036">
        <w:rPr>
          <w:sz w:val="24"/>
          <w:szCs w:val="24"/>
          <w:lang w:val="ru-RU"/>
        </w:rPr>
        <w:t>,соревнования</w:t>
      </w:r>
      <w:proofErr w:type="spellEnd"/>
      <w:proofErr w:type="gramEnd"/>
      <w:r w:rsidRPr="00434036">
        <w:rPr>
          <w:sz w:val="24"/>
          <w:szCs w:val="24"/>
          <w:lang w:val="ru-RU"/>
        </w:rPr>
        <w:t>, состязания и др.)</w:t>
      </w:r>
    </w:p>
    <w:p w:rsidR="004971D1" w:rsidRPr="00434036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r w:rsidRPr="00434036">
        <w:rPr>
          <w:rFonts w:eastAsia="OpenSymbol"/>
          <w:sz w:val="24"/>
          <w:szCs w:val="24"/>
        </w:rPr>
        <w:t></w:t>
      </w:r>
      <w:r w:rsidRPr="00434036">
        <w:rPr>
          <w:sz w:val="24"/>
          <w:szCs w:val="24"/>
          <w:lang w:val="ru-RU"/>
        </w:rPr>
        <w:t xml:space="preserve">Методы создания условий, или организации развития у детей первичных представлений и приобретения детьми опыта поведения и деятельности (метод приучения к положительным формам общественного поведения, </w:t>
      </w:r>
      <w:proofErr w:type="spellStart"/>
      <w:r w:rsidRPr="00434036">
        <w:rPr>
          <w:sz w:val="24"/>
          <w:szCs w:val="24"/>
          <w:lang w:val="ru-RU"/>
        </w:rPr>
        <w:t>пражнения</w:t>
      </w:r>
      <w:proofErr w:type="spellEnd"/>
      <w:r w:rsidRPr="00434036">
        <w:rPr>
          <w:sz w:val="24"/>
          <w:szCs w:val="24"/>
          <w:lang w:val="ru-RU"/>
        </w:rPr>
        <w:t>, образовательные ситуации)</w:t>
      </w:r>
    </w:p>
    <w:p w:rsidR="004971D1" w:rsidRPr="00434036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proofErr w:type="gramStart"/>
      <w:r w:rsidRPr="00434036">
        <w:rPr>
          <w:rFonts w:eastAsia="OpenSymbol"/>
          <w:sz w:val="24"/>
          <w:szCs w:val="24"/>
        </w:rPr>
        <w:t></w:t>
      </w:r>
      <w:r w:rsidRPr="00434036">
        <w:rPr>
          <w:sz w:val="24"/>
          <w:szCs w:val="24"/>
          <w:lang w:val="ru-RU"/>
        </w:rPr>
        <w:t>Методы, способствующие осознанию детьми первичных представлений и опыта поведения и деятельности (рассказ взрослого, пояснение, разъяснение, беседа, чтение художественной литературы, обсуждение, рассматривание и обсуждение, наблюдение и др.)</w:t>
      </w:r>
      <w:proofErr w:type="gramEnd"/>
    </w:p>
    <w:p w:rsidR="004971D1" w:rsidRPr="00434036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r w:rsidRPr="00434036">
        <w:rPr>
          <w:rFonts w:eastAsia="OpenSymbol"/>
          <w:sz w:val="24"/>
          <w:szCs w:val="24"/>
        </w:rPr>
        <w:t></w:t>
      </w:r>
      <w:r w:rsidRPr="00434036">
        <w:rPr>
          <w:sz w:val="24"/>
          <w:szCs w:val="24"/>
          <w:lang w:val="ru-RU"/>
        </w:rPr>
        <w:t>Информационно-рецептивный метод - предъявление информации, организация действий ребёнка с объектом изучения (распознающее наблюдение, рассматривание картин, демонстрация кино- и диафильмов, просмотр компьютерных презентаций, рассказы воспитателя или детей, чтение)</w:t>
      </w:r>
    </w:p>
    <w:p w:rsidR="004971D1" w:rsidRPr="00434036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r w:rsidRPr="00434036">
        <w:rPr>
          <w:rFonts w:eastAsia="OpenSymbol"/>
          <w:sz w:val="24"/>
          <w:szCs w:val="24"/>
        </w:rPr>
        <w:t></w:t>
      </w:r>
      <w:r w:rsidRPr="00434036">
        <w:rPr>
          <w:sz w:val="24"/>
          <w:szCs w:val="24"/>
          <w:lang w:val="ru-RU"/>
        </w:rPr>
        <w:t>Репродуктивный метод - создание условий для воспроизведения представлений и способов деятельности, руководство их выполнением (упражнения на основе образца воспитателя, беседа, составление рассказов с опорой на предметную или предметно- схематическую модель)</w:t>
      </w:r>
    </w:p>
    <w:p w:rsidR="004971D1" w:rsidRPr="00434036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r w:rsidRPr="00434036">
        <w:rPr>
          <w:rFonts w:eastAsia="OpenSymbol"/>
          <w:sz w:val="24"/>
          <w:szCs w:val="24"/>
        </w:rPr>
        <w:t></w:t>
      </w:r>
      <w:r w:rsidRPr="00434036">
        <w:rPr>
          <w:sz w:val="24"/>
          <w:szCs w:val="24"/>
          <w:lang w:val="ru-RU"/>
        </w:rPr>
        <w:t>Метод проблемного изложения - постановка проблемы и раскрытие пути её</w:t>
      </w:r>
    </w:p>
    <w:p w:rsidR="004971D1" w:rsidRPr="00434036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r w:rsidRPr="00434036">
        <w:rPr>
          <w:sz w:val="24"/>
          <w:szCs w:val="24"/>
          <w:lang w:val="ru-RU"/>
        </w:rPr>
        <w:t>Решения в процессе организации опытов, наблюдений</w:t>
      </w:r>
    </w:p>
    <w:p w:rsidR="004971D1" w:rsidRPr="00434036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r w:rsidRPr="00434036">
        <w:rPr>
          <w:rFonts w:eastAsia="OpenSymbol"/>
          <w:sz w:val="24"/>
          <w:szCs w:val="24"/>
        </w:rPr>
        <w:t></w:t>
      </w:r>
      <w:r w:rsidRPr="00434036">
        <w:rPr>
          <w:sz w:val="24"/>
          <w:szCs w:val="24"/>
          <w:lang w:val="ru-RU"/>
        </w:rPr>
        <w:t>Эвристический метод (частично-поисковый) – проблемная задача делится на части - проблемы, в решении которых принимают участие дети (</w:t>
      </w:r>
      <w:proofErr w:type="spellStart"/>
      <w:r w:rsidRPr="00434036">
        <w:rPr>
          <w:sz w:val="24"/>
          <w:szCs w:val="24"/>
          <w:lang w:val="ru-RU"/>
        </w:rPr>
        <w:t>применениепредставлений</w:t>
      </w:r>
      <w:proofErr w:type="spellEnd"/>
      <w:r w:rsidRPr="00434036">
        <w:rPr>
          <w:sz w:val="24"/>
          <w:szCs w:val="24"/>
          <w:lang w:val="ru-RU"/>
        </w:rPr>
        <w:t xml:space="preserve"> в новых условиях)</w:t>
      </w:r>
    </w:p>
    <w:p w:rsidR="004971D1" w:rsidRPr="00434036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r w:rsidRPr="00434036">
        <w:rPr>
          <w:rFonts w:eastAsia="OpenSymbol"/>
          <w:sz w:val="24"/>
          <w:szCs w:val="24"/>
        </w:rPr>
        <w:t></w:t>
      </w:r>
      <w:r w:rsidRPr="00434036">
        <w:rPr>
          <w:sz w:val="24"/>
          <w:szCs w:val="24"/>
          <w:lang w:val="ru-RU"/>
        </w:rPr>
        <w:t xml:space="preserve">Исследовательский метод - составление и предъявление проблемных </w:t>
      </w:r>
      <w:proofErr w:type="spellStart"/>
      <w:r w:rsidRPr="00434036">
        <w:rPr>
          <w:sz w:val="24"/>
          <w:szCs w:val="24"/>
          <w:lang w:val="ru-RU"/>
        </w:rPr>
        <w:t>ситуаций</w:t>
      </w:r>
      <w:proofErr w:type="gramStart"/>
      <w:r w:rsidRPr="00434036">
        <w:rPr>
          <w:sz w:val="24"/>
          <w:szCs w:val="24"/>
          <w:lang w:val="ru-RU"/>
        </w:rPr>
        <w:t>,ситуаций</w:t>
      </w:r>
      <w:proofErr w:type="spellEnd"/>
      <w:proofErr w:type="gramEnd"/>
      <w:r w:rsidRPr="00434036">
        <w:rPr>
          <w:sz w:val="24"/>
          <w:szCs w:val="24"/>
          <w:lang w:val="ru-RU"/>
        </w:rPr>
        <w:t xml:space="preserve"> для экспериментирования и опытов (творческие задания, </w:t>
      </w:r>
      <w:proofErr w:type="spellStart"/>
      <w:r w:rsidRPr="00434036">
        <w:rPr>
          <w:sz w:val="24"/>
          <w:szCs w:val="24"/>
          <w:lang w:val="ru-RU"/>
        </w:rPr>
        <w:t>опыты,экспериментирование</w:t>
      </w:r>
      <w:proofErr w:type="spellEnd"/>
      <w:r w:rsidRPr="00434036">
        <w:rPr>
          <w:sz w:val="24"/>
          <w:szCs w:val="24"/>
          <w:lang w:val="ru-RU"/>
        </w:rPr>
        <w:t>)</w:t>
      </w:r>
    </w:p>
    <w:p w:rsidR="004971D1" w:rsidRPr="00434036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r w:rsidRPr="00434036">
        <w:rPr>
          <w:sz w:val="24"/>
          <w:szCs w:val="24"/>
          <w:lang w:val="ru-RU"/>
        </w:rPr>
        <w:t>Все формы реализации Программы могут выступать и в качестве методов.</w:t>
      </w:r>
    </w:p>
    <w:p w:rsidR="004971D1" w:rsidRPr="00434036" w:rsidRDefault="004971D1" w:rsidP="00FE0FC9">
      <w:pPr>
        <w:adjustRightInd w:val="0"/>
        <w:jc w:val="both"/>
        <w:rPr>
          <w:b/>
          <w:bCs/>
          <w:sz w:val="24"/>
          <w:szCs w:val="24"/>
          <w:lang w:val="ru-RU"/>
        </w:rPr>
      </w:pPr>
      <w:r w:rsidRPr="00434036">
        <w:rPr>
          <w:b/>
          <w:bCs/>
          <w:sz w:val="24"/>
          <w:szCs w:val="24"/>
          <w:lang w:val="ru-RU"/>
        </w:rPr>
        <w:t>Средства реализации Программы</w:t>
      </w:r>
    </w:p>
    <w:p w:rsidR="004971D1" w:rsidRPr="00434036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r w:rsidRPr="00434036">
        <w:rPr>
          <w:rFonts w:eastAsia="OpenSymbol"/>
          <w:sz w:val="24"/>
          <w:szCs w:val="24"/>
        </w:rPr>
        <w:t></w:t>
      </w:r>
      <w:r w:rsidRPr="00434036">
        <w:rPr>
          <w:sz w:val="24"/>
          <w:szCs w:val="24"/>
          <w:lang w:val="ru-RU"/>
        </w:rPr>
        <w:t>Демонстрационные и раздаточные</w:t>
      </w:r>
    </w:p>
    <w:p w:rsidR="004971D1" w:rsidRPr="00434036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r w:rsidRPr="00434036">
        <w:rPr>
          <w:rFonts w:eastAsia="OpenSymbol"/>
          <w:sz w:val="24"/>
          <w:szCs w:val="24"/>
        </w:rPr>
        <w:t></w:t>
      </w:r>
      <w:r w:rsidRPr="00434036">
        <w:rPr>
          <w:sz w:val="24"/>
          <w:szCs w:val="24"/>
          <w:lang w:val="ru-RU"/>
        </w:rPr>
        <w:t xml:space="preserve">Визуальные, </w:t>
      </w:r>
      <w:proofErr w:type="spellStart"/>
      <w:r w:rsidRPr="00434036">
        <w:rPr>
          <w:sz w:val="24"/>
          <w:szCs w:val="24"/>
          <w:lang w:val="ru-RU"/>
        </w:rPr>
        <w:t>аудийные</w:t>
      </w:r>
      <w:proofErr w:type="spellEnd"/>
      <w:r w:rsidRPr="00434036">
        <w:rPr>
          <w:sz w:val="24"/>
          <w:szCs w:val="24"/>
          <w:lang w:val="ru-RU"/>
        </w:rPr>
        <w:t>, аудиовизуальные</w:t>
      </w:r>
    </w:p>
    <w:p w:rsidR="004971D1" w:rsidRPr="00434036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r w:rsidRPr="00434036">
        <w:rPr>
          <w:rFonts w:eastAsia="OpenSymbol"/>
          <w:sz w:val="24"/>
          <w:szCs w:val="24"/>
        </w:rPr>
        <w:t></w:t>
      </w:r>
      <w:r w:rsidRPr="00434036">
        <w:rPr>
          <w:sz w:val="24"/>
          <w:szCs w:val="24"/>
          <w:lang w:val="ru-RU"/>
        </w:rPr>
        <w:t>Естественные и искусственные</w:t>
      </w:r>
    </w:p>
    <w:p w:rsidR="004971D1" w:rsidRPr="00434036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r w:rsidRPr="00434036">
        <w:rPr>
          <w:rFonts w:eastAsia="OpenSymbol"/>
          <w:sz w:val="24"/>
          <w:szCs w:val="24"/>
        </w:rPr>
        <w:t></w:t>
      </w:r>
      <w:r w:rsidRPr="00434036">
        <w:rPr>
          <w:sz w:val="24"/>
          <w:szCs w:val="24"/>
          <w:lang w:val="ru-RU"/>
        </w:rPr>
        <w:t>Реальные и виртуальные</w:t>
      </w:r>
    </w:p>
    <w:p w:rsidR="004971D1" w:rsidRPr="00434036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r w:rsidRPr="00434036">
        <w:rPr>
          <w:rFonts w:eastAsia="OpenSymbol"/>
          <w:sz w:val="24"/>
          <w:szCs w:val="24"/>
        </w:rPr>
        <w:t></w:t>
      </w:r>
      <w:r w:rsidRPr="00434036">
        <w:rPr>
          <w:sz w:val="24"/>
          <w:szCs w:val="24"/>
          <w:lang w:val="ru-RU"/>
        </w:rPr>
        <w:t>Средства, направленные на развитие деятельности детей:</w:t>
      </w:r>
    </w:p>
    <w:p w:rsidR="004971D1" w:rsidRPr="00434036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proofErr w:type="gramStart"/>
      <w:r w:rsidRPr="00434036">
        <w:rPr>
          <w:sz w:val="24"/>
          <w:szCs w:val="24"/>
          <w:lang w:val="ru-RU"/>
        </w:rPr>
        <w:t>- двигательной (оборудование для ходьбы, бега, ползания, лазанья, прыгания, занятий с мячом и др.)</w:t>
      </w:r>
      <w:proofErr w:type="gramEnd"/>
    </w:p>
    <w:p w:rsidR="004971D1" w:rsidRPr="00434036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r w:rsidRPr="00434036">
        <w:rPr>
          <w:sz w:val="24"/>
          <w:szCs w:val="24"/>
          <w:lang w:val="ru-RU"/>
        </w:rPr>
        <w:t>- игровой (игры, игрушки)</w:t>
      </w:r>
    </w:p>
    <w:p w:rsidR="004971D1" w:rsidRPr="00434036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r w:rsidRPr="00434036">
        <w:rPr>
          <w:sz w:val="24"/>
          <w:szCs w:val="24"/>
          <w:lang w:val="ru-RU"/>
        </w:rPr>
        <w:t xml:space="preserve">- </w:t>
      </w:r>
      <w:proofErr w:type="gramStart"/>
      <w:r w:rsidRPr="00434036">
        <w:rPr>
          <w:sz w:val="24"/>
          <w:szCs w:val="24"/>
          <w:lang w:val="ru-RU"/>
        </w:rPr>
        <w:t>коммуникативной</w:t>
      </w:r>
      <w:proofErr w:type="gramEnd"/>
      <w:r w:rsidRPr="00434036">
        <w:rPr>
          <w:sz w:val="24"/>
          <w:szCs w:val="24"/>
          <w:lang w:val="ru-RU"/>
        </w:rPr>
        <w:t xml:space="preserve"> (дидактический материал)</w:t>
      </w:r>
    </w:p>
    <w:p w:rsidR="004971D1" w:rsidRPr="00434036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r w:rsidRPr="00434036">
        <w:rPr>
          <w:sz w:val="24"/>
          <w:szCs w:val="24"/>
          <w:lang w:val="ru-RU"/>
        </w:rPr>
        <w:t>- чтения художественной литературы (книги для детского чтения, в том числе аудиокниги, иллюстративный материал)</w:t>
      </w:r>
    </w:p>
    <w:p w:rsidR="004971D1" w:rsidRPr="00434036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r w:rsidRPr="00434036">
        <w:rPr>
          <w:sz w:val="24"/>
          <w:szCs w:val="24"/>
          <w:lang w:val="ru-RU"/>
        </w:rPr>
        <w:t>- познавательно-исследовательской (натуральные предметы для исследования и образно-символический материал, в том числе макеты, карты, модели, картины и др.)</w:t>
      </w:r>
    </w:p>
    <w:p w:rsidR="004971D1" w:rsidRPr="00434036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r w:rsidRPr="00434036">
        <w:rPr>
          <w:sz w:val="24"/>
          <w:szCs w:val="24"/>
          <w:lang w:val="ru-RU"/>
        </w:rPr>
        <w:t>- трудовой (оборудование и инвентарь для всех видов труда)</w:t>
      </w:r>
    </w:p>
    <w:p w:rsidR="004971D1" w:rsidRPr="00434036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r w:rsidRPr="00434036">
        <w:rPr>
          <w:sz w:val="24"/>
          <w:szCs w:val="24"/>
          <w:lang w:val="ru-RU"/>
        </w:rPr>
        <w:t>- продуктивной (оборудование и материалы для лепки, аппликации, рисования и конструирования)</w:t>
      </w:r>
    </w:p>
    <w:p w:rsidR="004971D1" w:rsidRPr="00434036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r w:rsidRPr="00434036">
        <w:rPr>
          <w:sz w:val="24"/>
          <w:szCs w:val="24"/>
          <w:lang w:val="ru-RU"/>
        </w:rPr>
        <w:t xml:space="preserve">- </w:t>
      </w:r>
      <w:proofErr w:type="gramStart"/>
      <w:r w:rsidRPr="00434036">
        <w:rPr>
          <w:sz w:val="24"/>
          <w:szCs w:val="24"/>
          <w:lang w:val="ru-RU"/>
        </w:rPr>
        <w:t>музыкально-художественной</w:t>
      </w:r>
      <w:proofErr w:type="gramEnd"/>
      <w:r w:rsidRPr="00434036">
        <w:rPr>
          <w:sz w:val="24"/>
          <w:szCs w:val="24"/>
          <w:lang w:val="ru-RU"/>
        </w:rPr>
        <w:t xml:space="preserve"> (детские музыкальные инструменты, дидактический материал и др.).</w:t>
      </w:r>
    </w:p>
    <w:p w:rsidR="004971D1" w:rsidRPr="00434036" w:rsidRDefault="004971D1" w:rsidP="00FE0FC9">
      <w:pPr>
        <w:adjustRightInd w:val="0"/>
        <w:jc w:val="both"/>
        <w:rPr>
          <w:sz w:val="24"/>
          <w:szCs w:val="24"/>
          <w:lang w:val="ru-RU"/>
        </w:rPr>
      </w:pPr>
    </w:p>
    <w:p w:rsidR="0062284A" w:rsidRPr="00434036" w:rsidRDefault="004971D1" w:rsidP="00FE0FC9">
      <w:pPr>
        <w:widowControl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434036">
        <w:rPr>
          <w:rFonts w:eastAsiaTheme="minorHAnsi"/>
          <w:sz w:val="24"/>
          <w:szCs w:val="24"/>
          <w:lang w:val="ru-RU"/>
        </w:rPr>
        <w:t xml:space="preserve">Развитие ребенка осуществляется целостно в процессе всей его жизнедеятельности. </w:t>
      </w:r>
      <w:proofErr w:type="spellStart"/>
      <w:r w:rsidRPr="00434036">
        <w:rPr>
          <w:rFonts w:eastAsiaTheme="minorHAnsi"/>
          <w:sz w:val="24"/>
          <w:szCs w:val="24"/>
          <w:lang w:val="ru-RU"/>
        </w:rPr>
        <w:t>Вто</w:t>
      </w:r>
      <w:proofErr w:type="spellEnd"/>
      <w:r w:rsidRPr="00434036">
        <w:rPr>
          <w:rFonts w:eastAsiaTheme="minorHAnsi"/>
          <w:sz w:val="24"/>
          <w:szCs w:val="24"/>
          <w:lang w:val="ru-RU"/>
        </w:rPr>
        <w:t xml:space="preserve"> же время освоение же время освоение любого вида деятельности требует обучения общим и </w:t>
      </w:r>
      <w:proofErr w:type="spellStart"/>
      <w:r w:rsidRPr="00434036">
        <w:rPr>
          <w:rFonts w:eastAsiaTheme="minorHAnsi"/>
          <w:sz w:val="24"/>
          <w:szCs w:val="24"/>
          <w:lang w:val="ru-RU"/>
        </w:rPr>
        <w:t>специальнымумениям</w:t>
      </w:r>
      <w:proofErr w:type="spellEnd"/>
      <w:r w:rsidRPr="00434036">
        <w:rPr>
          <w:rFonts w:eastAsiaTheme="minorHAnsi"/>
          <w:sz w:val="24"/>
          <w:szCs w:val="24"/>
          <w:lang w:val="ru-RU"/>
        </w:rPr>
        <w:t>, не</w:t>
      </w:r>
      <w:r w:rsidR="00EF194E" w:rsidRPr="00434036">
        <w:rPr>
          <w:rFonts w:eastAsiaTheme="minorHAnsi"/>
          <w:sz w:val="24"/>
          <w:szCs w:val="24"/>
          <w:lang w:val="ru-RU"/>
        </w:rPr>
        <w:t>обходимым для ее осуществления.</w:t>
      </w:r>
    </w:p>
    <w:p w:rsidR="0062284A" w:rsidRPr="00434036" w:rsidRDefault="0062284A" w:rsidP="00FE0FC9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  <w:lang w:val="ru-RU"/>
        </w:rPr>
      </w:pPr>
    </w:p>
    <w:p w:rsidR="00001508" w:rsidRDefault="004971D1" w:rsidP="00FE0FC9">
      <w:pPr>
        <w:widowControl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434036">
        <w:rPr>
          <w:rFonts w:eastAsiaTheme="minorHAnsi"/>
          <w:b/>
          <w:bCs/>
          <w:sz w:val="24"/>
          <w:szCs w:val="24"/>
          <w:lang w:val="ru-RU"/>
        </w:rPr>
        <w:t xml:space="preserve">Непосредственно образовательная деятельность </w:t>
      </w:r>
      <w:r w:rsidRPr="00434036">
        <w:rPr>
          <w:rFonts w:eastAsiaTheme="minorHAnsi"/>
          <w:sz w:val="24"/>
          <w:szCs w:val="24"/>
          <w:lang w:val="ru-RU"/>
        </w:rPr>
        <w:t xml:space="preserve">основана на организации </w:t>
      </w:r>
      <w:proofErr w:type="spellStart"/>
      <w:r w:rsidRPr="00434036">
        <w:rPr>
          <w:rFonts w:eastAsiaTheme="minorHAnsi"/>
          <w:sz w:val="24"/>
          <w:szCs w:val="24"/>
          <w:lang w:val="ru-RU"/>
        </w:rPr>
        <w:t>педагогомвидов</w:t>
      </w:r>
      <w:proofErr w:type="spellEnd"/>
      <w:r w:rsidRPr="00434036">
        <w:rPr>
          <w:rFonts w:eastAsiaTheme="minorHAnsi"/>
          <w:sz w:val="24"/>
          <w:szCs w:val="24"/>
          <w:lang w:val="ru-RU"/>
        </w:rPr>
        <w:t xml:space="preserve"> деятельности, заданных ФГОС дошкольного образования и в соответствии с</w:t>
      </w:r>
      <w:r w:rsidR="00001508">
        <w:rPr>
          <w:rFonts w:eastAsiaTheme="minorHAnsi"/>
          <w:sz w:val="24"/>
          <w:szCs w:val="24"/>
          <w:lang w:val="ru-RU"/>
        </w:rPr>
        <w:t xml:space="preserve"> </w:t>
      </w:r>
      <w:r w:rsidRPr="00434036">
        <w:rPr>
          <w:rFonts w:eastAsiaTheme="minorHAnsi"/>
          <w:sz w:val="24"/>
          <w:szCs w:val="24"/>
          <w:lang w:val="ru-RU"/>
        </w:rPr>
        <w:t>«Санитарно-</w:t>
      </w:r>
      <w:r w:rsidRPr="00434036">
        <w:rPr>
          <w:rFonts w:eastAsiaTheme="minorHAnsi"/>
          <w:sz w:val="24"/>
          <w:szCs w:val="24"/>
          <w:lang w:val="ru-RU"/>
        </w:rPr>
        <w:lastRenderedPageBreak/>
        <w:t xml:space="preserve">эпидемиологическими требованиями к устройству, содержанию </w:t>
      </w:r>
      <w:proofErr w:type="spellStart"/>
      <w:r w:rsidRPr="00434036">
        <w:rPr>
          <w:rFonts w:eastAsiaTheme="minorHAnsi"/>
          <w:sz w:val="24"/>
          <w:szCs w:val="24"/>
          <w:lang w:val="ru-RU"/>
        </w:rPr>
        <w:t>иорганизации</w:t>
      </w:r>
      <w:proofErr w:type="spellEnd"/>
      <w:r w:rsidRPr="00434036">
        <w:rPr>
          <w:rFonts w:eastAsiaTheme="minorHAnsi"/>
          <w:sz w:val="24"/>
          <w:szCs w:val="24"/>
          <w:lang w:val="ru-RU"/>
        </w:rPr>
        <w:t xml:space="preserve"> режима работы дошкольных образовательных организаций»</w:t>
      </w:r>
      <w:r w:rsidR="00001508">
        <w:rPr>
          <w:rFonts w:eastAsiaTheme="minorHAnsi"/>
          <w:sz w:val="24"/>
          <w:szCs w:val="24"/>
          <w:lang w:val="ru-RU"/>
        </w:rPr>
        <w:t>.</w:t>
      </w:r>
    </w:p>
    <w:p w:rsidR="004971D1" w:rsidRPr="00434036" w:rsidRDefault="004971D1" w:rsidP="00FE0FC9">
      <w:pPr>
        <w:widowControl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434036">
        <w:rPr>
          <w:rFonts w:eastAsiaTheme="minorHAnsi"/>
          <w:sz w:val="24"/>
          <w:szCs w:val="24"/>
          <w:lang w:val="ru-RU"/>
        </w:rPr>
        <w:t xml:space="preserve"> </w:t>
      </w:r>
      <w:r w:rsidRPr="00434036">
        <w:rPr>
          <w:rFonts w:eastAsiaTheme="minorHAnsi"/>
          <w:b/>
          <w:bCs/>
          <w:sz w:val="24"/>
          <w:szCs w:val="24"/>
          <w:lang w:val="ru-RU"/>
        </w:rPr>
        <w:t xml:space="preserve">Образовательная деятельность, осуществляемая в ходе режимных </w:t>
      </w:r>
      <w:proofErr w:type="spellStart"/>
      <w:r w:rsidRPr="00434036">
        <w:rPr>
          <w:rFonts w:eastAsiaTheme="minorHAnsi"/>
          <w:b/>
          <w:bCs/>
          <w:sz w:val="24"/>
          <w:szCs w:val="24"/>
          <w:lang w:val="ru-RU"/>
        </w:rPr>
        <w:t>моментов</w:t>
      </w:r>
      <w:proofErr w:type="gramStart"/>
      <w:r w:rsidRPr="00434036">
        <w:rPr>
          <w:rFonts w:eastAsiaTheme="minorHAnsi"/>
          <w:sz w:val="24"/>
          <w:szCs w:val="24"/>
          <w:lang w:val="ru-RU"/>
        </w:rPr>
        <w:t>,т</w:t>
      </w:r>
      <w:proofErr w:type="gramEnd"/>
      <w:r w:rsidRPr="00434036">
        <w:rPr>
          <w:rFonts w:eastAsiaTheme="minorHAnsi"/>
          <w:sz w:val="24"/>
          <w:szCs w:val="24"/>
          <w:lang w:val="ru-RU"/>
        </w:rPr>
        <w:t>ребует</w:t>
      </w:r>
      <w:proofErr w:type="spellEnd"/>
      <w:r w:rsidRPr="00434036">
        <w:rPr>
          <w:rFonts w:eastAsiaTheme="minorHAnsi"/>
          <w:sz w:val="24"/>
          <w:szCs w:val="24"/>
          <w:lang w:val="ru-RU"/>
        </w:rPr>
        <w:t xml:space="preserve"> особых форм работы в соответствии с реализуемыми задачами </w:t>
      </w:r>
      <w:proofErr w:type="spellStart"/>
      <w:r w:rsidRPr="00434036">
        <w:rPr>
          <w:rFonts w:eastAsiaTheme="minorHAnsi"/>
          <w:sz w:val="24"/>
          <w:szCs w:val="24"/>
          <w:lang w:val="ru-RU"/>
        </w:rPr>
        <w:t>воспитания,обучения</w:t>
      </w:r>
      <w:proofErr w:type="spellEnd"/>
      <w:r w:rsidRPr="00434036">
        <w:rPr>
          <w:rFonts w:eastAsiaTheme="minorHAnsi"/>
          <w:sz w:val="24"/>
          <w:szCs w:val="24"/>
          <w:lang w:val="ru-RU"/>
        </w:rPr>
        <w:t xml:space="preserve"> и развития ребенка. В режимных процессах, в свободной детской </w:t>
      </w:r>
      <w:proofErr w:type="spellStart"/>
      <w:r w:rsidRPr="00434036">
        <w:rPr>
          <w:rFonts w:eastAsiaTheme="minorHAnsi"/>
          <w:sz w:val="24"/>
          <w:szCs w:val="24"/>
          <w:lang w:val="ru-RU"/>
        </w:rPr>
        <w:t>деятельностивоспитатель</w:t>
      </w:r>
      <w:proofErr w:type="spellEnd"/>
      <w:r w:rsidRPr="00434036">
        <w:rPr>
          <w:rFonts w:eastAsiaTheme="minorHAnsi"/>
          <w:sz w:val="24"/>
          <w:szCs w:val="24"/>
          <w:lang w:val="ru-RU"/>
        </w:rPr>
        <w:t xml:space="preserve"> создает по мере </w:t>
      </w:r>
      <w:proofErr w:type="gramStart"/>
      <w:r w:rsidRPr="00434036">
        <w:rPr>
          <w:rFonts w:eastAsiaTheme="minorHAnsi"/>
          <w:sz w:val="24"/>
          <w:szCs w:val="24"/>
          <w:lang w:val="ru-RU"/>
        </w:rPr>
        <w:t>необходимости</w:t>
      </w:r>
      <w:proofErr w:type="gramEnd"/>
      <w:r w:rsidRPr="00434036">
        <w:rPr>
          <w:rFonts w:eastAsiaTheme="minorHAnsi"/>
          <w:sz w:val="24"/>
          <w:szCs w:val="24"/>
          <w:lang w:val="ru-RU"/>
        </w:rPr>
        <w:t xml:space="preserve"> дополнительно развивающие проблемно-игровые или практические ситуации, побуждающие дошкольников применить имеющийся</w:t>
      </w:r>
    </w:p>
    <w:p w:rsidR="004971D1" w:rsidRPr="00434036" w:rsidRDefault="004971D1" w:rsidP="00FE0FC9">
      <w:pPr>
        <w:widowControl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434036">
        <w:rPr>
          <w:rFonts w:eastAsiaTheme="minorHAnsi"/>
          <w:sz w:val="24"/>
          <w:szCs w:val="24"/>
          <w:lang w:val="ru-RU"/>
        </w:rPr>
        <w:t>опыт, проявить инициативу, активность для самостоятельного решения возникшей задачи.</w:t>
      </w:r>
    </w:p>
    <w:p w:rsidR="004971D1" w:rsidRPr="00434036" w:rsidRDefault="004971D1" w:rsidP="00FE0FC9">
      <w:pPr>
        <w:widowControl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434036">
        <w:rPr>
          <w:rFonts w:eastAsiaTheme="minorHAnsi"/>
          <w:b/>
          <w:bCs/>
          <w:sz w:val="24"/>
          <w:szCs w:val="24"/>
          <w:lang w:val="ru-RU"/>
        </w:rPr>
        <w:t xml:space="preserve">Образовательная деятельность, осуществляемая в утренний отрезок </w:t>
      </w:r>
      <w:proofErr w:type="spellStart"/>
      <w:r w:rsidRPr="00434036">
        <w:rPr>
          <w:rFonts w:eastAsiaTheme="minorHAnsi"/>
          <w:b/>
          <w:bCs/>
          <w:sz w:val="24"/>
          <w:szCs w:val="24"/>
          <w:lang w:val="ru-RU"/>
        </w:rPr>
        <w:t>времени</w:t>
      </w:r>
      <w:proofErr w:type="gramStart"/>
      <w:r w:rsidRPr="00434036">
        <w:rPr>
          <w:rFonts w:eastAsiaTheme="minorHAnsi"/>
          <w:sz w:val="24"/>
          <w:szCs w:val="24"/>
          <w:lang w:val="ru-RU"/>
        </w:rPr>
        <w:t>,в</w:t>
      </w:r>
      <w:proofErr w:type="gramEnd"/>
      <w:r w:rsidRPr="00434036">
        <w:rPr>
          <w:rFonts w:eastAsiaTheme="minorHAnsi"/>
          <w:sz w:val="24"/>
          <w:szCs w:val="24"/>
          <w:lang w:val="ru-RU"/>
        </w:rPr>
        <w:t>ключает</w:t>
      </w:r>
      <w:proofErr w:type="spellEnd"/>
      <w:r w:rsidRPr="00434036">
        <w:rPr>
          <w:rFonts w:eastAsiaTheme="minorHAnsi"/>
          <w:sz w:val="24"/>
          <w:szCs w:val="24"/>
          <w:lang w:val="ru-RU"/>
        </w:rPr>
        <w:t>:</w:t>
      </w:r>
    </w:p>
    <w:p w:rsidR="004971D1" w:rsidRPr="00434036" w:rsidRDefault="004971D1" w:rsidP="00FE0FC9">
      <w:pPr>
        <w:widowControl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434036">
        <w:rPr>
          <w:rFonts w:eastAsia="OpenSymbol"/>
          <w:sz w:val="24"/>
          <w:szCs w:val="24"/>
          <w:lang w:val="ru-RU"/>
        </w:rPr>
        <w:t xml:space="preserve"> </w:t>
      </w:r>
      <w:r w:rsidRPr="00434036">
        <w:rPr>
          <w:rFonts w:eastAsiaTheme="minorHAnsi"/>
          <w:sz w:val="24"/>
          <w:szCs w:val="24"/>
          <w:lang w:val="ru-RU"/>
        </w:rPr>
        <w:t xml:space="preserve">Наблюдения в уголке природы, и за деятельностью взрослых (сервировка стола </w:t>
      </w:r>
      <w:proofErr w:type="spellStart"/>
      <w:r w:rsidRPr="00434036">
        <w:rPr>
          <w:rFonts w:eastAsiaTheme="minorHAnsi"/>
          <w:sz w:val="24"/>
          <w:szCs w:val="24"/>
          <w:lang w:val="ru-RU"/>
        </w:rPr>
        <w:t>кзавтраку</w:t>
      </w:r>
      <w:proofErr w:type="spellEnd"/>
      <w:r w:rsidRPr="00434036">
        <w:rPr>
          <w:rFonts w:eastAsiaTheme="minorHAnsi"/>
          <w:sz w:val="24"/>
          <w:szCs w:val="24"/>
          <w:lang w:val="ru-RU"/>
        </w:rPr>
        <w:t>)</w:t>
      </w:r>
    </w:p>
    <w:p w:rsidR="004971D1" w:rsidRPr="00434036" w:rsidRDefault="004971D1" w:rsidP="00FE0FC9">
      <w:pPr>
        <w:widowControl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434036">
        <w:rPr>
          <w:rFonts w:eastAsia="OpenSymbol"/>
          <w:sz w:val="24"/>
          <w:szCs w:val="24"/>
          <w:lang w:val="ru-RU"/>
        </w:rPr>
        <w:t xml:space="preserve"> </w:t>
      </w:r>
      <w:r w:rsidRPr="00434036">
        <w:rPr>
          <w:rFonts w:eastAsiaTheme="minorHAnsi"/>
          <w:sz w:val="24"/>
          <w:szCs w:val="24"/>
          <w:lang w:val="ru-RU"/>
        </w:rPr>
        <w:t>Индивидуальные игры и игры с небольшими подгруппами детей (</w:t>
      </w:r>
      <w:proofErr w:type="spellStart"/>
      <w:r w:rsidRPr="00434036">
        <w:rPr>
          <w:rFonts w:eastAsiaTheme="minorHAnsi"/>
          <w:sz w:val="24"/>
          <w:szCs w:val="24"/>
          <w:lang w:val="ru-RU"/>
        </w:rPr>
        <w:t>дидактические</w:t>
      </w:r>
      <w:proofErr w:type="gramStart"/>
      <w:r w:rsidRPr="00434036">
        <w:rPr>
          <w:rFonts w:eastAsiaTheme="minorHAnsi"/>
          <w:sz w:val="24"/>
          <w:szCs w:val="24"/>
          <w:lang w:val="ru-RU"/>
        </w:rPr>
        <w:t>,р</w:t>
      </w:r>
      <w:proofErr w:type="gramEnd"/>
      <w:r w:rsidRPr="00434036">
        <w:rPr>
          <w:rFonts w:eastAsiaTheme="minorHAnsi"/>
          <w:sz w:val="24"/>
          <w:szCs w:val="24"/>
          <w:lang w:val="ru-RU"/>
        </w:rPr>
        <w:t>азвивающие</w:t>
      </w:r>
      <w:proofErr w:type="spellEnd"/>
      <w:r w:rsidRPr="00434036">
        <w:rPr>
          <w:rFonts w:eastAsiaTheme="minorHAnsi"/>
          <w:sz w:val="24"/>
          <w:szCs w:val="24"/>
          <w:lang w:val="ru-RU"/>
        </w:rPr>
        <w:t>, сюжетные, музыкальные, подвижные и пр.)</w:t>
      </w:r>
    </w:p>
    <w:p w:rsidR="004971D1" w:rsidRPr="00434036" w:rsidRDefault="004971D1" w:rsidP="00FE0FC9">
      <w:pPr>
        <w:widowControl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434036">
        <w:rPr>
          <w:rFonts w:eastAsia="OpenSymbol"/>
          <w:sz w:val="24"/>
          <w:szCs w:val="24"/>
          <w:lang w:val="ru-RU"/>
        </w:rPr>
        <w:t xml:space="preserve"> </w:t>
      </w:r>
      <w:r w:rsidRPr="00434036">
        <w:rPr>
          <w:rFonts w:eastAsiaTheme="minorHAnsi"/>
          <w:sz w:val="24"/>
          <w:szCs w:val="24"/>
          <w:lang w:val="ru-RU"/>
        </w:rPr>
        <w:t xml:space="preserve">Создание практических, игровых, проблемных ситуаций и ситуаций </w:t>
      </w:r>
      <w:proofErr w:type="spellStart"/>
      <w:r w:rsidRPr="00434036">
        <w:rPr>
          <w:rFonts w:eastAsiaTheme="minorHAnsi"/>
          <w:sz w:val="24"/>
          <w:szCs w:val="24"/>
          <w:lang w:val="ru-RU"/>
        </w:rPr>
        <w:t>общения</w:t>
      </w:r>
      <w:proofErr w:type="gramStart"/>
      <w:r w:rsidRPr="00434036">
        <w:rPr>
          <w:rFonts w:eastAsiaTheme="minorHAnsi"/>
          <w:sz w:val="24"/>
          <w:szCs w:val="24"/>
          <w:lang w:val="ru-RU"/>
        </w:rPr>
        <w:t>,с</w:t>
      </w:r>
      <w:proofErr w:type="gramEnd"/>
      <w:r w:rsidRPr="00434036">
        <w:rPr>
          <w:rFonts w:eastAsiaTheme="minorHAnsi"/>
          <w:sz w:val="24"/>
          <w:szCs w:val="24"/>
          <w:lang w:val="ru-RU"/>
        </w:rPr>
        <w:t>отрудничества</w:t>
      </w:r>
      <w:proofErr w:type="spellEnd"/>
      <w:r w:rsidRPr="00434036">
        <w:rPr>
          <w:rFonts w:eastAsiaTheme="minorHAnsi"/>
          <w:sz w:val="24"/>
          <w:szCs w:val="24"/>
          <w:lang w:val="ru-RU"/>
        </w:rPr>
        <w:t xml:space="preserve">, гуманных проявлений, заботы о малышах в детском саду, </w:t>
      </w:r>
      <w:proofErr w:type="spellStart"/>
      <w:r w:rsidRPr="00434036">
        <w:rPr>
          <w:rFonts w:eastAsiaTheme="minorHAnsi"/>
          <w:sz w:val="24"/>
          <w:szCs w:val="24"/>
          <w:lang w:val="ru-RU"/>
        </w:rPr>
        <w:t>проявленийэмоциональной</w:t>
      </w:r>
      <w:proofErr w:type="spellEnd"/>
      <w:r w:rsidRPr="00434036">
        <w:rPr>
          <w:rFonts w:eastAsiaTheme="minorHAnsi"/>
          <w:sz w:val="24"/>
          <w:szCs w:val="24"/>
          <w:lang w:val="ru-RU"/>
        </w:rPr>
        <w:t xml:space="preserve"> отзывчивости к взрослым и сверстникам</w:t>
      </w:r>
    </w:p>
    <w:p w:rsidR="004971D1" w:rsidRPr="00434036" w:rsidRDefault="004971D1" w:rsidP="00FE0FC9">
      <w:pPr>
        <w:widowControl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434036">
        <w:rPr>
          <w:rFonts w:eastAsia="OpenSymbol"/>
          <w:sz w:val="24"/>
          <w:szCs w:val="24"/>
          <w:lang w:val="ru-RU"/>
        </w:rPr>
        <w:t xml:space="preserve"> </w:t>
      </w:r>
      <w:r w:rsidRPr="00434036">
        <w:rPr>
          <w:rFonts w:eastAsiaTheme="minorHAnsi"/>
          <w:sz w:val="24"/>
          <w:szCs w:val="24"/>
          <w:lang w:val="ru-RU"/>
        </w:rPr>
        <w:t xml:space="preserve">Трудовые поручения (сервировка столов к завтраку, уход за </w:t>
      </w:r>
      <w:proofErr w:type="spellStart"/>
      <w:r w:rsidRPr="00434036">
        <w:rPr>
          <w:rFonts w:eastAsiaTheme="minorHAnsi"/>
          <w:sz w:val="24"/>
          <w:szCs w:val="24"/>
          <w:lang w:val="ru-RU"/>
        </w:rPr>
        <w:t>комнатнымирастениями</w:t>
      </w:r>
      <w:proofErr w:type="spellEnd"/>
      <w:r w:rsidRPr="00434036">
        <w:rPr>
          <w:rFonts w:eastAsiaTheme="minorHAnsi"/>
          <w:sz w:val="24"/>
          <w:szCs w:val="24"/>
          <w:lang w:val="ru-RU"/>
        </w:rPr>
        <w:t xml:space="preserve"> и пр.)</w:t>
      </w:r>
    </w:p>
    <w:p w:rsidR="004971D1" w:rsidRPr="00434036" w:rsidRDefault="004971D1" w:rsidP="00FE0FC9">
      <w:pPr>
        <w:widowControl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434036">
        <w:rPr>
          <w:rFonts w:eastAsia="OpenSymbol"/>
          <w:sz w:val="24"/>
          <w:szCs w:val="24"/>
          <w:lang w:val="ru-RU"/>
        </w:rPr>
        <w:t xml:space="preserve"> </w:t>
      </w:r>
      <w:r w:rsidRPr="00434036">
        <w:rPr>
          <w:rFonts w:eastAsiaTheme="minorHAnsi"/>
          <w:sz w:val="24"/>
          <w:szCs w:val="24"/>
          <w:lang w:val="ru-RU"/>
        </w:rPr>
        <w:t>Беседы и разговоры с детьми по их интересам</w:t>
      </w:r>
    </w:p>
    <w:p w:rsidR="004971D1" w:rsidRPr="00434036" w:rsidRDefault="004971D1" w:rsidP="00FE0FC9">
      <w:pPr>
        <w:widowControl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434036">
        <w:rPr>
          <w:rFonts w:eastAsia="OpenSymbol"/>
          <w:sz w:val="24"/>
          <w:szCs w:val="24"/>
          <w:lang w:val="ru-RU"/>
        </w:rPr>
        <w:t xml:space="preserve"> </w:t>
      </w:r>
      <w:r w:rsidRPr="00434036">
        <w:rPr>
          <w:rFonts w:eastAsiaTheme="minorHAnsi"/>
          <w:sz w:val="24"/>
          <w:szCs w:val="24"/>
          <w:lang w:val="ru-RU"/>
        </w:rPr>
        <w:t xml:space="preserve">Рассматривание дидактических картинок, иллюстраций, просмотр </w:t>
      </w:r>
      <w:proofErr w:type="spellStart"/>
      <w:r w:rsidRPr="00434036">
        <w:rPr>
          <w:rFonts w:eastAsiaTheme="minorHAnsi"/>
          <w:sz w:val="24"/>
          <w:szCs w:val="24"/>
          <w:lang w:val="ru-RU"/>
        </w:rPr>
        <w:t>видеоматериаловразнообразного</w:t>
      </w:r>
      <w:proofErr w:type="spellEnd"/>
      <w:r w:rsidRPr="00434036">
        <w:rPr>
          <w:rFonts w:eastAsiaTheme="minorHAnsi"/>
          <w:sz w:val="24"/>
          <w:szCs w:val="24"/>
          <w:lang w:val="ru-RU"/>
        </w:rPr>
        <w:t xml:space="preserve"> содержания</w:t>
      </w:r>
    </w:p>
    <w:p w:rsidR="004971D1" w:rsidRPr="00434036" w:rsidRDefault="004971D1" w:rsidP="00FE0FC9">
      <w:pPr>
        <w:widowControl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434036">
        <w:rPr>
          <w:rFonts w:eastAsia="OpenSymbol"/>
          <w:sz w:val="24"/>
          <w:szCs w:val="24"/>
          <w:lang w:val="ru-RU"/>
        </w:rPr>
        <w:t xml:space="preserve"> </w:t>
      </w:r>
      <w:r w:rsidRPr="00434036">
        <w:rPr>
          <w:rFonts w:eastAsiaTheme="minorHAnsi"/>
          <w:sz w:val="24"/>
          <w:szCs w:val="24"/>
          <w:lang w:val="ru-RU"/>
        </w:rPr>
        <w:t xml:space="preserve">Индивидуальную работу с детьми в соответствии с задачами </w:t>
      </w:r>
      <w:proofErr w:type="spellStart"/>
      <w:r w:rsidRPr="00434036">
        <w:rPr>
          <w:rFonts w:eastAsiaTheme="minorHAnsi"/>
          <w:sz w:val="24"/>
          <w:szCs w:val="24"/>
          <w:lang w:val="ru-RU"/>
        </w:rPr>
        <w:t>разныхобразовательных</w:t>
      </w:r>
      <w:proofErr w:type="spellEnd"/>
      <w:r w:rsidRPr="00434036">
        <w:rPr>
          <w:rFonts w:eastAsiaTheme="minorHAnsi"/>
          <w:sz w:val="24"/>
          <w:szCs w:val="24"/>
          <w:lang w:val="ru-RU"/>
        </w:rPr>
        <w:t xml:space="preserve"> областей</w:t>
      </w:r>
    </w:p>
    <w:p w:rsidR="004971D1" w:rsidRPr="00434036" w:rsidRDefault="004971D1" w:rsidP="00FE0FC9">
      <w:pPr>
        <w:widowControl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434036">
        <w:rPr>
          <w:rFonts w:eastAsia="OpenSymbol"/>
          <w:sz w:val="24"/>
          <w:szCs w:val="24"/>
          <w:lang w:val="ru-RU"/>
        </w:rPr>
        <w:t xml:space="preserve"> </w:t>
      </w:r>
      <w:r w:rsidRPr="00434036">
        <w:rPr>
          <w:rFonts w:eastAsiaTheme="minorHAnsi"/>
          <w:sz w:val="24"/>
          <w:szCs w:val="24"/>
          <w:lang w:val="ru-RU"/>
        </w:rPr>
        <w:t xml:space="preserve">Двигательную деятельность детей, активность которой зависит от </w:t>
      </w:r>
      <w:proofErr w:type="spellStart"/>
      <w:r w:rsidRPr="00434036">
        <w:rPr>
          <w:rFonts w:eastAsiaTheme="minorHAnsi"/>
          <w:sz w:val="24"/>
          <w:szCs w:val="24"/>
          <w:lang w:val="ru-RU"/>
        </w:rPr>
        <w:t>содержанияорганизованной</w:t>
      </w:r>
      <w:proofErr w:type="spellEnd"/>
      <w:r w:rsidRPr="00434036">
        <w:rPr>
          <w:rFonts w:eastAsiaTheme="minorHAnsi"/>
          <w:sz w:val="24"/>
          <w:szCs w:val="24"/>
          <w:lang w:val="ru-RU"/>
        </w:rPr>
        <w:t xml:space="preserve"> образовательной деятельности в первой половине дня</w:t>
      </w:r>
    </w:p>
    <w:p w:rsidR="004971D1" w:rsidRPr="00434036" w:rsidRDefault="004971D1" w:rsidP="00FE0FC9">
      <w:pPr>
        <w:widowControl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434036">
        <w:rPr>
          <w:rFonts w:eastAsia="OpenSymbol"/>
          <w:sz w:val="24"/>
          <w:szCs w:val="24"/>
          <w:lang w:val="ru-RU"/>
        </w:rPr>
        <w:t xml:space="preserve"> </w:t>
      </w:r>
      <w:r w:rsidRPr="00434036">
        <w:rPr>
          <w:rFonts w:eastAsiaTheme="minorHAnsi"/>
          <w:sz w:val="24"/>
          <w:szCs w:val="24"/>
          <w:lang w:val="ru-RU"/>
        </w:rPr>
        <w:t xml:space="preserve">Работу по воспитанию у детей культурно-гигиенических навыков и </w:t>
      </w:r>
      <w:proofErr w:type="spellStart"/>
      <w:r w:rsidRPr="00434036">
        <w:rPr>
          <w:rFonts w:eastAsiaTheme="minorHAnsi"/>
          <w:sz w:val="24"/>
          <w:szCs w:val="24"/>
          <w:lang w:val="ru-RU"/>
        </w:rPr>
        <w:t>культурыздоровья</w:t>
      </w:r>
      <w:proofErr w:type="spellEnd"/>
    </w:p>
    <w:p w:rsidR="004971D1" w:rsidRPr="00434036" w:rsidRDefault="004971D1" w:rsidP="00FE0FC9">
      <w:pPr>
        <w:widowControl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434036">
        <w:rPr>
          <w:rFonts w:eastAsiaTheme="minorHAnsi"/>
          <w:b/>
          <w:bCs/>
          <w:sz w:val="24"/>
          <w:szCs w:val="24"/>
          <w:lang w:val="ru-RU"/>
        </w:rPr>
        <w:t>Образовательная деятельность, осуществляемая во время прогулки</w:t>
      </w:r>
      <w:r w:rsidRPr="00434036">
        <w:rPr>
          <w:rFonts w:eastAsiaTheme="minorHAnsi"/>
          <w:sz w:val="24"/>
          <w:szCs w:val="24"/>
          <w:lang w:val="ru-RU"/>
        </w:rPr>
        <w:t>, включает:</w:t>
      </w:r>
    </w:p>
    <w:p w:rsidR="004971D1" w:rsidRPr="00434036" w:rsidRDefault="004971D1" w:rsidP="00FE0FC9">
      <w:pPr>
        <w:widowControl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434036">
        <w:rPr>
          <w:rFonts w:eastAsia="OpenSymbol"/>
          <w:sz w:val="24"/>
          <w:szCs w:val="24"/>
          <w:lang w:val="ru-RU"/>
        </w:rPr>
        <w:t xml:space="preserve"> </w:t>
      </w:r>
      <w:r w:rsidRPr="00434036">
        <w:rPr>
          <w:rFonts w:eastAsiaTheme="minorHAnsi"/>
          <w:sz w:val="24"/>
          <w:szCs w:val="24"/>
          <w:lang w:val="ru-RU"/>
        </w:rPr>
        <w:t xml:space="preserve">Подвижные игры и упражнения, направленные на оптимизацию </w:t>
      </w:r>
      <w:proofErr w:type="spellStart"/>
      <w:r w:rsidRPr="00434036">
        <w:rPr>
          <w:rFonts w:eastAsiaTheme="minorHAnsi"/>
          <w:sz w:val="24"/>
          <w:szCs w:val="24"/>
          <w:lang w:val="ru-RU"/>
        </w:rPr>
        <w:t>режимадвигательной</w:t>
      </w:r>
      <w:proofErr w:type="spellEnd"/>
      <w:r w:rsidRPr="00434036">
        <w:rPr>
          <w:rFonts w:eastAsiaTheme="minorHAnsi"/>
          <w:sz w:val="24"/>
          <w:szCs w:val="24"/>
          <w:lang w:val="ru-RU"/>
        </w:rPr>
        <w:t xml:space="preserve"> активности и укрепление здоровья детей</w:t>
      </w:r>
    </w:p>
    <w:p w:rsidR="004971D1" w:rsidRPr="00434036" w:rsidRDefault="004971D1" w:rsidP="00FE0FC9">
      <w:pPr>
        <w:widowControl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434036">
        <w:rPr>
          <w:rFonts w:eastAsia="OpenSymbol"/>
          <w:sz w:val="24"/>
          <w:szCs w:val="24"/>
          <w:lang w:val="ru-RU"/>
        </w:rPr>
        <w:t xml:space="preserve"> </w:t>
      </w:r>
      <w:r w:rsidRPr="00434036">
        <w:rPr>
          <w:rFonts w:eastAsiaTheme="minorHAnsi"/>
          <w:sz w:val="24"/>
          <w:szCs w:val="24"/>
          <w:lang w:val="ru-RU"/>
        </w:rPr>
        <w:t xml:space="preserve">Наблюдения за объектами и явлениями природы, направленные на </w:t>
      </w:r>
      <w:proofErr w:type="spellStart"/>
      <w:r w:rsidRPr="00434036">
        <w:rPr>
          <w:rFonts w:eastAsiaTheme="minorHAnsi"/>
          <w:sz w:val="24"/>
          <w:szCs w:val="24"/>
          <w:lang w:val="ru-RU"/>
        </w:rPr>
        <w:t>установлениеразнообразных</w:t>
      </w:r>
      <w:proofErr w:type="spellEnd"/>
      <w:r w:rsidRPr="00434036">
        <w:rPr>
          <w:rFonts w:eastAsiaTheme="minorHAnsi"/>
          <w:sz w:val="24"/>
          <w:szCs w:val="24"/>
          <w:lang w:val="ru-RU"/>
        </w:rPr>
        <w:t xml:space="preserve"> связей и зависимостей в природе, воспитание отношения к ней</w:t>
      </w:r>
    </w:p>
    <w:p w:rsidR="004971D1" w:rsidRPr="00434036" w:rsidRDefault="004971D1" w:rsidP="00FE0FC9">
      <w:pPr>
        <w:widowControl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434036">
        <w:rPr>
          <w:rFonts w:eastAsia="OpenSymbol"/>
          <w:sz w:val="24"/>
          <w:szCs w:val="24"/>
          <w:lang w:val="ru-RU"/>
        </w:rPr>
        <w:t xml:space="preserve"> </w:t>
      </w:r>
      <w:r w:rsidRPr="00434036">
        <w:rPr>
          <w:rFonts w:eastAsiaTheme="minorHAnsi"/>
          <w:sz w:val="24"/>
          <w:szCs w:val="24"/>
          <w:lang w:val="ru-RU"/>
        </w:rPr>
        <w:t>Экспериментирование с объектами неживой природы</w:t>
      </w:r>
    </w:p>
    <w:p w:rsidR="004971D1" w:rsidRPr="00434036" w:rsidRDefault="004971D1" w:rsidP="00FE0FC9">
      <w:pPr>
        <w:widowControl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434036">
        <w:rPr>
          <w:rFonts w:eastAsia="OpenSymbol"/>
          <w:sz w:val="24"/>
          <w:szCs w:val="24"/>
          <w:lang w:val="ru-RU"/>
        </w:rPr>
        <w:t xml:space="preserve"> </w:t>
      </w:r>
      <w:r w:rsidRPr="00434036">
        <w:rPr>
          <w:rFonts w:eastAsiaTheme="minorHAnsi"/>
          <w:sz w:val="24"/>
          <w:szCs w:val="24"/>
          <w:lang w:val="ru-RU"/>
        </w:rPr>
        <w:t xml:space="preserve">Сюжетно-ролевые и конструктивные игры (с песком, со снегом, с </w:t>
      </w:r>
      <w:proofErr w:type="spellStart"/>
      <w:r w:rsidRPr="00434036">
        <w:rPr>
          <w:rFonts w:eastAsiaTheme="minorHAnsi"/>
          <w:sz w:val="24"/>
          <w:szCs w:val="24"/>
          <w:lang w:val="ru-RU"/>
        </w:rPr>
        <w:t>природнымматериалом</w:t>
      </w:r>
      <w:proofErr w:type="spellEnd"/>
      <w:r w:rsidRPr="00434036">
        <w:rPr>
          <w:rFonts w:eastAsiaTheme="minorHAnsi"/>
          <w:sz w:val="24"/>
          <w:szCs w:val="24"/>
          <w:lang w:val="ru-RU"/>
        </w:rPr>
        <w:t>)</w:t>
      </w:r>
    </w:p>
    <w:p w:rsidR="004971D1" w:rsidRPr="00434036" w:rsidRDefault="004971D1" w:rsidP="00FE0FC9">
      <w:pPr>
        <w:widowControl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434036">
        <w:rPr>
          <w:rFonts w:eastAsia="OpenSymbol"/>
          <w:sz w:val="24"/>
          <w:szCs w:val="24"/>
          <w:lang w:val="ru-RU"/>
        </w:rPr>
        <w:t xml:space="preserve"> </w:t>
      </w:r>
      <w:r w:rsidRPr="00434036">
        <w:rPr>
          <w:rFonts w:eastAsiaTheme="minorHAnsi"/>
          <w:sz w:val="24"/>
          <w:szCs w:val="24"/>
          <w:lang w:val="ru-RU"/>
        </w:rPr>
        <w:t>Элементарную трудовую деятельность детей на участке детского сада</w:t>
      </w:r>
    </w:p>
    <w:p w:rsidR="0062284A" w:rsidRPr="00572455" w:rsidRDefault="004971D1" w:rsidP="00FE0FC9">
      <w:pPr>
        <w:widowControl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434036">
        <w:rPr>
          <w:rFonts w:eastAsia="OpenSymbol"/>
          <w:sz w:val="24"/>
          <w:szCs w:val="24"/>
          <w:lang w:val="ru-RU"/>
        </w:rPr>
        <w:t xml:space="preserve"> </w:t>
      </w:r>
      <w:r w:rsidRPr="00434036">
        <w:rPr>
          <w:rFonts w:eastAsiaTheme="minorHAnsi"/>
          <w:sz w:val="24"/>
          <w:szCs w:val="24"/>
          <w:lang w:val="ru-RU"/>
        </w:rPr>
        <w:t>Свободн</w:t>
      </w:r>
      <w:r w:rsidR="00572455">
        <w:rPr>
          <w:rFonts w:eastAsiaTheme="minorHAnsi"/>
          <w:sz w:val="24"/>
          <w:szCs w:val="24"/>
          <w:lang w:val="ru-RU"/>
        </w:rPr>
        <w:t>ое общение воспитателя с детьми</w:t>
      </w:r>
    </w:p>
    <w:p w:rsidR="004971D1" w:rsidRPr="00434036" w:rsidRDefault="004971D1" w:rsidP="00FE0FC9">
      <w:pPr>
        <w:widowControl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434036">
        <w:rPr>
          <w:rFonts w:eastAsiaTheme="minorHAnsi"/>
          <w:b/>
          <w:bCs/>
          <w:sz w:val="24"/>
          <w:szCs w:val="24"/>
          <w:lang w:val="ru-RU"/>
        </w:rPr>
        <w:t xml:space="preserve">Образовательная деятельность, осуществляемая в вечерний отрезок </w:t>
      </w:r>
      <w:proofErr w:type="spellStart"/>
      <w:r w:rsidRPr="00434036">
        <w:rPr>
          <w:rFonts w:eastAsiaTheme="minorHAnsi"/>
          <w:b/>
          <w:bCs/>
          <w:sz w:val="24"/>
          <w:szCs w:val="24"/>
          <w:lang w:val="ru-RU"/>
        </w:rPr>
        <w:t>времени</w:t>
      </w:r>
      <w:r w:rsidRPr="00434036">
        <w:rPr>
          <w:rFonts w:eastAsiaTheme="minorHAnsi"/>
          <w:sz w:val="24"/>
          <w:szCs w:val="24"/>
          <w:lang w:val="ru-RU"/>
        </w:rPr>
        <w:t>включает</w:t>
      </w:r>
      <w:proofErr w:type="spellEnd"/>
      <w:r w:rsidRPr="00434036">
        <w:rPr>
          <w:rFonts w:eastAsiaTheme="minorHAnsi"/>
          <w:sz w:val="24"/>
          <w:szCs w:val="24"/>
          <w:lang w:val="ru-RU"/>
        </w:rPr>
        <w:t>:</w:t>
      </w:r>
    </w:p>
    <w:p w:rsidR="004971D1" w:rsidRPr="00434036" w:rsidRDefault="004971D1" w:rsidP="00FE0FC9">
      <w:pPr>
        <w:widowControl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434036">
        <w:rPr>
          <w:rFonts w:eastAsia="OpenSymbol"/>
          <w:sz w:val="24"/>
          <w:szCs w:val="24"/>
          <w:lang w:val="ru-RU"/>
        </w:rPr>
        <w:t xml:space="preserve"> </w:t>
      </w:r>
      <w:r w:rsidRPr="00434036">
        <w:rPr>
          <w:rFonts w:eastAsiaTheme="minorHAnsi"/>
          <w:sz w:val="24"/>
          <w:szCs w:val="24"/>
          <w:lang w:val="ru-RU"/>
        </w:rPr>
        <w:t>Разнообразные культурные практики</w:t>
      </w:r>
    </w:p>
    <w:p w:rsidR="004971D1" w:rsidRPr="00434036" w:rsidRDefault="004971D1" w:rsidP="00FE0FC9">
      <w:pPr>
        <w:widowControl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434036">
        <w:rPr>
          <w:rFonts w:eastAsia="OpenSymbol"/>
          <w:sz w:val="24"/>
          <w:szCs w:val="24"/>
          <w:lang w:val="ru-RU"/>
        </w:rPr>
        <w:t xml:space="preserve"> </w:t>
      </w:r>
      <w:r w:rsidRPr="00434036">
        <w:rPr>
          <w:rFonts w:eastAsiaTheme="minorHAnsi"/>
          <w:sz w:val="24"/>
          <w:szCs w:val="24"/>
          <w:lang w:val="ru-RU"/>
        </w:rPr>
        <w:t>Работу с книгой</w:t>
      </w:r>
    </w:p>
    <w:p w:rsidR="004971D1" w:rsidRPr="00434036" w:rsidRDefault="004971D1" w:rsidP="00FE0FC9">
      <w:pPr>
        <w:widowControl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434036">
        <w:rPr>
          <w:rFonts w:eastAsia="OpenSymbol"/>
          <w:sz w:val="24"/>
          <w:szCs w:val="24"/>
          <w:lang w:val="ru-RU"/>
        </w:rPr>
        <w:t xml:space="preserve"> </w:t>
      </w:r>
      <w:r w:rsidRPr="00434036">
        <w:rPr>
          <w:rFonts w:eastAsiaTheme="minorHAnsi"/>
          <w:sz w:val="24"/>
          <w:szCs w:val="24"/>
          <w:lang w:val="ru-RU"/>
        </w:rPr>
        <w:t xml:space="preserve">Работу по воспитанию у детей культурно-гигиенических навыков и </w:t>
      </w:r>
      <w:proofErr w:type="spellStart"/>
      <w:r w:rsidRPr="00434036">
        <w:rPr>
          <w:rFonts w:eastAsiaTheme="minorHAnsi"/>
          <w:sz w:val="24"/>
          <w:szCs w:val="24"/>
          <w:lang w:val="ru-RU"/>
        </w:rPr>
        <w:t>культурыздоровья</w:t>
      </w:r>
      <w:proofErr w:type="spellEnd"/>
    </w:p>
    <w:p w:rsidR="003653E7" w:rsidRDefault="004971D1" w:rsidP="00FE0FC9">
      <w:pPr>
        <w:widowControl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434036">
        <w:rPr>
          <w:rFonts w:eastAsia="OpenSymbol"/>
          <w:sz w:val="24"/>
          <w:szCs w:val="24"/>
          <w:lang w:val="ru-RU"/>
        </w:rPr>
        <w:t xml:space="preserve"> </w:t>
      </w:r>
      <w:r w:rsidRPr="00434036">
        <w:rPr>
          <w:rFonts w:eastAsiaTheme="minorHAnsi"/>
          <w:sz w:val="24"/>
          <w:szCs w:val="24"/>
          <w:lang w:val="ru-RU"/>
        </w:rPr>
        <w:t>Индивидуальное общение</w:t>
      </w:r>
      <w:r w:rsidR="003653E7">
        <w:rPr>
          <w:rFonts w:eastAsiaTheme="minorHAnsi"/>
          <w:sz w:val="24"/>
          <w:szCs w:val="24"/>
          <w:lang w:val="ru-RU"/>
        </w:rPr>
        <w:t>.</w:t>
      </w:r>
    </w:p>
    <w:p w:rsidR="00B906CC" w:rsidRDefault="00B906CC" w:rsidP="003653E7">
      <w:pPr>
        <w:rPr>
          <w:b/>
          <w:sz w:val="24"/>
          <w:szCs w:val="24"/>
          <w:lang w:val="ru-RU"/>
        </w:rPr>
      </w:pPr>
    </w:p>
    <w:p w:rsidR="00B906CC" w:rsidRDefault="00B906CC" w:rsidP="003653E7">
      <w:pPr>
        <w:rPr>
          <w:b/>
          <w:sz w:val="24"/>
          <w:szCs w:val="24"/>
          <w:lang w:val="ru-RU"/>
        </w:rPr>
      </w:pPr>
    </w:p>
    <w:p w:rsidR="003653E7" w:rsidRPr="005339A3" w:rsidRDefault="003653E7" w:rsidP="003653E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2.3.</w:t>
      </w:r>
      <w:r w:rsidRPr="00645A27">
        <w:rPr>
          <w:b/>
          <w:sz w:val="24"/>
          <w:szCs w:val="24"/>
          <w:lang w:val="ru-RU"/>
        </w:rPr>
        <w:t xml:space="preserve">Культурные </w:t>
      </w:r>
      <w:proofErr w:type="gramStart"/>
      <w:r w:rsidRPr="00645A27">
        <w:rPr>
          <w:b/>
          <w:sz w:val="24"/>
          <w:szCs w:val="24"/>
          <w:lang w:val="ru-RU"/>
        </w:rPr>
        <w:t>практики</w:t>
      </w:r>
      <w:proofErr w:type="gramEnd"/>
      <w:r w:rsidRPr="00645A27">
        <w:rPr>
          <w:b/>
          <w:sz w:val="24"/>
          <w:szCs w:val="24"/>
          <w:lang w:val="ru-RU"/>
        </w:rPr>
        <w:t xml:space="preserve"> реализуемые в обязательной части Программы и в части Программы, формируемой участниками образовательных отношений </w:t>
      </w:r>
    </w:p>
    <w:p w:rsidR="003653E7" w:rsidRPr="005339A3" w:rsidRDefault="003653E7" w:rsidP="00B906CC">
      <w:pPr>
        <w:jc w:val="both"/>
        <w:rPr>
          <w:sz w:val="24"/>
          <w:szCs w:val="24"/>
          <w:lang w:val="ru-RU"/>
        </w:rPr>
      </w:pPr>
      <w:proofErr w:type="gramStart"/>
      <w:r w:rsidRPr="005339A3">
        <w:rPr>
          <w:sz w:val="24"/>
          <w:szCs w:val="24"/>
          <w:lang w:val="ru-RU"/>
        </w:rPr>
        <w:t>Совместная игра воспитателя и детей, самодеятельная детская игра (сюжетно-</w:t>
      </w:r>
      <w:proofErr w:type="gramEnd"/>
    </w:p>
    <w:p w:rsidR="003653E7" w:rsidRPr="005339A3" w:rsidRDefault="003653E7" w:rsidP="00B906CC">
      <w:pPr>
        <w:pStyle w:val="a3"/>
        <w:ind w:left="119" w:right="238"/>
        <w:jc w:val="both"/>
        <w:rPr>
          <w:lang w:val="ru-RU"/>
        </w:rPr>
      </w:pPr>
      <w:r w:rsidRPr="005339A3">
        <w:rPr>
          <w:lang w:val="ru-RU"/>
        </w:rPr>
        <w:t>ролевая, режиссерская, игра-драматизация, строительно-конструктивные игры). Является ведущей культурной практикой для детей дошкольного возраста.</w:t>
      </w:r>
    </w:p>
    <w:p w:rsidR="003653E7" w:rsidRPr="005339A3" w:rsidRDefault="003653E7" w:rsidP="00B906CC">
      <w:pPr>
        <w:ind w:left="119" w:right="240" w:firstLine="710"/>
        <w:jc w:val="both"/>
        <w:rPr>
          <w:sz w:val="24"/>
          <w:szCs w:val="24"/>
          <w:lang w:val="ru-RU"/>
        </w:rPr>
      </w:pPr>
      <w:r w:rsidRPr="005339A3">
        <w:rPr>
          <w:b/>
          <w:i/>
          <w:sz w:val="24"/>
          <w:szCs w:val="24"/>
          <w:lang w:val="ru-RU"/>
        </w:rPr>
        <w:t xml:space="preserve">Ситуации общения и накопления положительного социально-эмоционального опыта </w:t>
      </w:r>
      <w:r w:rsidRPr="005339A3">
        <w:rPr>
          <w:sz w:val="24"/>
          <w:szCs w:val="24"/>
          <w:lang w:val="ru-RU"/>
        </w:rPr>
        <w:t>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</w:t>
      </w:r>
    </w:p>
    <w:p w:rsidR="003653E7" w:rsidRPr="005339A3" w:rsidRDefault="003653E7" w:rsidP="00B906CC">
      <w:pPr>
        <w:pStyle w:val="a3"/>
        <w:tabs>
          <w:tab w:val="left" w:pos="2242"/>
        </w:tabs>
        <w:ind w:left="119" w:right="241" w:firstLine="710"/>
        <w:jc w:val="both"/>
        <w:rPr>
          <w:lang w:val="ru-RU"/>
        </w:rPr>
      </w:pPr>
      <w:r w:rsidRPr="005339A3">
        <w:rPr>
          <w:b/>
          <w:i/>
          <w:lang w:val="ru-RU"/>
        </w:rPr>
        <w:t>Развитие</w:t>
      </w:r>
      <w:r w:rsidRPr="005339A3">
        <w:rPr>
          <w:b/>
          <w:i/>
          <w:lang w:val="ru-RU"/>
        </w:rPr>
        <w:tab/>
        <w:t xml:space="preserve">сенсорной культуры и ориентировки в окружающем мире </w:t>
      </w:r>
      <w:r w:rsidRPr="005339A3">
        <w:rPr>
          <w:lang w:val="ru-RU"/>
        </w:rPr>
        <w:t>– система заданий преимущественно игрового характера, обеспечивающая становление системы сенсорных эталоно</w:t>
      </w:r>
      <w:proofErr w:type="gramStart"/>
      <w:r w:rsidRPr="005339A3">
        <w:rPr>
          <w:lang w:val="ru-RU"/>
        </w:rPr>
        <w:t>в(</w:t>
      </w:r>
      <w:proofErr w:type="gramEnd"/>
      <w:r w:rsidRPr="005339A3">
        <w:rPr>
          <w:lang w:val="ru-RU"/>
        </w:rPr>
        <w:t xml:space="preserve">цвета, формы, пространственных отношений и </w:t>
      </w:r>
      <w:r w:rsidRPr="005339A3">
        <w:rPr>
          <w:lang w:val="ru-RU"/>
        </w:rPr>
        <w:lastRenderedPageBreak/>
        <w:t xml:space="preserve">др.),освоение способов познания(умение сравнивать, классифицировать, составлять  </w:t>
      </w:r>
      <w:proofErr w:type="spellStart"/>
      <w:r w:rsidRPr="005339A3">
        <w:rPr>
          <w:lang w:val="ru-RU"/>
        </w:rPr>
        <w:t>сериационные</w:t>
      </w:r>
      <w:proofErr w:type="spellEnd"/>
      <w:r w:rsidRPr="005339A3">
        <w:rPr>
          <w:lang w:val="ru-RU"/>
        </w:rPr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3653E7" w:rsidRPr="005339A3" w:rsidRDefault="003653E7" w:rsidP="00B906CC">
      <w:pPr>
        <w:ind w:left="119" w:firstLine="710"/>
        <w:jc w:val="both"/>
        <w:rPr>
          <w:sz w:val="24"/>
          <w:szCs w:val="24"/>
          <w:lang w:val="ru-RU"/>
        </w:rPr>
      </w:pPr>
      <w:r w:rsidRPr="005339A3">
        <w:rPr>
          <w:b/>
          <w:i/>
          <w:sz w:val="24"/>
          <w:szCs w:val="24"/>
          <w:lang w:val="ru-RU"/>
        </w:rPr>
        <w:t xml:space="preserve">Коллективная и индивидуальная трудовая деятельность </w:t>
      </w:r>
      <w:r w:rsidRPr="005339A3">
        <w:rPr>
          <w:sz w:val="24"/>
          <w:szCs w:val="24"/>
          <w:lang w:val="ru-RU"/>
        </w:rPr>
        <w:t>носит общественно полезный характер и организуется как хозяйственно-бытовой труд и труд в природе.</w:t>
      </w:r>
    </w:p>
    <w:p w:rsidR="003653E7" w:rsidRPr="005339A3" w:rsidRDefault="003653E7" w:rsidP="00B906CC">
      <w:pPr>
        <w:pStyle w:val="a3"/>
        <w:ind w:left="119" w:right="246" w:firstLine="710"/>
        <w:jc w:val="both"/>
        <w:rPr>
          <w:lang w:val="ru-RU"/>
        </w:rPr>
      </w:pPr>
      <w:r w:rsidRPr="005339A3">
        <w:rPr>
          <w:b/>
          <w:i/>
          <w:lang w:val="ru-RU"/>
        </w:rPr>
        <w:t xml:space="preserve">Творческая мастерская </w:t>
      </w:r>
      <w:r w:rsidRPr="005339A3">
        <w:rPr>
          <w:lang w:val="ru-RU"/>
        </w:rPr>
        <w:t>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игры и коллекционирование.</w:t>
      </w:r>
    </w:p>
    <w:p w:rsidR="003653E7" w:rsidRPr="005339A3" w:rsidRDefault="003653E7" w:rsidP="00B906CC">
      <w:pPr>
        <w:pStyle w:val="a3"/>
        <w:ind w:left="119" w:right="251" w:firstLine="710"/>
        <w:jc w:val="both"/>
        <w:rPr>
          <w:lang w:val="ru-RU"/>
        </w:rPr>
      </w:pPr>
      <w:r w:rsidRPr="005339A3">
        <w:rPr>
          <w:b/>
          <w:i/>
          <w:lang w:val="ru-RU"/>
        </w:rPr>
        <w:t xml:space="preserve">Детский досуг </w:t>
      </w:r>
      <w:r w:rsidRPr="005339A3">
        <w:rPr>
          <w:lang w:val="ru-RU"/>
        </w:rPr>
        <w:t>вид деятельности, целенаправленно организуемый взрослыми для игры, отдыха (например, для занятий рукоделием, художественным трудом).</w:t>
      </w:r>
    </w:p>
    <w:p w:rsidR="003653E7" w:rsidRPr="005339A3" w:rsidRDefault="003653E7" w:rsidP="003653E7">
      <w:pPr>
        <w:pStyle w:val="a3"/>
        <w:ind w:left="119" w:right="246" w:firstLine="710"/>
        <w:jc w:val="both"/>
        <w:rPr>
          <w:lang w:val="ru-RU"/>
        </w:rPr>
      </w:pPr>
      <w:r w:rsidRPr="005339A3">
        <w:rPr>
          <w:b/>
          <w:i/>
          <w:lang w:val="ru-RU"/>
        </w:rPr>
        <w:t xml:space="preserve">Развлечения </w:t>
      </w:r>
      <w:r w:rsidRPr="005339A3">
        <w:rPr>
          <w:lang w:val="ru-RU"/>
        </w:rPr>
        <w:t>способствуют разностороннему развитию, знакомят с различными видами искусства, пробуждают радостные чувства, поднимают настроение и жизненный тонус, повышают двигательную активность. Развлечения с одной стороны, закрепляют навыки и умения, полученные на занятиях, а с другой – в интересной форме вызывают потребность в познании нового, расширяют кругозор, знания об окружающем мире.</w:t>
      </w:r>
    </w:p>
    <w:p w:rsidR="003653E7" w:rsidRPr="005339A3" w:rsidRDefault="003653E7" w:rsidP="003653E7">
      <w:pPr>
        <w:pStyle w:val="a3"/>
        <w:ind w:left="119" w:right="241" w:firstLine="710"/>
        <w:jc w:val="both"/>
        <w:rPr>
          <w:lang w:val="ru-RU"/>
        </w:rPr>
      </w:pPr>
      <w:r w:rsidRPr="005339A3">
        <w:rPr>
          <w:b/>
          <w:i/>
          <w:lang w:val="ru-RU"/>
        </w:rPr>
        <w:t xml:space="preserve">Проектная деятельность </w:t>
      </w:r>
      <w:r w:rsidRPr="005339A3">
        <w:rPr>
          <w:lang w:val="ru-RU"/>
        </w:rPr>
        <w:t>является одной из привлекательных и результативных форм совместной партнёрской деятельности дошкольников, реализуется как вид культурной практики ребенка, которая направлена на развитие у него универсальных культурных способов действий (умений), универсальных компетентностей, помогающих ему действовать во всех обстоятельствах жизни и деятельности. Проектная деятельность охватывает разные стороны развития личности дошкольников, начиная с младшего возраста, в проектной деятельности ребенок чувствует себя субъектом, поскольку получает возможность быть самостоятельным, инициативным, активным деятелем, который ответственен за опыт своей деятельности, свои поступки.</w:t>
      </w:r>
    </w:p>
    <w:p w:rsidR="003653E7" w:rsidRPr="005339A3" w:rsidRDefault="003653E7" w:rsidP="003653E7">
      <w:pPr>
        <w:pStyle w:val="a3"/>
        <w:ind w:left="119" w:right="239" w:firstLine="710"/>
        <w:jc w:val="both"/>
        <w:rPr>
          <w:lang w:val="ru-RU"/>
        </w:rPr>
      </w:pPr>
      <w:r w:rsidRPr="005339A3">
        <w:rPr>
          <w:b/>
          <w:i/>
          <w:lang w:val="ru-RU"/>
        </w:rPr>
        <w:t xml:space="preserve">Познавательно-исследовательская деятельность </w:t>
      </w:r>
      <w:r w:rsidRPr="005339A3">
        <w:rPr>
          <w:i/>
          <w:lang w:val="ru-RU"/>
        </w:rPr>
        <w:t xml:space="preserve">– </w:t>
      </w:r>
      <w:r w:rsidRPr="005339A3">
        <w:rPr>
          <w:lang w:val="ru-RU"/>
        </w:rPr>
        <w:t>детское экспериментирование важно не только для развития познавательных процессов и мыслительных операций, но и для формирования самостоятельности, целеполагания, способности преобразовывать предметы и явления для достижения определенного результата. Процесс самостоятельного исследования новых объектов захватывает дошкольников особенно сильно, когда они могут не только осмотреть и ощупать эти объекты, но и преобразовать, изменить их с целью познания внутренних связей и отношений.</w:t>
      </w:r>
    </w:p>
    <w:p w:rsidR="003653E7" w:rsidRPr="005339A3" w:rsidRDefault="003653E7" w:rsidP="00572455">
      <w:pPr>
        <w:pStyle w:val="1"/>
        <w:ind w:left="643" w:right="229"/>
        <w:rPr>
          <w:sz w:val="24"/>
          <w:szCs w:val="24"/>
          <w:lang w:val="ru-RU"/>
        </w:rPr>
      </w:pPr>
      <w:r w:rsidRPr="005339A3">
        <w:rPr>
          <w:sz w:val="24"/>
          <w:szCs w:val="24"/>
          <w:lang w:val="ru-RU"/>
        </w:rPr>
        <w:t xml:space="preserve"> Направления реализация культурных практик в образовательном процессе</w:t>
      </w:r>
    </w:p>
    <w:tbl>
      <w:tblPr>
        <w:tblStyle w:val="TableNormal"/>
        <w:tblW w:w="965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4840"/>
      </w:tblGrid>
      <w:tr w:rsidR="003653E7" w:rsidRPr="00FE0125" w:rsidTr="00001508">
        <w:trPr>
          <w:trHeight w:val="954"/>
        </w:trPr>
        <w:tc>
          <w:tcPr>
            <w:tcW w:w="4817" w:type="dxa"/>
          </w:tcPr>
          <w:p w:rsidR="003653E7" w:rsidRPr="005339A3" w:rsidRDefault="003653E7" w:rsidP="001D17DC">
            <w:pPr>
              <w:pStyle w:val="TableParagraph"/>
              <w:ind w:left="1455" w:right="231" w:hanging="481"/>
              <w:rPr>
                <w:b/>
                <w:sz w:val="24"/>
                <w:szCs w:val="24"/>
                <w:lang w:val="ru-RU"/>
              </w:rPr>
            </w:pPr>
            <w:r w:rsidRPr="005339A3">
              <w:rPr>
                <w:b/>
                <w:sz w:val="24"/>
                <w:szCs w:val="24"/>
                <w:lang w:val="ru-RU"/>
              </w:rPr>
              <w:t>Культурные практики на основе инициатив детей</w:t>
            </w:r>
          </w:p>
        </w:tc>
        <w:tc>
          <w:tcPr>
            <w:tcW w:w="4840" w:type="dxa"/>
          </w:tcPr>
          <w:p w:rsidR="003653E7" w:rsidRPr="005339A3" w:rsidRDefault="003653E7" w:rsidP="001D17DC">
            <w:pPr>
              <w:pStyle w:val="TableParagraph"/>
              <w:ind w:left="513" w:right="485" w:firstLine="835"/>
              <w:rPr>
                <w:b/>
                <w:sz w:val="24"/>
                <w:szCs w:val="24"/>
                <w:lang w:val="ru-RU"/>
              </w:rPr>
            </w:pPr>
            <w:r w:rsidRPr="005339A3">
              <w:rPr>
                <w:b/>
                <w:sz w:val="24"/>
                <w:szCs w:val="24"/>
                <w:lang w:val="ru-RU"/>
              </w:rPr>
              <w:t>Культурные практики, инициируемые, организуемые и</w:t>
            </w:r>
          </w:p>
          <w:p w:rsidR="003653E7" w:rsidRPr="005339A3" w:rsidRDefault="003653E7" w:rsidP="001D17DC">
            <w:pPr>
              <w:pStyle w:val="TableParagraph"/>
              <w:ind w:left="829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5339A3">
              <w:rPr>
                <w:b/>
                <w:sz w:val="24"/>
                <w:szCs w:val="24"/>
                <w:lang w:val="ru-RU"/>
              </w:rPr>
              <w:t>направляемые</w:t>
            </w:r>
            <w:proofErr w:type="gramEnd"/>
            <w:r w:rsidRPr="005339A3">
              <w:rPr>
                <w:b/>
                <w:sz w:val="24"/>
                <w:szCs w:val="24"/>
                <w:lang w:val="ru-RU"/>
              </w:rPr>
              <w:t xml:space="preserve"> взрослыми</w:t>
            </w:r>
          </w:p>
        </w:tc>
      </w:tr>
      <w:tr w:rsidR="003653E7" w:rsidRPr="00FE0125" w:rsidTr="00001508">
        <w:trPr>
          <w:trHeight w:val="4008"/>
        </w:trPr>
        <w:tc>
          <w:tcPr>
            <w:tcW w:w="4817" w:type="dxa"/>
          </w:tcPr>
          <w:p w:rsidR="003653E7" w:rsidRPr="005339A3" w:rsidRDefault="003653E7" w:rsidP="00001508">
            <w:pPr>
              <w:pStyle w:val="TableParagraph"/>
              <w:ind w:left="110" w:right="94"/>
              <w:jc w:val="both"/>
              <w:rPr>
                <w:sz w:val="24"/>
                <w:szCs w:val="24"/>
                <w:lang w:val="ru-RU"/>
              </w:rPr>
            </w:pPr>
            <w:r w:rsidRPr="005339A3">
              <w:rPr>
                <w:sz w:val="24"/>
                <w:szCs w:val="24"/>
                <w:lang w:val="ru-RU"/>
              </w:rPr>
              <w:lastRenderedPageBreak/>
              <w:t>Самостоятельная детская деятельность, которая протекает как индивидуально,  так и в процессе сотрудничества со сверстниками; детская активность направлена на самостоятельное познание окружающего, поиски ответов на возникшие вопросы, воспроизведение способов действий и апробацию культурных образцов, норм, творческую реализацию замыслов, наблюдение, исследование заинтересовавших ребенка объектов, индивидуальную и совместную со сверстниками игровую, художественную,</w:t>
            </w:r>
          </w:p>
          <w:p w:rsidR="003653E7" w:rsidRPr="005339A3" w:rsidRDefault="003653E7" w:rsidP="00001508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5339A3"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5339A3">
              <w:rPr>
                <w:sz w:val="24"/>
                <w:szCs w:val="24"/>
              </w:rPr>
              <w:t>онструктивнуюдеятельность</w:t>
            </w:r>
            <w:proofErr w:type="spellEnd"/>
            <w:r w:rsidRPr="005339A3">
              <w:rPr>
                <w:sz w:val="24"/>
                <w:szCs w:val="24"/>
              </w:rPr>
              <w:t>.</w:t>
            </w:r>
          </w:p>
        </w:tc>
        <w:tc>
          <w:tcPr>
            <w:tcW w:w="4840" w:type="dxa"/>
          </w:tcPr>
          <w:p w:rsidR="003653E7" w:rsidRPr="005339A3" w:rsidRDefault="003653E7" w:rsidP="00001508">
            <w:pPr>
              <w:pStyle w:val="TableParagraph"/>
              <w:tabs>
                <w:tab w:val="left" w:pos="2504"/>
                <w:tab w:val="left" w:pos="2926"/>
              </w:tabs>
              <w:ind w:left="109" w:right="9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339A3">
              <w:rPr>
                <w:sz w:val="24"/>
                <w:szCs w:val="24"/>
                <w:lang w:val="ru-RU"/>
              </w:rPr>
              <w:t>Деятельность</w:t>
            </w:r>
            <w:proofErr w:type="gramEnd"/>
            <w:r w:rsidRPr="005339A3">
              <w:rPr>
                <w:sz w:val="24"/>
                <w:szCs w:val="24"/>
                <w:lang w:val="ru-RU"/>
              </w:rPr>
              <w:tab/>
            </w:r>
            <w:r w:rsidRPr="005339A3">
              <w:rPr>
                <w:sz w:val="24"/>
                <w:szCs w:val="24"/>
                <w:lang w:val="ru-RU"/>
              </w:rPr>
              <w:tab/>
            </w:r>
            <w:r w:rsidRPr="005339A3">
              <w:rPr>
                <w:spacing w:val="-1"/>
                <w:sz w:val="24"/>
                <w:szCs w:val="24"/>
                <w:lang w:val="ru-RU"/>
              </w:rPr>
              <w:t xml:space="preserve">инициируемая </w:t>
            </w:r>
            <w:r w:rsidRPr="005339A3">
              <w:rPr>
                <w:sz w:val="24"/>
                <w:szCs w:val="24"/>
                <w:lang w:val="ru-RU"/>
              </w:rPr>
              <w:t>воспитателем, направленная на развитие самостоятельной</w:t>
            </w:r>
            <w:r w:rsidRPr="005339A3">
              <w:rPr>
                <w:sz w:val="24"/>
                <w:szCs w:val="24"/>
                <w:lang w:val="ru-RU"/>
              </w:rPr>
              <w:tab/>
            </w:r>
            <w:r w:rsidRPr="005339A3">
              <w:rPr>
                <w:spacing w:val="-1"/>
                <w:sz w:val="24"/>
                <w:szCs w:val="24"/>
                <w:lang w:val="ru-RU"/>
              </w:rPr>
              <w:t xml:space="preserve">коммуникативной, </w:t>
            </w:r>
            <w:r w:rsidRPr="005339A3">
              <w:rPr>
                <w:sz w:val="24"/>
                <w:szCs w:val="24"/>
                <w:lang w:val="ru-RU"/>
              </w:rPr>
              <w:t>исследовательской, творческой и социальной активности дошкольников и основываются на поддержке детских инициатив и интересов; проектируются воспитателем в соответствии с решаемыми образовательными задачами в соответствии с содержанием тематического</w:t>
            </w:r>
            <w:r w:rsidRPr="005339A3">
              <w:rPr>
                <w:sz w:val="24"/>
                <w:szCs w:val="24"/>
                <w:lang w:val="ru-RU"/>
              </w:rPr>
              <w:tab/>
            </w:r>
            <w:r w:rsidRPr="005339A3">
              <w:rPr>
                <w:sz w:val="24"/>
                <w:szCs w:val="24"/>
                <w:lang w:val="ru-RU"/>
              </w:rPr>
              <w:tab/>
              <w:t>планирования, возрастными возможностями детей, актуальными интересами.</w:t>
            </w:r>
          </w:p>
        </w:tc>
      </w:tr>
    </w:tbl>
    <w:p w:rsidR="003653E7" w:rsidRDefault="003653E7" w:rsidP="00FE0FC9">
      <w:pPr>
        <w:widowControl/>
        <w:adjustRightInd w:val="0"/>
        <w:jc w:val="both"/>
        <w:rPr>
          <w:rFonts w:eastAsiaTheme="minorHAnsi"/>
          <w:sz w:val="24"/>
          <w:szCs w:val="24"/>
          <w:lang w:val="ru-RU"/>
        </w:rPr>
      </w:pPr>
    </w:p>
    <w:p w:rsidR="00B53073" w:rsidRPr="00434036" w:rsidRDefault="00B53073" w:rsidP="00FE0FC9">
      <w:pPr>
        <w:widowControl/>
        <w:adjustRightInd w:val="0"/>
        <w:jc w:val="both"/>
        <w:rPr>
          <w:rFonts w:eastAsiaTheme="minorHAnsi"/>
          <w:sz w:val="24"/>
          <w:szCs w:val="24"/>
          <w:lang w:val="ru-RU"/>
        </w:rPr>
      </w:pPr>
    </w:p>
    <w:p w:rsidR="00B53073" w:rsidRPr="00434036" w:rsidRDefault="003653E7" w:rsidP="00FE0FC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2.4</w:t>
      </w:r>
      <w:r w:rsidR="004971D1" w:rsidRPr="00434036">
        <w:rPr>
          <w:rFonts w:ascii="Times New Roman" w:hAnsi="Times New Roman" w:cs="Times New Roman"/>
          <w:b/>
          <w:bCs/>
          <w:sz w:val="24"/>
          <w:szCs w:val="24"/>
        </w:rPr>
        <w:t>.Способы и направления поддержки детской инициативы</w:t>
      </w:r>
    </w:p>
    <w:p w:rsidR="004971D1" w:rsidRPr="00434036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r w:rsidRPr="00434036">
        <w:rPr>
          <w:sz w:val="24"/>
          <w:szCs w:val="24"/>
          <w:lang w:val="ru-RU"/>
        </w:rPr>
        <w:t>Основным направлением педагогической деятельности является создание благоприятной среды для поддержки детской инициативы с учетом специфики возраста.</w:t>
      </w:r>
    </w:p>
    <w:p w:rsidR="004971D1" w:rsidRPr="00434036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r w:rsidRPr="00434036">
        <w:rPr>
          <w:sz w:val="24"/>
          <w:szCs w:val="24"/>
          <w:lang w:val="ru-RU"/>
        </w:rPr>
        <w:t>Поддержка направлений и способов детской инициативы может реализовываться как в совместной, так и в самостоятельной деятельности.</w:t>
      </w:r>
    </w:p>
    <w:p w:rsidR="004971D1" w:rsidRPr="00434036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r w:rsidRPr="00434036">
        <w:rPr>
          <w:sz w:val="24"/>
          <w:szCs w:val="24"/>
          <w:lang w:val="ru-RU"/>
        </w:rPr>
        <w:t xml:space="preserve">Учитывая основные виды деятельности дошкольника, педагогами используются следующие </w:t>
      </w:r>
      <w:r w:rsidRPr="00434036">
        <w:rPr>
          <w:bCs/>
          <w:sz w:val="24"/>
          <w:szCs w:val="24"/>
          <w:lang w:val="ru-RU"/>
        </w:rPr>
        <w:t>направления детской инициативы</w:t>
      </w:r>
      <w:r w:rsidRPr="00434036">
        <w:rPr>
          <w:sz w:val="24"/>
          <w:szCs w:val="24"/>
          <w:lang w:val="ru-RU"/>
        </w:rPr>
        <w:t>:</w:t>
      </w:r>
    </w:p>
    <w:p w:rsidR="004971D1" w:rsidRPr="00434036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r w:rsidRPr="00434036">
        <w:rPr>
          <w:rFonts w:eastAsia="OpenSymbol"/>
          <w:sz w:val="24"/>
          <w:szCs w:val="24"/>
        </w:rPr>
        <w:t></w:t>
      </w:r>
      <w:r w:rsidRPr="00434036">
        <w:rPr>
          <w:sz w:val="24"/>
          <w:szCs w:val="24"/>
          <w:lang w:val="ru-RU"/>
        </w:rPr>
        <w:t xml:space="preserve">Старший возраст - </w:t>
      </w:r>
      <w:proofErr w:type="spellStart"/>
      <w:r w:rsidRPr="00434036">
        <w:rPr>
          <w:sz w:val="24"/>
          <w:szCs w:val="24"/>
          <w:lang w:val="ru-RU"/>
        </w:rPr>
        <w:t>внеситуативно</w:t>
      </w:r>
      <w:proofErr w:type="spellEnd"/>
      <w:r w:rsidRPr="00434036">
        <w:rPr>
          <w:sz w:val="24"/>
          <w:szCs w:val="24"/>
          <w:lang w:val="ru-RU"/>
        </w:rPr>
        <w:t xml:space="preserve">-личностное общение, научение и </w:t>
      </w:r>
      <w:r w:rsidRPr="00434036">
        <w:rPr>
          <w:bCs/>
          <w:sz w:val="24"/>
          <w:szCs w:val="24"/>
          <w:lang w:val="ru-RU"/>
        </w:rPr>
        <w:t>способы поддержки детской инициативы</w:t>
      </w:r>
      <w:r w:rsidRPr="00434036">
        <w:rPr>
          <w:sz w:val="24"/>
          <w:szCs w:val="24"/>
          <w:lang w:val="ru-RU"/>
        </w:rPr>
        <w:t>:</w:t>
      </w:r>
    </w:p>
    <w:p w:rsidR="004971D1" w:rsidRPr="00434036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r w:rsidRPr="00434036">
        <w:rPr>
          <w:rFonts w:eastAsia="OpenSymbol"/>
          <w:sz w:val="24"/>
          <w:szCs w:val="24"/>
        </w:rPr>
        <w:t></w:t>
      </w:r>
      <w:r w:rsidRPr="00434036">
        <w:rPr>
          <w:sz w:val="24"/>
          <w:szCs w:val="24"/>
          <w:lang w:val="ru-RU"/>
        </w:rPr>
        <w:t>Выбор оптимального уровня нагрузки (в соответствии со способностями и возможностями ребенка так, чтобы он справился с заданием)</w:t>
      </w:r>
    </w:p>
    <w:p w:rsidR="004971D1" w:rsidRPr="00434036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proofErr w:type="gramStart"/>
      <w:r w:rsidRPr="00434036">
        <w:rPr>
          <w:rFonts w:eastAsia="OpenSymbol"/>
          <w:sz w:val="24"/>
          <w:szCs w:val="24"/>
        </w:rPr>
        <w:t></w:t>
      </w:r>
      <w:r w:rsidRPr="00434036">
        <w:rPr>
          <w:sz w:val="24"/>
          <w:szCs w:val="24"/>
          <w:lang w:val="ru-RU"/>
        </w:rPr>
        <w:t>Приобщение к труду, социальным, нравственным нормам и т. д.</w:t>
      </w:r>
      <w:proofErr w:type="gramEnd"/>
    </w:p>
    <w:p w:rsidR="004971D1" w:rsidRPr="00434036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r w:rsidRPr="00434036">
        <w:rPr>
          <w:rFonts w:eastAsia="OpenSymbol"/>
          <w:sz w:val="24"/>
          <w:szCs w:val="24"/>
        </w:rPr>
        <w:t></w:t>
      </w:r>
      <w:r w:rsidRPr="00434036">
        <w:rPr>
          <w:sz w:val="24"/>
          <w:szCs w:val="24"/>
          <w:lang w:val="ru-RU"/>
        </w:rPr>
        <w:t>Похвала, подбадривание (правильности осуществляемого ребенком действия, а не его самого)</w:t>
      </w:r>
    </w:p>
    <w:p w:rsidR="004971D1" w:rsidRPr="00434036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r w:rsidRPr="00434036">
        <w:rPr>
          <w:rFonts w:eastAsia="OpenSymbol"/>
          <w:sz w:val="24"/>
          <w:szCs w:val="24"/>
        </w:rPr>
        <w:t></w:t>
      </w:r>
      <w:r w:rsidRPr="00434036">
        <w:rPr>
          <w:sz w:val="24"/>
          <w:szCs w:val="24"/>
          <w:lang w:val="ru-RU"/>
        </w:rPr>
        <w:t>Положительная оценка (как итогового, так и промежуточного результата)</w:t>
      </w:r>
    </w:p>
    <w:p w:rsidR="004971D1" w:rsidRPr="00434036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r w:rsidRPr="00434036">
        <w:rPr>
          <w:rFonts w:eastAsia="OpenSymbol"/>
          <w:sz w:val="24"/>
          <w:szCs w:val="24"/>
        </w:rPr>
        <w:t></w:t>
      </w:r>
      <w:r w:rsidRPr="00434036">
        <w:rPr>
          <w:sz w:val="24"/>
          <w:szCs w:val="24"/>
          <w:lang w:val="ru-RU"/>
        </w:rPr>
        <w:t>Поощрение (в процессе деятельности: активности, творческого (не схожего с предложенным образцом результата, задумки) подхода ребенка и т. д.)</w:t>
      </w:r>
    </w:p>
    <w:p w:rsidR="004971D1" w:rsidRPr="00434036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r w:rsidRPr="00434036">
        <w:rPr>
          <w:rFonts w:eastAsia="OpenSymbol"/>
          <w:sz w:val="24"/>
          <w:szCs w:val="24"/>
        </w:rPr>
        <w:t></w:t>
      </w:r>
      <w:r w:rsidRPr="00434036">
        <w:rPr>
          <w:sz w:val="24"/>
          <w:szCs w:val="24"/>
          <w:lang w:val="ru-RU"/>
        </w:rPr>
        <w:t>Проявление внимания к интересам и потребностям каждого ребенка</w:t>
      </w:r>
    </w:p>
    <w:p w:rsidR="004971D1" w:rsidRPr="00434036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proofErr w:type="gramStart"/>
      <w:r w:rsidRPr="00434036">
        <w:rPr>
          <w:rFonts w:eastAsia="OpenSymbol"/>
          <w:sz w:val="24"/>
          <w:szCs w:val="24"/>
        </w:rPr>
        <w:t></w:t>
      </w:r>
      <w:r w:rsidRPr="00434036">
        <w:rPr>
          <w:sz w:val="24"/>
          <w:szCs w:val="24"/>
          <w:lang w:val="ru-RU"/>
        </w:rPr>
        <w:t>Косвенная (</w:t>
      </w:r>
      <w:proofErr w:type="spellStart"/>
      <w:r w:rsidRPr="00434036">
        <w:rPr>
          <w:sz w:val="24"/>
          <w:szCs w:val="24"/>
          <w:lang w:val="ru-RU"/>
        </w:rPr>
        <w:t>недирективная</w:t>
      </w:r>
      <w:proofErr w:type="spellEnd"/>
      <w:r w:rsidRPr="00434036">
        <w:rPr>
          <w:sz w:val="24"/>
          <w:szCs w:val="24"/>
          <w:lang w:val="ru-RU"/>
        </w:rPr>
        <w:t>) помощь (подсказать желаемое действие, направить и т. д.)</w:t>
      </w:r>
      <w:proofErr w:type="gramEnd"/>
    </w:p>
    <w:p w:rsidR="004971D1" w:rsidRPr="00434036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proofErr w:type="gramStart"/>
      <w:r w:rsidRPr="00434036">
        <w:rPr>
          <w:rFonts w:eastAsia="OpenSymbol"/>
          <w:sz w:val="24"/>
          <w:szCs w:val="24"/>
        </w:rPr>
        <w:t></w:t>
      </w:r>
      <w:r w:rsidRPr="00434036">
        <w:rPr>
          <w:sz w:val="24"/>
          <w:szCs w:val="24"/>
          <w:lang w:val="ru-RU"/>
        </w:rPr>
        <w:t>Создание ситуаций (общения, игровых, успеха, проблемных и т. д.)</w:t>
      </w:r>
      <w:proofErr w:type="gramEnd"/>
    </w:p>
    <w:p w:rsidR="004971D1" w:rsidRPr="00434036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r w:rsidRPr="00434036">
        <w:rPr>
          <w:rFonts w:eastAsia="OpenSymbol"/>
          <w:sz w:val="24"/>
          <w:szCs w:val="24"/>
        </w:rPr>
        <w:t></w:t>
      </w:r>
      <w:r w:rsidRPr="00434036">
        <w:rPr>
          <w:sz w:val="24"/>
          <w:szCs w:val="24"/>
          <w:lang w:val="ru-RU"/>
        </w:rPr>
        <w:t xml:space="preserve">Личностный пример воспитателя (использование грамотной правильной </w:t>
      </w:r>
      <w:proofErr w:type="spellStart"/>
      <w:r w:rsidRPr="00434036">
        <w:rPr>
          <w:sz w:val="24"/>
          <w:szCs w:val="24"/>
          <w:lang w:val="ru-RU"/>
        </w:rPr>
        <w:t>речи</w:t>
      </w:r>
      <w:proofErr w:type="gramStart"/>
      <w:r w:rsidRPr="00434036">
        <w:rPr>
          <w:sz w:val="24"/>
          <w:szCs w:val="24"/>
          <w:lang w:val="ru-RU"/>
        </w:rPr>
        <w:t>,отношение</w:t>
      </w:r>
      <w:proofErr w:type="spellEnd"/>
      <w:proofErr w:type="gramEnd"/>
      <w:r w:rsidRPr="00434036">
        <w:rPr>
          <w:sz w:val="24"/>
          <w:szCs w:val="24"/>
          <w:lang w:val="ru-RU"/>
        </w:rPr>
        <w:t xml:space="preserve"> к собеседнику, настроение и т. д.)</w:t>
      </w:r>
    </w:p>
    <w:p w:rsidR="004971D1" w:rsidRPr="00434036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proofErr w:type="gramStart"/>
      <w:r w:rsidRPr="00434036">
        <w:rPr>
          <w:rFonts w:eastAsia="OpenSymbol"/>
          <w:sz w:val="24"/>
          <w:szCs w:val="24"/>
        </w:rPr>
        <w:t></w:t>
      </w:r>
      <w:r w:rsidRPr="00434036">
        <w:rPr>
          <w:sz w:val="24"/>
          <w:szCs w:val="24"/>
          <w:lang w:val="ru-RU"/>
        </w:rPr>
        <w:t>Отсутствие запрета (на выбор партнера для действия, игры, роли и т. д.)</w:t>
      </w:r>
      <w:proofErr w:type="gramEnd"/>
    </w:p>
    <w:p w:rsidR="004971D1" w:rsidRPr="00434036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r w:rsidRPr="00434036">
        <w:rPr>
          <w:rFonts w:eastAsia="OpenSymbol"/>
          <w:sz w:val="24"/>
          <w:szCs w:val="24"/>
        </w:rPr>
        <w:t></w:t>
      </w:r>
      <w:r w:rsidRPr="00434036">
        <w:rPr>
          <w:sz w:val="24"/>
          <w:szCs w:val="24"/>
          <w:lang w:val="ru-RU"/>
        </w:rPr>
        <w:t>Предложение альтернативы (другого способа, варианта действия)</w:t>
      </w:r>
    </w:p>
    <w:p w:rsidR="004971D1" w:rsidRPr="00434036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r w:rsidRPr="00434036">
        <w:rPr>
          <w:rFonts w:eastAsia="OpenSymbol"/>
          <w:sz w:val="24"/>
          <w:szCs w:val="24"/>
        </w:rPr>
        <w:t></w:t>
      </w:r>
      <w:r w:rsidRPr="00434036">
        <w:rPr>
          <w:sz w:val="24"/>
          <w:szCs w:val="24"/>
          <w:lang w:val="ru-RU"/>
        </w:rPr>
        <w:t>Неоднократное повторение действия через различные виды деятельности (возможность овладения детьми с разными ведущими видами деятельности)</w:t>
      </w:r>
    </w:p>
    <w:p w:rsidR="004971D1" w:rsidRPr="00434036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r w:rsidRPr="00434036">
        <w:rPr>
          <w:rFonts w:eastAsia="OpenSymbol"/>
          <w:sz w:val="24"/>
          <w:szCs w:val="24"/>
        </w:rPr>
        <w:t></w:t>
      </w:r>
      <w:r w:rsidRPr="00434036">
        <w:rPr>
          <w:sz w:val="24"/>
          <w:szCs w:val="24"/>
          <w:lang w:val="ru-RU"/>
        </w:rPr>
        <w:t xml:space="preserve">Создание предметно-пространственной среды (лабораторное </w:t>
      </w:r>
      <w:proofErr w:type="spellStart"/>
      <w:r w:rsidRPr="00434036">
        <w:rPr>
          <w:sz w:val="24"/>
          <w:szCs w:val="24"/>
          <w:lang w:val="ru-RU"/>
        </w:rPr>
        <w:t>оборудование</w:t>
      </w:r>
      <w:proofErr w:type="gramStart"/>
      <w:r w:rsidRPr="00434036">
        <w:rPr>
          <w:sz w:val="24"/>
          <w:szCs w:val="24"/>
          <w:lang w:val="ru-RU"/>
        </w:rPr>
        <w:t>,материалы</w:t>
      </w:r>
      <w:proofErr w:type="spellEnd"/>
      <w:proofErr w:type="gramEnd"/>
      <w:r w:rsidRPr="00434036">
        <w:rPr>
          <w:sz w:val="24"/>
          <w:szCs w:val="24"/>
          <w:lang w:val="ru-RU"/>
        </w:rPr>
        <w:t>, атрибуты, инвентарь для экспериментирования и других видов деятельности,</w:t>
      </w:r>
    </w:p>
    <w:p w:rsidR="004971D1" w:rsidRPr="00434036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r w:rsidRPr="00434036">
        <w:rPr>
          <w:sz w:val="24"/>
          <w:szCs w:val="24"/>
          <w:lang w:val="ru-RU"/>
        </w:rPr>
        <w:t xml:space="preserve">к </w:t>
      </w:r>
      <w:proofErr w:type="gramStart"/>
      <w:r w:rsidRPr="00434036">
        <w:rPr>
          <w:sz w:val="24"/>
          <w:szCs w:val="24"/>
          <w:lang w:val="ru-RU"/>
        </w:rPr>
        <w:t>которым</w:t>
      </w:r>
      <w:proofErr w:type="gramEnd"/>
      <w:r w:rsidRPr="00434036">
        <w:rPr>
          <w:sz w:val="24"/>
          <w:szCs w:val="24"/>
          <w:lang w:val="ru-RU"/>
        </w:rPr>
        <w:t xml:space="preserve"> обеспечен беспрепятственный доступ и т. д.)</w:t>
      </w:r>
    </w:p>
    <w:p w:rsidR="004971D1" w:rsidRPr="00434036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r w:rsidRPr="00434036">
        <w:rPr>
          <w:rFonts w:eastAsia="OpenSymbol"/>
          <w:sz w:val="24"/>
          <w:szCs w:val="24"/>
        </w:rPr>
        <w:t></w:t>
      </w:r>
      <w:r w:rsidRPr="00434036">
        <w:rPr>
          <w:sz w:val="24"/>
          <w:szCs w:val="24"/>
          <w:lang w:val="ru-RU"/>
        </w:rPr>
        <w:t>Обеспечение (выбора различных форм деятельности: индивидуальной, парной,</w:t>
      </w:r>
    </w:p>
    <w:p w:rsidR="004971D1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proofErr w:type="gramStart"/>
      <w:r w:rsidRPr="00434036">
        <w:rPr>
          <w:sz w:val="24"/>
          <w:szCs w:val="24"/>
          <w:lang w:val="ru-RU"/>
        </w:rPr>
        <w:t>групповой; сменности игрового материала, художественных произведений (книги, картины, аудио- и видеозаписи), музыкальных и спортивных атрибутов.</w:t>
      </w:r>
      <w:proofErr w:type="gramEnd"/>
    </w:p>
    <w:p w:rsidR="00001508" w:rsidRDefault="00001508" w:rsidP="00091281">
      <w:pPr>
        <w:jc w:val="center"/>
        <w:rPr>
          <w:b/>
          <w:sz w:val="24"/>
          <w:szCs w:val="24"/>
          <w:lang w:val="ru-RU"/>
        </w:rPr>
      </w:pPr>
    </w:p>
    <w:p w:rsidR="00001508" w:rsidRDefault="00001508" w:rsidP="00091281">
      <w:pPr>
        <w:jc w:val="center"/>
        <w:rPr>
          <w:b/>
          <w:sz w:val="24"/>
          <w:szCs w:val="24"/>
          <w:lang w:val="ru-RU"/>
        </w:rPr>
      </w:pPr>
    </w:p>
    <w:p w:rsidR="00001508" w:rsidRDefault="00001508" w:rsidP="00091281">
      <w:pPr>
        <w:jc w:val="center"/>
        <w:rPr>
          <w:b/>
          <w:sz w:val="24"/>
          <w:szCs w:val="24"/>
          <w:lang w:val="ru-RU"/>
        </w:rPr>
      </w:pPr>
    </w:p>
    <w:p w:rsidR="00091281" w:rsidRPr="00091281" w:rsidRDefault="00091281" w:rsidP="00091281">
      <w:pPr>
        <w:jc w:val="center"/>
        <w:rPr>
          <w:b/>
          <w:sz w:val="24"/>
          <w:szCs w:val="24"/>
          <w:lang w:val="ru-RU"/>
        </w:rPr>
      </w:pPr>
      <w:r w:rsidRPr="00091281">
        <w:rPr>
          <w:b/>
          <w:sz w:val="24"/>
          <w:szCs w:val="24"/>
          <w:lang w:val="ru-RU"/>
        </w:rPr>
        <w:lastRenderedPageBreak/>
        <w:t xml:space="preserve">Модель организации деятельности по обеспечению </w:t>
      </w:r>
    </w:p>
    <w:p w:rsidR="00091281" w:rsidRPr="00091281" w:rsidRDefault="00091281" w:rsidP="00091281">
      <w:pPr>
        <w:jc w:val="center"/>
        <w:rPr>
          <w:b/>
          <w:sz w:val="24"/>
          <w:szCs w:val="24"/>
          <w:lang w:val="ru-RU"/>
        </w:rPr>
      </w:pPr>
      <w:r w:rsidRPr="00091281">
        <w:rPr>
          <w:b/>
          <w:sz w:val="24"/>
          <w:szCs w:val="24"/>
          <w:lang w:val="ru-RU"/>
        </w:rPr>
        <w:t>психического здоровья детей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463"/>
        <w:gridCol w:w="2300"/>
        <w:gridCol w:w="2300"/>
      </w:tblGrid>
      <w:tr w:rsidR="00091281" w:rsidRPr="0032757F" w:rsidTr="00091281">
        <w:trPr>
          <w:trHeight w:val="537"/>
        </w:trPr>
        <w:tc>
          <w:tcPr>
            <w:tcW w:w="576" w:type="dxa"/>
          </w:tcPr>
          <w:p w:rsidR="00091281" w:rsidRPr="0083630E" w:rsidRDefault="00091281" w:rsidP="00091281">
            <w:pPr>
              <w:jc w:val="both"/>
              <w:rPr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№ п/п</w:t>
            </w:r>
          </w:p>
        </w:tc>
        <w:tc>
          <w:tcPr>
            <w:tcW w:w="4463" w:type="dxa"/>
          </w:tcPr>
          <w:p w:rsidR="00091281" w:rsidRPr="0083630E" w:rsidRDefault="00091281" w:rsidP="00091281">
            <w:pPr>
              <w:jc w:val="center"/>
              <w:rPr>
                <w:sz w:val="24"/>
                <w:szCs w:val="24"/>
              </w:rPr>
            </w:pPr>
            <w:proofErr w:type="spellStart"/>
            <w:r w:rsidRPr="0083630E">
              <w:rPr>
                <w:sz w:val="24"/>
                <w:szCs w:val="24"/>
              </w:rPr>
              <w:t>Виды</w:t>
            </w:r>
            <w:proofErr w:type="spellEnd"/>
            <w:r w:rsidRPr="0083630E">
              <w:rPr>
                <w:sz w:val="24"/>
                <w:szCs w:val="24"/>
              </w:rPr>
              <w:t xml:space="preserve"> </w:t>
            </w:r>
            <w:proofErr w:type="spellStart"/>
            <w:r w:rsidRPr="0083630E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300" w:type="dxa"/>
          </w:tcPr>
          <w:p w:rsidR="00091281" w:rsidRPr="0083630E" w:rsidRDefault="00091281" w:rsidP="00091281">
            <w:pPr>
              <w:jc w:val="center"/>
              <w:rPr>
                <w:sz w:val="24"/>
                <w:szCs w:val="24"/>
              </w:rPr>
            </w:pPr>
            <w:proofErr w:type="spellStart"/>
            <w:r w:rsidRPr="0083630E">
              <w:rPr>
                <w:sz w:val="24"/>
                <w:szCs w:val="24"/>
              </w:rPr>
              <w:t>Периодичность</w:t>
            </w:r>
            <w:proofErr w:type="spellEnd"/>
          </w:p>
        </w:tc>
        <w:tc>
          <w:tcPr>
            <w:tcW w:w="2300" w:type="dxa"/>
          </w:tcPr>
          <w:p w:rsidR="00091281" w:rsidRPr="0083630E" w:rsidRDefault="00091281" w:rsidP="00091281">
            <w:pPr>
              <w:jc w:val="center"/>
              <w:rPr>
                <w:sz w:val="24"/>
                <w:szCs w:val="24"/>
              </w:rPr>
            </w:pPr>
            <w:proofErr w:type="spellStart"/>
            <w:r w:rsidRPr="0083630E">
              <w:rPr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091281" w:rsidRPr="0032757F" w:rsidTr="00091281">
        <w:trPr>
          <w:trHeight w:val="313"/>
        </w:trPr>
        <w:tc>
          <w:tcPr>
            <w:tcW w:w="9639" w:type="dxa"/>
            <w:gridSpan w:val="4"/>
          </w:tcPr>
          <w:p w:rsidR="00091281" w:rsidRPr="0083630E" w:rsidRDefault="00091281" w:rsidP="00091281">
            <w:pPr>
              <w:jc w:val="center"/>
              <w:rPr>
                <w:b/>
                <w:sz w:val="24"/>
                <w:szCs w:val="24"/>
              </w:rPr>
            </w:pPr>
            <w:r w:rsidRPr="0083630E">
              <w:rPr>
                <w:b/>
                <w:sz w:val="24"/>
                <w:szCs w:val="24"/>
              </w:rPr>
              <w:t xml:space="preserve">1. </w:t>
            </w:r>
            <w:proofErr w:type="spellStart"/>
            <w:r w:rsidRPr="0083630E">
              <w:rPr>
                <w:b/>
                <w:sz w:val="24"/>
                <w:szCs w:val="24"/>
              </w:rPr>
              <w:t>Подготовительный</w:t>
            </w:r>
            <w:proofErr w:type="spellEnd"/>
            <w:r w:rsidRPr="008363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3630E">
              <w:rPr>
                <w:b/>
                <w:sz w:val="24"/>
                <w:szCs w:val="24"/>
              </w:rPr>
              <w:t>этап</w:t>
            </w:r>
            <w:proofErr w:type="spellEnd"/>
          </w:p>
        </w:tc>
      </w:tr>
      <w:tr w:rsidR="00091281" w:rsidRPr="0032757F" w:rsidTr="00091281">
        <w:trPr>
          <w:trHeight w:val="649"/>
        </w:trPr>
        <w:tc>
          <w:tcPr>
            <w:tcW w:w="576" w:type="dxa"/>
          </w:tcPr>
          <w:p w:rsidR="00091281" w:rsidRPr="006169CA" w:rsidRDefault="00091281" w:rsidP="00091281">
            <w:pPr>
              <w:jc w:val="both"/>
            </w:pPr>
            <w:r w:rsidRPr="006169CA">
              <w:t>1.1.</w:t>
            </w:r>
          </w:p>
        </w:tc>
        <w:tc>
          <w:tcPr>
            <w:tcW w:w="4463" w:type="dxa"/>
          </w:tcPr>
          <w:p w:rsidR="00091281" w:rsidRPr="00091281" w:rsidRDefault="00091281" w:rsidP="00091281">
            <w:pPr>
              <w:jc w:val="both"/>
              <w:rPr>
                <w:lang w:val="ru-RU"/>
              </w:rPr>
            </w:pPr>
            <w:r w:rsidRPr="00091281">
              <w:rPr>
                <w:lang w:val="ru-RU"/>
              </w:rPr>
              <w:t>Сбор банка данных о ребенке и семье (Анкетирование, экспресс-опрос)</w:t>
            </w:r>
          </w:p>
        </w:tc>
        <w:tc>
          <w:tcPr>
            <w:tcW w:w="2300" w:type="dxa"/>
          </w:tcPr>
          <w:p w:rsidR="00091281" w:rsidRPr="00091281" w:rsidRDefault="00091281" w:rsidP="00091281">
            <w:pPr>
              <w:jc w:val="both"/>
              <w:rPr>
                <w:lang w:val="ru-RU"/>
              </w:rPr>
            </w:pPr>
            <w:r w:rsidRPr="00091281">
              <w:rPr>
                <w:lang w:val="ru-RU"/>
              </w:rPr>
              <w:t>По мере поступления ребенка в ДОУ</w:t>
            </w:r>
          </w:p>
        </w:tc>
        <w:tc>
          <w:tcPr>
            <w:tcW w:w="2300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Психолог</w:t>
            </w:r>
            <w:proofErr w:type="spellEnd"/>
            <w:r w:rsidRPr="006169CA">
              <w:t xml:space="preserve">, </w:t>
            </w:r>
            <w:proofErr w:type="spellStart"/>
            <w:r w:rsidRPr="006169CA">
              <w:t>Заведующий</w:t>
            </w:r>
            <w:proofErr w:type="spellEnd"/>
          </w:p>
        </w:tc>
      </w:tr>
      <w:tr w:rsidR="00091281" w:rsidRPr="0032757F" w:rsidTr="00091281">
        <w:trPr>
          <w:trHeight w:val="641"/>
        </w:trPr>
        <w:tc>
          <w:tcPr>
            <w:tcW w:w="576" w:type="dxa"/>
          </w:tcPr>
          <w:p w:rsidR="00091281" w:rsidRPr="006169CA" w:rsidRDefault="00091281" w:rsidP="00091281">
            <w:pPr>
              <w:jc w:val="both"/>
            </w:pPr>
            <w:r w:rsidRPr="006169CA">
              <w:t>1.2.</w:t>
            </w:r>
          </w:p>
        </w:tc>
        <w:tc>
          <w:tcPr>
            <w:tcW w:w="4463" w:type="dxa"/>
          </w:tcPr>
          <w:p w:rsidR="00091281" w:rsidRPr="00091281" w:rsidRDefault="00091281" w:rsidP="00091281">
            <w:pPr>
              <w:jc w:val="both"/>
              <w:rPr>
                <w:lang w:val="ru-RU"/>
              </w:rPr>
            </w:pPr>
            <w:r w:rsidRPr="00091281">
              <w:rPr>
                <w:lang w:val="ru-RU"/>
              </w:rPr>
              <w:t xml:space="preserve">Родительское собрание для вновь </w:t>
            </w:r>
            <w:proofErr w:type="gramStart"/>
            <w:r w:rsidRPr="00091281">
              <w:rPr>
                <w:lang w:val="ru-RU"/>
              </w:rPr>
              <w:t>поступающих</w:t>
            </w:r>
            <w:proofErr w:type="gramEnd"/>
            <w:r w:rsidRPr="00091281">
              <w:rPr>
                <w:lang w:val="ru-RU"/>
              </w:rPr>
              <w:t>.</w:t>
            </w:r>
          </w:p>
        </w:tc>
        <w:tc>
          <w:tcPr>
            <w:tcW w:w="2300" w:type="dxa"/>
          </w:tcPr>
          <w:p w:rsidR="00091281" w:rsidRPr="006169CA" w:rsidRDefault="00091281" w:rsidP="00091281">
            <w:pPr>
              <w:jc w:val="both"/>
            </w:pPr>
            <w:r w:rsidRPr="006169CA">
              <w:t xml:space="preserve">1 </w:t>
            </w:r>
            <w:proofErr w:type="spellStart"/>
            <w:r w:rsidRPr="006169CA">
              <w:t>раз</w:t>
            </w:r>
            <w:proofErr w:type="spellEnd"/>
            <w:r w:rsidRPr="006169CA">
              <w:t xml:space="preserve"> в </w:t>
            </w:r>
            <w:proofErr w:type="spellStart"/>
            <w:r w:rsidRPr="006169CA">
              <w:t>год</w:t>
            </w:r>
            <w:proofErr w:type="spellEnd"/>
          </w:p>
        </w:tc>
        <w:tc>
          <w:tcPr>
            <w:tcW w:w="2300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Психолог</w:t>
            </w:r>
            <w:proofErr w:type="spellEnd"/>
            <w:r w:rsidRPr="006169CA">
              <w:t xml:space="preserve">, </w:t>
            </w:r>
            <w:proofErr w:type="spellStart"/>
            <w:r w:rsidRPr="006169CA">
              <w:t>заведующий</w:t>
            </w:r>
            <w:proofErr w:type="spellEnd"/>
          </w:p>
        </w:tc>
      </w:tr>
      <w:tr w:rsidR="00091281" w:rsidRPr="0032757F" w:rsidTr="00091281">
        <w:trPr>
          <w:trHeight w:val="626"/>
        </w:trPr>
        <w:tc>
          <w:tcPr>
            <w:tcW w:w="576" w:type="dxa"/>
          </w:tcPr>
          <w:p w:rsidR="00091281" w:rsidRPr="006169CA" w:rsidRDefault="00091281" w:rsidP="00091281">
            <w:pPr>
              <w:jc w:val="both"/>
            </w:pPr>
            <w:r w:rsidRPr="006169CA">
              <w:t>1.3.</w:t>
            </w:r>
          </w:p>
        </w:tc>
        <w:tc>
          <w:tcPr>
            <w:tcW w:w="4463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Индивидуальное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собеседование</w:t>
            </w:r>
            <w:proofErr w:type="spellEnd"/>
            <w:r w:rsidRPr="006169CA">
              <w:t xml:space="preserve"> с </w:t>
            </w:r>
            <w:proofErr w:type="spellStart"/>
            <w:r w:rsidRPr="006169CA">
              <w:t>родителями</w:t>
            </w:r>
            <w:proofErr w:type="spellEnd"/>
          </w:p>
        </w:tc>
        <w:tc>
          <w:tcPr>
            <w:tcW w:w="2300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По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мере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необходимости</w:t>
            </w:r>
            <w:proofErr w:type="spellEnd"/>
          </w:p>
        </w:tc>
        <w:tc>
          <w:tcPr>
            <w:tcW w:w="2300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Психолог</w:t>
            </w:r>
            <w:proofErr w:type="spellEnd"/>
          </w:p>
        </w:tc>
      </w:tr>
      <w:tr w:rsidR="00091281" w:rsidRPr="0032757F" w:rsidTr="00091281">
        <w:trPr>
          <w:trHeight w:val="641"/>
        </w:trPr>
        <w:tc>
          <w:tcPr>
            <w:tcW w:w="576" w:type="dxa"/>
          </w:tcPr>
          <w:p w:rsidR="00091281" w:rsidRPr="006169CA" w:rsidRDefault="00091281" w:rsidP="00091281">
            <w:pPr>
              <w:jc w:val="both"/>
            </w:pPr>
            <w:r w:rsidRPr="006169CA">
              <w:t>1.4.</w:t>
            </w:r>
          </w:p>
        </w:tc>
        <w:tc>
          <w:tcPr>
            <w:tcW w:w="4463" w:type="dxa"/>
          </w:tcPr>
          <w:p w:rsidR="00091281" w:rsidRPr="00091281" w:rsidRDefault="00091281" w:rsidP="00091281">
            <w:pPr>
              <w:jc w:val="both"/>
              <w:rPr>
                <w:lang w:val="ru-RU"/>
              </w:rPr>
            </w:pPr>
            <w:r w:rsidRPr="00091281">
              <w:rPr>
                <w:lang w:val="ru-RU"/>
              </w:rPr>
              <w:t>Выдача памяток и рекомендаций «Ваш малыш идет в детский сад»</w:t>
            </w:r>
          </w:p>
        </w:tc>
        <w:tc>
          <w:tcPr>
            <w:tcW w:w="2300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По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мере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поступления</w:t>
            </w:r>
            <w:proofErr w:type="spellEnd"/>
          </w:p>
        </w:tc>
        <w:tc>
          <w:tcPr>
            <w:tcW w:w="2300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Психолог</w:t>
            </w:r>
            <w:proofErr w:type="spellEnd"/>
            <w:r w:rsidRPr="006169CA">
              <w:t xml:space="preserve">, </w:t>
            </w:r>
            <w:proofErr w:type="spellStart"/>
            <w:r w:rsidRPr="006169CA">
              <w:t>педагоги</w:t>
            </w:r>
            <w:proofErr w:type="spellEnd"/>
          </w:p>
        </w:tc>
      </w:tr>
      <w:tr w:rsidR="00091281" w:rsidRPr="0032757F" w:rsidTr="00091281">
        <w:trPr>
          <w:trHeight w:val="757"/>
        </w:trPr>
        <w:tc>
          <w:tcPr>
            <w:tcW w:w="576" w:type="dxa"/>
          </w:tcPr>
          <w:p w:rsidR="00091281" w:rsidRPr="006169CA" w:rsidRDefault="00091281" w:rsidP="00091281">
            <w:pPr>
              <w:jc w:val="both"/>
            </w:pPr>
            <w:r w:rsidRPr="006169CA">
              <w:t>1.5.</w:t>
            </w:r>
          </w:p>
        </w:tc>
        <w:tc>
          <w:tcPr>
            <w:tcW w:w="4463" w:type="dxa"/>
          </w:tcPr>
          <w:p w:rsidR="00091281" w:rsidRPr="00091281" w:rsidRDefault="00091281" w:rsidP="00091281">
            <w:pPr>
              <w:jc w:val="both"/>
              <w:rPr>
                <w:lang w:val="ru-RU"/>
              </w:rPr>
            </w:pPr>
            <w:r w:rsidRPr="00091281">
              <w:rPr>
                <w:lang w:val="ru-RU"/>
              </w:rPr>
              <w:t>Круглый стол для педагогов групп раннего возраста «Адаптация ребенка к детскому саду»</w:t>
            </w:r>
          </w:p>
        </w:tc>
        <w:tc>
          <w:tcPr>
            <w:tcW w:w="2300" w:type="dxa"/>
          </w:tcPr>
          <w:p w:rsidR="00091281" w:rsidRPr="006169CA" w:rsidRDefault="00091281" w:rsidP="00091281">
            <w:pPr>
              <w:jc w:val="both"/>
            </w:pPr>
            <w:r w:rsidRPr="006169CA">
              <w:t xml:space="preserve">1 </w:t>
            </w:r>
            <w:proofErr w:type="spellStart"/>
            <w:r w:rsidRPr="006169CA">
              <w:t>раз</w:t>
            </w:r>
            <w:proofErr w:type="spellEnd"/>
            <w:r w:rsidRPr="006169CA">
              <w:t xml:space="preserve"> в </w:t>
            </w:r>
            <w:proofErr w:type="spellStart"/>
            <w:r w:rsidRPr="006169CA">
              <w:t>год</w:t>
            </w:r>
            <w:proofErr w:type="spellEnd"/>
          </w:p>
        </w:tc>
        <w:tc>
          <w:tcPr>
            <w:tcW w:w="2300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Психолог</w:t>
            </w:r>
            <w:proofErr w:type="spellEnd"/>
            <w:r w:rsidRPr="006169CA">
              <w:t>,</w:t>
            </w:r>
          </w:p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Педагоги</w:t>
            </w:r>
            <w:proofErr w:type="spellEnd"/>
            <w:r w:rsidRPr="006169CA">
              <w:t xml:space="preserve"> </w:t>
            </w:r>
          </w:p>
        </w:tc>
      </w:tr>
      <w:tr w:rsidR="00091281" w:rsidRPr="0032757F" w:rsidTr="00091281">
        <w:trPr>
          <w:trHeight w:val="626"/>
        </w:trPr>
        <w:tc>
          <w:tcPr>
            <w:tcW w:w="576" w:type="dxa"/>
          </w:tcPr>
          <w:p w:rsidR="00091281" w:rsidRPr="006169CA" w:rsidRDefault="00091281" w:rsidP="00091281">
            <w:pPr>
              <w:jc w:val="both"/>
            </w:pPr>
            <w:r w:rsidRPr="006169CA">
              <w:t>1.6.</w:t>
            </w:r>
          </w:p>
        </w:tc>
        <w:tc>
          <w:tcPr>
            <w:tcW w:w="4463" w:type="dxa"/>
          </w:tcPr>
          <w:p w:rsidR="00091281" w:rsidRPr="00091281" w:rsidRDefault="00091281" w:rsidP="00091281">
            <w:pPr>
              <w:jc w:val="both"/>
              <w:rPr>
                <w:lang w:val="ru-RU"/>
              </w:rPr>
            </w:pPr>
            <w:r w:rsidRPr="00091281">
              <w:rPr>
                <w:lang w:val="ru-RU"/>
              </w:rPr>
              <w:t>Анализ анкетирования родителей «Первое знакомство с малышом»</w:t>
            </w:r>
          </w:p>
        </w:tc>
        <w:tc>
          <w:tcPr>
            <w:tcW w:w="2300" w:type="dxa"/>
          </w:tcPr>
          <w:p w:rsidR="00091281" w:rsidRPr="006169CA" w:rsidRDefault="00091281" w:rsidP="00091281">
            <w:pPr>
              <w:jc w:val="both"/>
            </w:pPr>
            <w:r w:rsidRPr="006169CA">
              <w:t xml:space="preserve">1 </w:t>
            </w:r>
            <w:proofErr w:type="spellStart"/>
            <w:r w:rsidRPr="006169CA">
              <w:t>раз</w:t>
            </w:r>
            <w:proofErr w:type="spellEnd"/>
            <w:r w:rsidRPr="006169CA">
              <w:t xml:space="preserve"> в </w:t>
            </w:r>
            <w:proofErr w:type="spellStart"/>
            <w:r w:rsidRPr="006169CA">
              <w:t>год</w:t>
            </w:r>
            <w:proofErr w:type="spellEnd"/>
          </w:p>
        </w:tc>
        <w:tc>
          <w:tcPr>
            <w:tcW w:w="2300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Психолог</w:t>
            </w:r>
            <w:proofErr w:type="spellEnd"/>
            <w:r w:rsidRPr="006169CA">
              <w:t xml:space="preserve">, </w:t>
            </w:r>
            <w:proofErr w:type="spellStart"/>
            <w:r w:rsidRPr="006169CA">
              <w:t>педагоги</w:t>
            </w:r>
            <w:proofErr w:type="spellEnd"/>
          </w:p>
        </w:tc>
      </w:tr>
      <w:tr w:rsidR="00091281" w:rsidRPr="0032757F" w:rsidTr="00091281">
        <w:trPr>
          <w:trHeight w:val="313"/>
        </w:trPr>
        <w:tc>
          <w:tcPr>
            <w:tcW w:w="9639" w:type="dxa"/>
            <w:gridSpan w:val="4"/>
          </w:tcPr>
          <w:p w:rsidR="00091281" w:rsidRPr="006169CA" w:rsidRDefault="00091281" w:rsidP="00091281">
            <w:pPr>
              <w:jc w:val="center"/>
              <w:rPr>
                <w:b/>
              </w:rPr>
            </w:pPr>
            <w:r w:rsidRPr="006169CA">
              <w:rPr>
                <w:b/>
              </w:rPr>
              <w:t xml:space="preserve">2. </w:t>
            </w:r>
            <w:proofErr w:type="spellStart"/>
            <w:r w:rsidRPr="006169CA">
              <w:rPr>
                <w:b/>
              </w:rPr>
              <w:t>Адаптационный</w:t>
            </w:r>
            <w:proofErr w:type="spellEnd"/>
            <w:r w:rsidRPr="006169CA">
              <w:rPr>
                <w:b/>
              </w:rPr>
              <w:t xml:space="preserve"> </w:t>
            </w:r>
            <w:proofErr w:type="spellStart"/>
            <w:r w:rsidRPr="006169CA">
              <w:rPr>
                <w:b/>
              </w:rPr>
              <w:t>этап</w:t>
            </w:r>
            <w:proofErr w:type="spellEnd"/>
          </w:p>
        </w:tc>
      </w:tr>
      <w:tr w:rsidR="00091281" w:rsidRPr="0032757F" w:rsidTr="00091281">
        <w:trPr>
          <w:trHeight w:val="812"/>
        </w:trPr>
        <w:tc>
          <w:tcPr>
            <w:tcW w:w="576" w:type="dxa"/>
          </w:tcPr>
          <w:p w:rsidR="00091281" w:rsidRPr="006169CA" w:rsidRDefault="00091281" w:rsidP="00091281">
            <w:pPr>
              <w:jc w:val="both"/>
            </w:pPr>
            <w:r w:rsidRPr="006169CA">
              <w:t>2.1.</w:t>
            </w:r>
          </w:p>
        </w:tc>
        <w:tc>
          <w:tcPr>
            <w:tcW w:w="4463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Наблюдение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за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детьми</w:t>
            </w:r>
            <w:proofErr w:type="spellEnd"/>
          </w:p>
        </w:tc>
        <w:tc>
          <w:tcPr>
            <w:tcW w:w="2300" w:type="dxa"/>
          </w:tcPr>
          <w:p w:rsidR="00091281" w:rsidRPr="006169CA" w:rsidRDefault="00091281" w:rsidP="00091281">
            <w:pPr>
              <w:jc w:val="both"/>
            </w:pPr>
            <w:r w:rsidRPr="006169CA">
              <w:t xml:space="preserve">В </w:t>
            </w:r>
            <w:proofErr w:type="spellStart"/>
            <w:r w:rsidRPr="006169CA">
              <w:t>течение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адаптационного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периода</w:t>
            </w:r>
            <w:proofErr w:type="spellEnd"/>
          </w:p>
        </w:tc>
        <w:tc>
          <w:tcPr>
            <w:tcW w:w="2300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Психолог</w:t>
            </w:r>
            <w:proofErr w:type="spellEnd"/>
            <w:r w:rsidRPr="006169CA">
              <w:t xml:space="preserve">, </w:t>
            </w:r>
            <w:proofErr w:type="spellStart"/>
            <w:r w:rsidRPr="006169CA">
              <w:t>педагоги</w:t>
            </w:r>
            <w:proofErr w:type="spellEnd"/>
          </w:p>
        </w:tc>
      </w:tr>
      <w:tr w:rsidR="00091281" w:rsidRPr="0032757F" w:rsidTr="00091281">
        <w:trPr>
          <w:trHeight w:val="641"/>
        </w:trPr>
        <w:tc>
          <w:tcPr>
            <w:tcW w:w="576" w:type="dxa"/>
          </w:tcPr>
          <w:p w:rsidR="00091281" w:rsidRPr="006169CA" w:rsidRDefault="00091281" w:rsidP="00091281">
            <w:pPr>
              <w:jc w:val="both"/>
            </w:pPr>
            <w:r w:rsidRPr="006169CA">
              <w:t>2.2.</w:t>
            </w:r>
          </w:p>
        </w:tc>
        <w:tc>
          <w:tcPr>
            <w:tcW w:w="4463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Консультирование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педагогов</w:t>
            </w:r>
            <w:proofErr w:type="spellEnd"/>
            <w:r w:rsidRPr="006169CA">
              <w:t xml:space="preserve"> и </w:t>
            </w:r>
            <w:proofErr w:type="spellStart"/>
            <w:r w:rsidRPr="006169CA">
              <w:t>родителей</w:t>
            </w:r>
            <w:proofErr w:type="spellEnd"/>
          </w:p>
        </w:tc>
        <w:tc>
          <w:tcPr>
            <w:tcW w:w="2300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По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мере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необходимости</w:t>
            </w:r>
            <w:proofErr w:type="spellEnd"/>
          </w:p>
        </w:tc>
        <w:tc>
          <w:tcPr>
            <w:tcW w:w="2300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Психолог</w:t>
            </w:r>
            <w:proofErr w:type="spellEnd"/>
          </w:p>
        </w:tc>
      </w:tr>
      <w:tr w:rsidR="00091281" w:rsidRPr="0032757F" w:rsidTr="00091281">
        <w:trPr>
          <w:trHeight w:val="869"/>
        </w:trPr>
        <w:tc>
          <w:tcPr>
            <w:tcW w:w="576" w:type="dxa"/>
          </w:tcPr>
          <w:p w:rsidR="00091281" w:rsidRPr="006169CA" w:rsidRDefault="00091281" w:rsidP="00091281">
            <w:pPr>
              <w:jc w:val="both"/>
            </w:pPr>
            <w:r w:rsidRPr="006169CA">
              <w:t>2.3.</w:t>
            </w:r>
          </w:p>
        </w:tc>
        <w:tc>
          <w:tcPr>
            <w:tcW w:w="4463" w:type="dxa"/>
          </w:tcPr>
          <w:p w:rsidR="00091281" w:rsidRPr="00091281" w:rsidRDefault="00091281" w:rsidP="00091281">
            <w:pPr>
              <w:jc w:val="both"/>
              <w:rPr>
                <w:lang w:val="ru-RU"/>
              </w:rPr>
            </w:pPr>
            <w:r w:rsidRPr="00091281">
              <w:rPr>
                <w:lang w:val="ru-RU"/>
              </w:rPr>
              <w:t>Отработка методик приема детей в группу (подготовка шкафчика, спального места, сюрпризы для новых детей)</w:t>
            </w:r>
          </w:p>
        </w:tc>
        <w:tc>
          <w:tcPr>
            <w:tcW w:w="2300" w:type="dxa"/>
          </w:tcPr>
          <w:p w:rsidR="00091281" w:rsidRPr="006169CA" w:rsidRDefault="00091281" w:rsidP="00091281">
            <w:pPr>
              <w:jc w:val="both"/>
            </w:pPr>
            <w:r w:rsidRPr="006169CA">
              <w:t xml:space="preserve">В </w:t>
            </w:r>
            <w:proofErr w:type="spellStart"/>
            <w:r w:rsidRPr="006169CA">
              <w:t>течение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адаптационного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периода</w:t>
            </w:r>
            <w:proofErr w:type="spellEnd"/>
          </w:p>
        </w:tc>
        <w:tc>
          <w:tcPr>
            <w:tcW w:w="2300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Педагоги</w:t>
            </w:r>
            <w:proofErr w:type="spellEnd"/>
          </w:p>
        </w:tc>
      </w:tr>
      <w:tr w:rsidR="00091281" w:rsidRPr="0032757F" w:rsidTr="00091281">
        <w:trPr>
          <w:trHeight w:val="641"/>
        </w:trPr>
        <w:tc>
          <w:tcPr>
            <w:tcW w:w="576" w:type="dxa"/>
          </w:tcPr>
          <w:p w:rsidR="00091281" w:rsidRPr="006169CA" w:rsidRDefault="00091281" w:rsidP="00091281">
            <w:pPr>
              <w:jc w:val="both"/>
            </w:pPr>
            <w:r w:rsidRPr="006169CA">
              <w:t>2.4.</w:t>
            </w:r>
          </w:p>
        </w:tc>
        <w:tc>
          <w:tcPr>
            <w:tcW w:w="4463" w:type="dxa"/>
          </w:tcPr>
          <w:p w:rsidR="00091281" w:rsidRPr="00091281" w:rsidRDefault="00091281" w:rsidP="00091281">
            <w:pPr>
              <w:jc w:val="both"/>
              <w:rPr>
                <w:lang w:val="ru-RU"/>
              </w:rPr>
            </w:pPr>
            <w:r w:rsidRPr="00091281">
              <w:rPr>
                <w:lang w:val="ru-RU"/>
              </w:rPr>
              <w:t>Ритуалы утреннего и вечернего сбора</w:t>
            </w:r>
          </w:p>
        </w:tc>
        <w:tc>
          <w:tcPr>
            <w:tcW w:w="2300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Ежедневно</w:t>
            </w:r>
            <w:proofErr w:type="spellEnd"/>
            <w:r w:rsidRPr="006169CA">
              <w:t xml:space="preserve"> </w:t>
            </w:r>
          </w:p>
        </w:tc>
        <w:tc>
          <w:tcPr>
            <w:tcW w:w="2300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Педагоги</w:t>
            </w:r>
            <w:proofErr w:type="spellEnd"/>
          </w:p>
        </w:tc>
      </w:tr>
      <w:tr w:rsidR="00091281" w:rsidRPr="0032757F" w:rsidTr="00091281">
        <w:trPr>
          <w:trHeight w:val="641"/>
        </w:trPr>
        <w:tc>
          <w:tcPr>
            <w:tcW w:w="576" w:type="dxa"/>
          </w:tcPr>
          <w:p w:rsidR="00091281" w:rsidRPr="006169CA" w:rsidRDefault="00091281" w:rsidP="00091281">
            <w:pPr>
              <w:jc w:val="both"/>
            </w:pPr>
            <w:r w:rsidRPr="006169CA">
              <w:t>2.5.</w:t>
            </w:r>
          </w:p>
        </w:tc>
        <w:tc>
          <w:tcPr>
            <w:tcW w:w="4463" w:type="dxa"/>
          </w:tcPr>
          <w:p w:rsidR="00091281" w:rsidRPr="00091281" w:rsidRDefault="00091281" w:rsidP="00091281">
            <w:pPr>
              <w:jc w:val="both"/>
              <w:rPr>
                <w:lang w:val="ru-RU"/>
              </w:rPr>
            </w:pPr>
            <w:r w:rsidRPr="00091281">
              <w:rPr>
                <w:lang w:val="ru-RU"/>
              </w:rPr>
              <w:t>Заполнение адаптационных и карт развития ребенка</w:t>
            </w:r>
          </w:p>
        </w:tc>
        <w:tc>
          <w:tcPr>
            <w:tcW w:w="2300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По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мере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необходимости</w:t>
            </w:r>
            <w:proofErr w:type="spellEnd"/>
          </w:p>
        </w:tc>
        <w:tc>
          <w:tcPr>
            <w:tcW w:w="2300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Педагоги</w:t>
            </w:r>
            <w:proofErr w:type="spellEnd"/>
            <w:r w:rsidRPr="006169CA">
              <w:t xml:space="preserve"> </w:t>
            </w:r>
          </w:p>
        </w:tc>
      </w:tr>
      <w:tr w:rsidR="00091281" w:rsidRPr="0032757F" w:rsidTr="00091281">
        <w:trPr>
          <w:trHeight w:val="313"/>
        </w:trPr>
        <w:tc>
          <w:tcPr>
            <w:tcW w:w="9639" w:type="dxa"/>
            <w:gridSpan w:val="4"/>
          </w:tcPr>
          <w:p w:rsidR="00091281" w:rsidRPr="006169CA" w:rsidRDefault="00091281" w:rsidP="00091281">
            <w:pPr>
              <w:jc w:val="center"/>
              <w:rPr>
                <w:b/>
              </w:rPr>
            </w:pPr>
            <w:r w:rsidRPr="006169CA">
              <w:rPr>
                <w:b/>
              </w:rPr>
              <w:t xml:space="preserve">3. </w:t>
            </w:r>
            <w:proofErr w:type="spellStart"/>
            <w:r w:rsidRPr="006169CA">
              <w:rPr>
                <w:b/>
              </w:rPr>
              <w:t>Коррекционно-развивающий</w:t>
            </w:r>
            <w:proofErr w:type="spellEnd"/>
            <w:r w:rsidRPr="006169CA">
              <w:rPr>
                <w:b/>
              </w:rPr>
              <w:t xml:space="preserve"> </w:t>
            </w:r>
            <w:proofErr w:type="spellStart"/>
            <w:r w:rsidRPr="006169CA">
              <w:rPr>
                <w:b/>
              </w:rPr>
              <w:t>этап</w:t>
            </w:r>
            <w:proofErr w:type="spellEnd"/>
          </w:p>
        </w:tc>
      </w:tr>
      <w:tr w:rsidR="00091281" w:rsidRPr="0032757F" w:rsidTr="00091281">
        <w:trPr>
          <w:trHeight w:val="371"/>
        </w:trPr>
        <w:tc>
          <w:tcPr>
            <w:tcW w:w="576" w:type="dxa"/>
          </w:tcPr>
          <w:p w:rsidR="00091281" w:rsidRPr="006169CA" w:rsidRDefault="00091281" w:rsidP="00091281">
            <w:pPr>
              <w:jc w:val="both"/>
            </w:pPr>
            <w:r w:rsidRPr="006169CA">
              <w:t>3.1.</w:t>
            </w:r>
          </w:p>
        </w:tc>
        <w:tc>
          <w:tcPr>
            <w:tcW w:w="4463" w:type="dxa"/>
          </w:tcPr>
          <w:p w:rsidR="00091281" w:rsidRPr="00091281" w:rsidRDefault="00091281" w:rsidP="00091281">
            <w:pPr>
              <w:jc w:val="both"/>
              <w:rPr>
                <w:lang w:val="ru-RU"/>
              </w:rPr>
            </w:pPr>
            <w:r w:rsidRPr="00091281">
              <w:rPr>
                <w:lang w:val="ru-RU"/>
              </w:rPr>
              <w:t xml:space="preserve">Групповые занятия по методу </w:t>
            </w:r>
            <w:proofErr w:type="spellStart"/>
            <w:r w:rsidRPr="00091281">
              <w:rPr>
                <w:lang w:val="ru-RU"/>
              </w:rPr>
              <w:t>сказкотерапии</w:t>
            </w:r>
            <w:proofErr w:type="spellEnd"/>
          </w:p>
        </w:tc>
        <w:tc>
          <w:tcPr>
            <w:tcW w:w="2300" w:type="dxa"/>
          </w:tcPr>
          <w:p w:rsidR="00091281" w:rsidRPr="006169CA" w:rsidRDefault="00091281" w:rsidP="00091281">
            <w:pPr>
              <w:jc w:val="both"/>
            </w:pPr>
            <w:r w:rsidRPr="006169CA">
              <w:t xml:space="preserve">1 </w:t>
            </w:r>
            <w:proofErr w:type="spellStart"/>
            <w:r w:rsidRPr="006169CA">
              <w:t>раз</w:t>
            </w:r>
            <w:proofErr w:type="spellEnd"/>
            <w:r w:rsidRPr="006169CA">
              <w:t xml:space="preserve"> в </w:t>
            </w:r>
            <w:proofErr w:type="spellStart"/>
            <w:r w:rsidRPr="006169CA">
              <w:t>неделю</w:t>
            </w:r>
            <w:proofErr w:type="spellEnd"/>
          </w:p>
        </w:tc>
        <w:tc>
          <w:tcPr>
            <w:tcW w:w="2300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Психолог</w:t>
            </w:r>
            <w:proofErr w:type="spellEnd"/>
            <w:r w:rsidRPr="006169CA">
              <w:t xml:space="preserve"> </w:t>
            </w:r>
          </w:p>
        </w:tc>
      </w:tr>
      <w:tr w:rsidR="00091281" w:rsidRPr="0032757F" w:rsidTr="00091281">
        <w:trPr>
          <w:trHeight w:val="503"/>
        </w:trPr>
        <w:tc>
          <w:tcPr>
            <w:tcW w:w="576" w:type="dxa"/>
          </w:tcPr>
          <w:p w:rsidR="00091281" w:rsidRPr="006169CA" w:rsidRDefault="00091281" w:rsidP="00091281">
            <w:pPr>
              <w:jc w:val="both"/>
            </w:pPr>
            <w:r w:rsidRPr="006169CA">
              <w:t xml:space="preserve">3.3. </w:t>
            </w:r>
          </w:p>
        </w:tc>
        <w:tc>
          <w:tcPr>
            <w:tcW w:w="4463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Психогимнастика</w:t>
            </w:r>
            <w:proofErr w:type="spellEnd"/>
            <w:r w:rsidRPr="006169CA">
              <w:t xml:space="preserve">, </w:t>
            </w:r>
            <w:proofErr w:type="spellStart"/>
            <w:r w:rsidRPr="006169CA">
              <w:t>пальчиковая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гимнастика</w:t>
            </w:r>
            <w:proofErr w:type="spellEnd"/>
          </w:p>
        </w:tc>
        <w:tc>
          <w:tcPr>
            <w:tcW w:w="2300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Ежедневно</w:t>
            </w:r>
            <w:proofErr w:type="spellEnd"/>
          </w:p>
        </w:tc>
        <w:tc>
          <w:tcPr>
            <w:tcW w:w="2300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Педагоги</w:t>
            </w:r>
            <w:proofErr w:type="spellEnd"/>
          </w:p>
        </w:tc>
      </w:tr>
      <w:tr w:rsidR="00091281" w:rsidRPr="0032757F" w:rsidTr="00091281">
        <w:trPr>
          <w:trHeight w:val="328"/>
        </w:trPr>
        <w:tc>
          <w:tcPr>
            <w:tcW w:w="9639" w:type="dxa"/>
            <w:gridSpan w:val="4"/>
          </w:tcPr>
          <w:p w:rsidR="00091281" w:rsidRPr="006169CA" w:rsidRDefault="00091281" w:rsidP="00091281">
            <w:pPr>
              <w:jc w:val="center"/>
              <w:rPr>
                <w:b/>
              </w:rPr>
            </w:pPr>
            <w:r w:rsidRPr="006169CA">
              <w:rPr>
                <w:b/>
              </w:rPr>
              <w:t xml:space="preserve">4. </w:t>
            </w:r>
            <w:proofErr w:type="spellStart"/>
            <w:r w:rsidRPr="006169CA">
              <w:rPr>
                <w:b/>
              </w:rPr>
              <w:t>Предшкольный</w:t>
            </w:r>
            <w:proofErr w:type="spellEnd"/>
            <w:r w:rsidRPr="006169CA">
              <w:rPr>
                <w:b/>
              </w:rPr>
              <w:t xml:space="preserve"> </w:t>
            </w:r>
            <w:proofErr w:type="spellStart"/>
            <w:r w:rsidRPr="006169CA">
              <w:rPr>
                <w:b/>
              </w:rPr>
              <w:t>этап</w:t>
            </w:r>
            <w:proofErr w:type="spellEnd"/>
          </w:p>
        </w:tc>
      </w:tr>
      <w:tr w:rsidR="00091281" w:rsidRPr="0032757F" w:rsidTr="00091281">
        <w:trPr>
          <w:trHeight w:val="415"/>
        </w:trPr>
        <w:tc>
          <w:tcPr>
            <w:tcW w:w="576" w:type="dxa"/>
          </w:tcPr>
          <w:p w:rsidR="00091281" w:rsidRPr="006169CA" w:rsidRDefault="00091281" w:rsidP="00091281">
            <w:pPr>
              <w:jc w:val="both"/>
            </w:pPr>
            <w:r w:rsidRPr="006169CA">
              <w:t>4.1.</w:t>
            </w:r>
          </w:p>
        </w:tc>
        <w:tc>
          <w:tcPr>
            <w:tcW w:w="4463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Изучение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межличностных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отношений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детей</w:t>
            </w:r>
            <w:proofErr w:type="spellEnd"/>
          </w:p>
        </w:tc>
        <w:tc>
          <w:tcPr>
            <w:tcW w:w="2300" w:type="dxa"/>
          </w:tcPr>
          <w:p w:rsidR="00091281" w:rsidRPr="006169CA" w:rsidRDefault="00091281" w:rsidP="00091281">
            <w:pPr>
              <w:jc w:val="both"/>
            </w:pPr>
            <w:r w:rsidRPr="006169CA">
              <w:t xml:space="preserve">2 </w:t>
            </w:r>
            <w:proofErr w:type="spellStart"/>
            <w:r w:rsidRPr="006169CA">
              <w:t>раза</w:t>
            </w:r>
            <w:proofErr w:type="spellEnd"/>
            <w:r w:rsidRPr="006169CA">
              <w:t xml:space="preserve"> в </w:t>
            </w:r>
            <w:proofErr w:type="spellStart"/>
            <w:r w:rsidRPr="006169CA">
              <w:t>год</w:t>
            </w:r>
            <w:proofErr w:type="spellEnd"/>
          </w:p>
        </w:tc>
        <w:tc>
          <w:tcPr>
            <w:tcW w:w="2300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Психолог</w:t>
            </w:r>
            <w:proofErr w:type="spellEnd"/>
            <w:r w:rsidRPr="006169CA">
              <w:t xml:space="preserve">, </w:t>
            </w:r>
            <w:proofErr w:type="spellStart"/>
            <w:r w:rsidRPr="006169CA">
              <w:t>педагоги</w:t>
            </w:r>
            <w:proofErr w:type="spellEnd"/>
          </w:p>
        </w:tc>
      </w:tr>
      <w:tr w:rsidR="00091281" w:rsidRPr="0032757F" w:rsidTr="00091281">
        <w:trPr>
          <w:trHeight w:val="636"/>
        </w:trPr>
        <w:tc>
          <w:tcPr>
            <w:tcW w:w="576" w:type="dxa"/>
          </w:tcPr>
          <w:p w:rsidR="00091281" w:rsidRPr="006169CA" w:rsidRDefault="00091281" w:rsidP="00091281">
            <w:pPr>
              <w:jc w:val="both"/>
            </w:pPr>
            <w:r w:rsidRPr="006169CA">
              <w:t>4.2.</w:t>
            </w:r>
          </w:p>
        </w:tc>
        <w:tc>
          <w:tcPr>
            <w:tcW w:w="4463" w:type="dxa"/>
          </w:tcPr>
          <w:p w:rsidR="00091281" w:rsidRPr="00091281" w:rsidRDefault="00091281" w:rsidP="00091281">
            <w:pPr>
              <w:jc w:val="both"/>
              <w:rPr>
                <w:lang w:val="ru-RU"/>
              </w:rPr>
            </w:pPr>
            <w:r w:rsidRPr="00091281">
              <w:rPr>
                <w:lang w:val="ru-RU"/>
              </w:rPr>
              <w:t>Изучение эмоционального состояния детей через «Экран настроения»</w:t>
            </w:r>
          </w:p>
        </w:tc>
        <w:tc>
          <w:tcPr>
            <w:tcW w:w="2300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Ежедневно</w:t>
            </w:r>
            <w:proofErr w:type="spellEnd"/>
            <w:r w:rsidRPr="006169CA">
              <w:t xml:space="preserve"> </w:t>
            </w:r>
          </w:p>
        </w:tc>
        <w:tc>
          <w:tcPr>
            <w:tcW w:w="2300" w:type="dxa"/>
          </w:tcPr>
          <w:p w:rsidR="00091281" w:rsidRPr="006169CA" w:rsidRDefault="00091281" w:rsidP="00091281">
            <w:pPr>
              <w:jc w:val="both"/>
            </w:pPr>
            <w:proofErr w:type="spellStart"/>
            <w:r w:rsidRPr="006169CA">
              <w:t>Педагоги</w:t>
            </w:r>
            <w:proofErr w:type="spellEnd"/>
            <w:r w:rsidRPr="006169CA">
              <w:t xml:space="preserve">, </w:t>
            </w:r>
            <w:proofErr w:type="spellStart"/>
            <w:r w:rsidRPr="006169CA">
              <w:t>психолог</w:t>
            </w:r>
            <w:proofErr w:type="spellEnd"/>
          </w:p>
        </w:tc>
      </w:tr>
    </w:tbl>
    <w:p w:rsidR="004971D1" w:rsidRPr="006F3072" w:rsidRDefault="004971D1" w:rsidP="00FE0FC9">
      <w:pPr>
        <w:pStyle w:val="2"/>
        <w:ind w:left="0"/>
        <w:jc w:val="both"/>
        <w:rPr>
          <w:lang w:val="ru-RU"/>
        </w:rPr>
      </w:pPr>
    </w:p>
    <w:p w:rsidR="009A1808" w:rsidRPr="00434036" w:rsidRDefault="003653E7" w:rsidP="00FE0FC9">
      <w:pPr>
        <w:pStyle w:val="ConsPlusNormal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2.5</w:t>
      </w:r>
      <w:r w:rsidR="004971D1" w:rsidRPr="00434036">
        <w:rPr>
          <w:rFonts w:ascii="Times New Roman" w:hAnsi="Times New Roman" w:cs="Times New Roman"/>
          <w:b/>
          <w:bCs/>
          <w:sz w:val="24"/>
          <w:szCs w:val="24"/>
        </w:rPr>
        <w:t>. Особенности взаимодействия с семьями воспитанников</w:t>
      </w:r>
      <w:r w:rsidR="004971D1" w:rsidRPr="00434036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4971D1" w:rsidRPr="00434036" w:rsidRDefault="004971D1" w:rsidP="00FE0FC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036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434036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434036">
        <w:rPr>
          <w:rFonts w:ascii="Times New Roman" w:hAnsi="Times New Roman" w:cs="Times New Roman"/>
          <w:b/>
          <w:bCs/>
          <w:sz w:val="24"/>
          <w:szCs w:val="24"/>
        </w:rPr>
        <w:t>риложение 1)</w:t>
      </w:r>
    </w:p>
    <w:p w:rsidR="004971D1" w:rsidRPr="00434036" w:rsidRDefault="004971D1" w:rsidP="00FE0FC9">
      <w:pPr>
        <w:adjustRightInd w:val="0"/>
        <w:jc w:val="both"/>
        <w:rPr>
          <w:color w:val="000000"/>
          <w:sz w:val="24"/>
          <w:szCs w:val="24"/>
          <w:lang w:val="ru-RU"/>
        </w:rPr>
      </w:pPr>
      <w:r w:rsidRPr="00434036">
        <w:rPr>
          <w:color w:val="000000"/>
          <w:sz w:val="24"/>
          <w:szCs w:val="24"/>
          <w:lang w:val="ru-RU"/>
        </w:rPr>
        <w:t>Взаимоотношения с родителями строятся на основе сотрудничества, уважении личности, совместного стремления создать все необходимые условия в развитии потенциальных возможностей детей.</w:t>
      </w:r>
    </w:p>
    <w:p w:rsidR="004971D1" w:rsidRPr="00434036" w:rsidRDefault="004971D1" w:rsidP="00FE0FC9">
      <w:pPr>
        <w:adjustRightInd w:val="0"/>
        <w:jc w:val="both"/>
        <w:rPr>
          <w:color w:val="000000"/>
          <w:sz w:val="24"/>
          <w:szCs w:val="24"/>
          <w:lang w:val="ru-RU"/>
        </w:rPr>
      </w:pPr>
      <w:r w:rsidRPr="00434036">
        <w:rPr>
          <w:sz w:val="24"/>
          <w:szCs w:val="24"/>
          <w:lang w:val="ru-RU"/>
        </w:rPr>
        <w:t xml:space="preserve">Цель взаимодействия с семьёй — сделать родителей активными участниками образовательного процесса, оказав им помощь в реализации ответственности за воспитание и </w:t>
      </w:r>
      <w:r w:rsidRPr="00434036">
        <w:rPr>
          <w:sz w:val="24"/>
          <w:szCs w:val="24"/>
          <w:lang w:val="ru-RU"/>
        </w:rPr>
        <w:lastRenderedPageBreak/>
        <w:t>обучение детей</w:t>
      </w:r>
    </w:p>
    <w:p w:rsidR="004971D1" w:rsidRPr="00434036" w:rsidRDefault="004971D1" w:rsidP="00FE0FC9">
      <w:pPr>
        <w:jc w:val="both"/>
        <w:rPr>
          <w:sz w:val="24"/>
          <w:szCs w:val="24"/>
          <w:lang w:val="ru-RU"/>
        </w:rPr>
      </w:pPr>
      <w:r w:rsidRPr="00434036">
        <w:rPr>
          <w:b/>
          <w:bCs/>
          <w:sz w:val="24"/>
          <w:szCs w:val="24"/>
          <w:lang w:val="ru-RU"/>
        </w:rPr>
        <w:t>Задачи</w:t>
      </w:r>
      <w:r w:rsidRPr="00434036">
        <w:rPr>
          <w:sz w:val="24"/>
          <w:szCs w:val="24"/>
          <w:lang w:val="ru-RU"/>
        </w:rPr>
        <w:t>:</w:t>
      </w:r>
    </w:p>
    <w:p w:rsidR="004971D1" w:rsidRPr="00434036" w:rsidRDefault="004971D1" w:rsidP="00FE0FC9">
      <w:pPr>
        <w:jc w:val="both"/>
        <w:rPr>
          <w:sz w:val="24"/>
          <w:szCs w:val="24"/>
          <w:lang w:val="ru-RU"/>
        </w:rPr>
      </w:pPr>
      <w:r w:rsidRPr="00434036">
        <w:rPr>
          <w:sz w:val="24"/>
          <w:szCs w:val="24"/>
          <w:lang w:val="ru-RU"/>
        </w:rPr>
        <w:t xml:space="preserve">- установление доверительных деловых контактов </w:t>
      </w:r>
    </w:p>
    <w:p w:rsidR="004971D1" w:rsidRPr="00434036" w:rsidRDefault="004971D1" w:rsidP="00FE0FC9">
      <w:pPr>
        <w:jc w:val="both"/>
        <w:rPr>
          <w:sz w:val="24"/>
          <w:szCs w:val="24"/>
          <w:lang w:val="ru-RU"/>
        </w:rPr>
      </w:pPr>
      <w:r w:rsidRPr="00434036">
        <w:rPr>
          <w:sz w:val="24"/>
          <w:szCs w:val="24"/>
          <w:lang w:val="ru-RU"/>
        </w:rPr>
        <w:t xml:space="preserve">-ознакомление родителей с содержанием и методикой </w:t>
      </w:r>
      <w:proofErr w:type="spellStart"/>
      <w:r w:rsidRPr="00434036">
        <w:rPr>
          <w:sz w:val="24"/>
          <w:szCs w:val="24"/>
          <w:lang w:val="ru-RU"/>
        </w:rPr>
        <w:t>воспитательно</w:t>
      </w:r>
      <w:proofErr w:type="spellEnd"/>
      <w:r w:rsidRPr="00434036">
        <w:rPr>
          <w:sz w:val="24"/>
          <w:szCs w:val="24"/>
          <w:lang w:val="ru-RU"/>
        </w:rPr>
        <w:t>-образовательного процесса в ДОУ.</w:t>
      </w:r>
    </w:p>
    <w:p w:rsidR="004971D1" w:rsidRPr="00434036" w:rsidRDefault="004971D1" w:rsidP="00FE0FC9">
      <w:pPr>
        <w:jc w:val="both"/>
        <w:rPr>
          <w:sz w:val="24"/>
          <w:szCs w:val="24"/>
          <w:lang w:val="ru-RU"/>
        </w:rPr>
      </w:pPr>
      <w:r w:rsidRPr="00434036">
        <w:rPr>
          <w:sz w:val="24"/>
          <w:szCs w:val="24"/>
          <w:lang w:val="ru-RU"/>
        </w:rPr>
        <w:t>-психолого-педагогическое просвещение родителей.</w:t>
      </w:r>
    </w:p>
    <w:p w:rsidR="004971D1" w:rsidRPr="00434036" w:rsidRDefault="004971D1" w:rsidP="00FE0FC9">
      <w:pPr>
        <w:jc w:val="both"/>
        <w:rPr>
          <w:sz w:val="24"/>
          <w:szCs w:val="24"/>
          <w:lang w:val="ru-RU"/>
        </w:rPr>
      </w:pPr>
      <w:r w:rsidRPr="00434036">
        <w:rPr>
          <w:sz w:val="24"/>
          <w:szCs w:val="24"/>
          <w:lang w:val="ru-RU"/>
        </w:rPr>
        <w:t>-вовлечение родителей в совместную с детьми деятельность, обеспечение регулярного общения детей, воспитателей и родителей.</w:t>
      </w:r>
    </w:p>
    <w:p w:rsidR="004971D1" w:rsidRPr="00434036" w:rsidRDefault="004971D1" w:rsidP="00FE0FC9">
      <w:pPr>
        <w:jc w:val="both"/>
        <w:rPr>
          <w:sz w:val="24"/>
          <w:szCs w:val="24"/>
          <w:lang w:val="ru-RU"/>
        </w:rPr>
      </w:pPr>
      <w:r w:rsidRPr="00434036">
        <w:rPr>
          <w:sz w:val="24"/>
          <w:szCs w:val="24"/>
          <w:lang w:val="ru-RU"/>
        </w:rPr>
        <w:t>-помощь отдельным семьям в  воспитании и обучении детей.</w:t>
      </w:r>
    </w:p>
    <w:p w:rsidR="004971D1" w:rsidRPr="00434036" w:rsidRDefault="004971D1" w:rsidP="00FE0FC9">
      <w:pPr>
        <w:jc w:val="both"/>
        <w:rPr>
          <w:sz w:val="24"/>
          <w:szCs w:val="24"/>
          <w:lang w:val="ru-RU"/>
        </w:rPr>
      </w:pPr>
      <w:r w:rsidRPr="00434036">
        <w:rPr>
          <w:sz w:val="24"/>
          <w:szCs w:val="24"/>
          <w:lang w:val="ru-RU"/>
        </w:rPr>
        <w:t>-формирование у педагогов потребности и умения решать проблемы ребенка на основе совместного взаимодействия педагогов и семьи.</w:t>
      </w:r>
    </w:p>
    <w:p w:rsidR="004971D1" w:rsidRPr="00434036" w:rsidRDefault="004971D1" w:rsidP="00FE0FC9">
      <w:pPr>
        <w:jc w:val="both"/>
        <w:rPr>
          <w:sz w:val="24"/>
          <w:szCs w:val="24"/>
          <w:lang w:val="ru-RU"/>
        </w:rPr>
      </w:pPr>
      <w:r w:rsidRPr="00434036">
        <w:rPr>
          <w:sz w:val="24"/>
          <w:szCs w:val="24"/>
          <w:lang w:val="ru-RU"/>
        </w:rPr>
        <w:t xml:space="preserve">-освоение педагогами способов изучения семьи; форм взаимодействия с родителями; организации совместной деятельности родителей, педагогов и детей. </w:t>
      </w:r>
    </w:p>
    <w:p w:rsidR="004971D1" w:rsidRPr="00434036" w:rsidRDefault="004971D1" w:rsidP="00FE0FC9">
      <w:pPr>
        <w:jc w:val="both"/>
        <w:rPr>
          <w:b/>
          <w:bCs/>
          <w:sz w:val="24"/>
          <w:szCs w:val="24"/>
          <w:lang w:val="ru-RU"/>
        </w:rPr>
      </w:pPr>
      <w:r w:rsidRPr="00434036">
        <w:rPr>
          <w:b/>
          <w:bCs/>
          <w:sz w:val="24"/>
          <w:szCs w:val="24"/>
          <w:lang w:val="ru-RU"/>
        </w:rPr>
        <w:t>Принципы работы с  родителями:</w:t>
      </w:r>
    </w:p>
    <w:p w:rsidR="004971D1" w:rsidRPr="00434036" w:rsidRDefault="004971D1" w:rsidP="00FE0FC9">
      <w:pPr>
        <w:jc w:val="both"/>
        <w:rPr>
          <w:sz w:val="24"/>
          <w:szCs w:val="24"/>
          <w:lang w:val="ru-RU"/>
        </w:rPr>
      </w:pPr>
      <w:r w:rsidRPr="00434036">
        <w:rPr>
          <w:b/>
          <w:bCs/>
          <w:sz w:val="24"/>
          <w:szCs w:val="24"/>
          <w:lang w:val="ru-RU"/>
        </w:rPr>
        <w:t>-</w:t>
      </w:r>
      <w:r w:rsidRPr="00434036">
        <w:rPr>
          <w:sz w:val="24"/>
          <w:szCs w:val="24"/>
          <w:lang w:val="ru-RU"/>
        </w:rPr>
        <w:t>целенаправленность, систематичность, плановость;</w:t>
      </w:r>
    </w:p>
    <w:p w:rsidR="004971D1" w:rsidRPr="00434036" w:rsidRDefault="004971D1" w:rsidP="00FE0FC9">
      <w:pPr>
        <w:jc w:val="both"/>
        <w:rPr>
          <w:sz w:val="24"/>
          <w:szCs w:val="24"/>
          <w:lang w:val="ru-RU"/>
        </w:rPr>
      </w:pPr>
      <w:r w:rsidRPr="00434036">
        <w:rPr>
          <w:sz w:val="24"/>
          <w:szCs w:val="24"/>
          <w:lang w:val="ru-RU"/>
        </w:rPr>
        <w:t>-открытость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4971D1" w:rsidRPr="00434036" w:rsidRDefault="004971D1" w:rsidP="00FE0FC9">
      <w:pPr>
        <w:jc w:val="both"/>
        <w:rPr>
          <w:sz w:val="24"/>
          <w:szCs w:val="24"/>
          <w:lang w:val="ru-RU"/>
        </w:rPr>
      </w:pPr>
      <w:r w:rsidRPr="00434036">
        <w:rPr>
          <w:sz w:val="24"/>
          <w:szCs w:val="24"/>
          <w:lang w:val="ru-RU"/>
        </w:rPr>
        <w:t>-дифференцированный подход к работе с родителями с учётом специфики каждой семьи.</w:t>
      </w:r>
    </w:p>
    <w:p w:rsidR="004971D1" w:rsidRPr="00434036" w:rsidRDefault="004971D1" w:rsidP="00FE0FC9">
      <w:pPr>
        <w:pStyle w:val="2"/>
        <w:ind w:left="0"/>
        <w:jc w:val="both"/>
        <w:rPr>
          <w:lang w:val="ru-RU"/>
        </w:rPr>
      </w:pPr>
    </w:p>
    <w:p w:rsidR="004971D1" w:rsidRPr="00B53073" w:rsidRDefault="00B53073" w:rsidP="00B53073">
      <w:pPr>
        <w:shd w:val="clear" w:color="auto" w:fill="FFFFFF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III</w:t>
      </w:r>
      <w:r w:rsidRPr="00AF3CA7">
        <w:rPr>
          <w:b/>
          <w:bCs/>
          <w:sz w:val="24"/>
          <w:szCs w:val="24"/>
          <w:lang w:val="ru-RU"/>
        </w:rPr>
        <w:t xml:space="preserve">. </w:t>
      </w:r>
      <w:r w:rsidR="004971D1" w:rsidRPr="00B53073">
        <w:rPr>
          <w:b/>
          <w:bCs/>
          <w:sz w:val="24"/>
          <w:szCs w:val="24"/>
          <w:lang w:val="ru-RU"/>
        </w:rPr>
        <w:t>Организационный раздел.</w:t>
      </w:r>
    </w:p>
    <w:p w:rsidR="00B53073" w:rsidRPr="00434036" w:rsidRDefault="00B53073" w:rsidP="00FE0FC9">
      <w:pPr>
        <w:shd w:val="clear" w:color="auto" w:fill="FFFFFF"/>
        <w:jc w:val="both"/>
        <w:rPr>
          <w:b/>
          <w:bCs/>
          <w:sz w:val="24"/>
          <w:szCs w:val="24"/>
          <w:lang w:val="ru-RU"/>
        </w:rPr>
      </w:pPr>
    </w:p>
    <w:p w:rsidR="004971D1" w:rsidRPr="00434036" w:rsidRDefault="004971D1" w:rsidP="00FE0FC9">
      <w:pPr>
        <w:pStyle w:val="a5"/>
        <w:tabs>
          <w:tab w:val="left" w:pos="798"/>
          <w:tab w:val="left" w:pos="799"/>
          <w:tab w:val="left" w:pos="4442"/>
          <w:tab w:val="left" w:pos="6249"/>
          <w:tab w:val="left" w:pos="8063"/>
        </w:tabs>
        <w:spacing w:before="50"/>
        <w:ind w:left="0" w:right="109"/>
        <w:jc w:val="both"/>
        <w:rPr>
          <w:b/>
          <w:bCs/>
          <w:sz w:val="24"/>
          <w:szCs w:val="24"/>
          <w:lang w:val="ru-RU"/>
        </w:rPr>
      </w:pPr>
      <w:r w:rsidRPr="00434036">
        <w:rPr>
          <w:b/>
          <w:bCs/>
          <w:sz w:val="24"/>
          <w:szCs w:val="24"/>
          <w:lang w:val="ru-RU"/>
        </w:rPr>
        <w:t>3.1.</w:t>
      </w:r>
      <w:r w:rsidR="003653E7">
        <w:rPr>
          <w:b/>
          <w:sz w:val="24"/>
          <w:szCs w:val="24"/>
          <w:lang w:val="ru-RU"/>
        </w:rPr>
        <w:t xml:space="preserve">Психолого-педагогические условия реализации Программы </w:t>
      </w:r>
      <w:r w:rsidRPr="00434036">
        <w:rPr>
          <w:b/>
          <w:bCs/>
          <w:sz w:val="24"/>
          <w:szCs w:val="24"/>
          <w:lang w:val="ru-RU"/>
        </w:rPr>
        <w:t>(приложение 2)</w:t>
      </w:r>
    </w:p>
    <w:p w:rsidR="0062284A" w:rsidRPr="00434036" w:rsidRDefault="0062284A" w:rsidP="00FE0FC9">
      <w:pPr>
        <w:pStyle w:val="a5"/>
        <w:tabs>
          <w:tab w:val="left" w:pos="798"/>
          <w:tab w:val="left" w:pos="799"/>
          <w:tab w:val="left" w:pos="4442"/>
          <w:tab w:val="left" w:pos="6249"/>
          <w:tab w:val="left" w:pos="8063"/>
        </w:tabs>
        <w:spacing w:before="50"/>
        <w:ind w:left="0" w:right="109"/>
        <w:jc w:val="both"/>
        <w:rPr>
          <w:b/>
          <w:sz w:val="24"/>
          <w:szCs w:val="24"/>
          <w:lang w:val="ru-RU"/>
        </w:rPr>
      </w:pPr>
    </w:p>
    <w:p w:rsidR="009A1808" w:rsidRPr="00434036" w:rsidRDefault="004971D1" w:rsidP="00572455">
      <w:pPr>
        <w:pStyle w:val="11"/>
        <w:ind w:left="0"/>
        <w:jc w:val="both"/>
      </w:pPr>
      <w:r w:rsidRPr="00434036">
        <w:rPr>
          <w:b/>
          <w:bCs/>
          <w:i/>
          <w:iCs/>
        </w:rPr>
        <w:t>Непосредственно образовательная деятельность реализуется через  организацию различных видов детской деятельности в пяти образовательных областях</w:t>
      </w:r>
      <w:r w:rsidRPr="00434036">
        <w:t>: социально-коммуникативное развитие, познавательное развитие, речевое развитие, художественно-эстетическое и физическое развитие  с 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 и  решения конкретных образовательных задач</w:t>
      </w:r>
      <w:r w:rsidR="00572455">
        <w:t>.</w:t>
      </w:r>
    </w:p>
    <w:tbl>
      <w:tblPr>
        <w:tblW w:w="9647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0"/>
        <w:gridCol w:w="6237"/>
      </w:tblGrid>
      <w:tr w:rsidR="004971D1" w:rsidRPr="00434036" w:rsidTr="006F3072">
        <w:trPr>
          <w:trHeight w:val="528"/>
          <w:tblCellSpacing w:w="0" w:type="dxa"/>
        </w:trPr>
        <w:tc>
          <w:tcPr>
            <w:tcW w:w="3410" w:type="dxa"/>
            <w:vAlign w:val="center"/>
          </w:tcPr>
          <w:p w:rsidR="004971D1" w:rsidRPr="00434036" w:rsidRDefault="004971D1" w:rsidP="006F3072">
            <w:pPr>
              <w:tabs>
                <w:tab w:val="left" w:pos="142"/>
              </w:tabs>
              <w:ind w:left="14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434036">
              <w:rPr>
                <w:b/>
                <w:bCs/>
                <w:sz w:val="24"/>
                <w:szCs w:val="24"/>
              </w:rPr>
              <w:t>Детская</w:t>
            </w:r>
            <w:proofErr w:type="spellEnd"/>
            <w:r w:rsidR="001F7A6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4036">
              <w:rPr>
                <w:b/>
                <w:bCs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6237" w:type="dxa"/>
            <w:vAlign w:val="center"/>
          </w:tcPr>
          <w:p w:rsidR="004971D1" w:rsidRPr="00434036" w:rsidRDefault="001F7A6B" w:rsidP="006F3072">
            <w:pPr>
              <w:tabs>
                <w:tab w:val="left" w:pos="132"/>
              </w:tabs>
              <w:ind w:left="132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434036">
              <w:rPr>
                <w:b/>
                <w:bCs/>
                <w:sz w:val="24"/>
                <w:szCs w:val="24"/>
              </w:rPr>
              <w:t>Ф</w:t>
            </w:r>
            <w:r w:rsidR="004971D1" w:rsidRPr="00434036">
              <w:rPr>
                <w:b/>
                <w:bCs/>
                <w:sz w:val="24"/>
                <w:szCs w:val="24"/>
              </w:rPr>
              <w:t>ормы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971D1" w:rsidRPr="00434036">
              <w:rPr>
                <w:b/>
                <w:bCs/>
                <w:sz w:val="24"/>
                <w:szCs w:val="24"/>
              </w:rPr>
              <w:t>работы</w:t>
            </w:r>
            <w:proofErr w:type="spellEnd"/>
          </w:p>
        </w:tc>
      </w:tr>
      <w:tr w:rsidR="004971D1" w:rsidRPr="00FE0125" w:rsidTr="006F3072">
        <w:trPr>
          <w:trHeight w:val="552"/>
          <w:tblCellSpacing w:w="0" w:type="dxa"/>
        </w:trPr>
        <w:tc>
          <w:tcPr>
            <w:tcW w:w="3410" w:type="dxa"/>
            <w:vAlign w:val="center"/>
          </w:tcPr>
          <w:p w:rsidR="004971D1" w:rsidRPr="00434036" w:rsidRDefault="004971D1" w:rsidP="006F3072">
            <w:pPr>
              <w:tabs>
                <w:tab w:val="left" w:pos="142"/>
              </w:tabs>
              <w:ind w:left="140"/>
              <w:jc w:val="both"/>
              <w:rPr>
                <w:sz w:val="24"/>
                <w:szCs w:val="24"/>
              </w:rPr>
            </w:pPr>
            <w:proofErr w:type="spellStart"/>
            <w:r w:rsidRPr="00434036">
              <w:rPr>
                <w:sz w:val="24"/>
                <w:szCs w:val="24"/>
              </w:rPr>
              <w:t>Игровая</w:t>
            </w:r>
            <w:proofErr w:type="spellEnd"/>
          </w:p>
        </w:tc>
        <w:tc>
          <w:tcPr>
            <w:tcW w:w="6237" w:type="dxa"/>
            <w:vAlign w:val="center"/>
          </w:tcPr>
          <w:p w:rsidR="004971D1" w:rsidRPr="00434036" w:rsidRDefault="004971D1" w:rsidP="006F3072">
            <w:pPr>
              <w:tabs>
                <w:tab w:val="left" w:pos="132"/>
              </w:tabs>
              <w:ind w:left="132"/>
              <w:jc w:val="both"/>
              <w:rPr>
                <w:sz w:val="24"/>
                <w:szCs w:val="24"/>
                <w:lang w:val="ru-RU"/>
              </w:rPr>
            </w:pPr>
            <w:r w:rsidRPr="00434036">
              <w:rPr>
                <w:sz w:val="24"/>
                <w:szCs w:val="24"/>
                <w:lang w:val="ru-RU"/>
              </w:rPr>
              <w:t>Сюжетные игры, игры с правилами</w:t>
            </w:r>
          </w:p>
          <w:p w:rsidR="004971D1" w:rsidRPr="00434036" w:rsidRDefault="004971D1" w:rsidP="006F3072">
            <w:pPr>
              <w:tabs>
                <w:tab w:val="left" w:pos="132"/>
              </w:tabs>
              <w:ind w:left="132"/>
              <w:jc w:val="both"/>
              <w:rPr>
                <w:sz w:val="24"/>
                <w:szCs w:val="24"/>
                <w:lang w:val="ru-RU"/>
              </w:rPr>
            </w:pPr>
            <w:r w:rsidRPr="00434036">
              <w:rPr>
                <w:sz w:val="24"/>
                <w:szCs w:val="24"/>
                <w:lang w:val="ru-RU"/>
              </w:rPr>
              <w:t>сюжетн</w:t>
            </w:r>
            <w:proofErr w:type="gramStart"/>
            <w:r w:rsidRPr="00434036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434036">
              <w:rPr>
                <w:sz w:val="24"/>
                <w:szCs w:val="24"/>
                <w:lang w:val="ru-RU"/>
              </w:rPr>
              <w:t xml:space="preserve"> ролевые ,режиссерские</w:t>
            </w:r>
          </w:p>
        </w:tc>
      </w:tr>
      <w:tr w:rsidR="004971D1" w:rsidRPr="00FE0125" w:rsidTr="006F3072">
        <w:trPr>
          <w:trHeight w:val="984"/>
          <w:tblCellSpacing w:w="0" w:type="dxa"/>
        </w:trPr>
        <w:tc>
          <w:tcPr>
            <w:tcW w:w="3410" w:type="dxa"/>
            <w:vAlign w:val="center"/>
          </w:tcPr>
          <w:p w:rsidR="004971D1" w:rsidRPr="00434036" w:rsidRDefault="004971D1" w:rsidP="006F3072">
            <w:pPr>
              <w:tabs>
                <w:tab w:val="left" w:pos="142"/>
              </w:tabs>
              <w:ind w:left="140"/>
              <w:jc w:val="both"/>
              <w:rPr>
                <w:sz w:val="24"/>
                <w:szCs w:val="24"/>
              </w:rPr>
            </w:pPr>
            <w:proofErr w:type="spellStart"/>
            <w:r w:rsidRPr="00434036">
              <w:rPr>
                <w:sz w:val="24"/>
                <w:szCs w:val="24"/>
              </w:rPr>
              <w:t>Двигательная</w:t>
            </w:r>
            <w:proofErr w:type="spellEnd"/>
          </w:p>
        </w:tc>
        <w:tc>
          <w:tcPr>
            <w:tcW w:w="6237" w:type="dxa"/>
            <w:vAlign w:val="center"/>
          </w:tcPr>
          <w:p w:rsidR="004971D1" w:rsidRPr="00434036" w:rsidRDefault="004971D1" w:rsidP="006F3072">
            <w:pPr>
              <w:tabs>
                <w:tab w:val="left" w:pos="132"/>
              </w:tabs>
              <w:ind w:left="132"/>
              <w:jc w:val="both"/>
              <w:rPr>
                <w:sz w:val="24"/>
                <w:szCs w:val="24"/>
                <w:lang w:val="ru-RU"/>
              </w:rPr>
            </w:pPr>
            <w:r w:rsidRPr="00434036">
              <w:rPr>
                <w:sz w:val="24"/>
                <w:szCs w:val="24"/>
                <w:lang w:val="ru-RU"/>
              </w:rPr>
              <w:t>Подвижные игры с правилами,</w:t>
            </w:r>
          </w:p>
          <w:p w:rsidR="004971D1" w:rsidRPr="00434036" w:rsidRDefault="004971D1" w:rsidP="006F3072">
            <w:pPr>
              <w:tabs>
                <w:tab w:val="left" w:pos="132"/>
              </w:tabs>
              <w:ind w:left="132"/>
              <w:jc w:val="both"/>
              <w:rPr>
                <w:sz w:val="24"/>
                <w:szCs w:val="24"/>
                <w:lang w:val="ru-RU"/>
              </w:rPr>
            </w:pPr>
            <w:r w:rsidRPr="00434036">
              <w:rPr>
                <w:sz w:val="24"/>
                <w:szCs w:val="24"/>
                <w:lang w:val="ru-RU"/>
              </w:rPr>
              <w:t>Подвижные, дидактические игры,</w:t>
            </w:r>
          </w:p>
          <w:p w:rsidR="004971D1" w:rsidRPr="00434036" w:rsidRDefault="004971D1" w:rsidP="006F3072">
            <w:pPr>
              <w:tabs>
                <w:tab w:val="left" w:pos="132"/>
              </w:tabs>
              <w:ind w:left="132"/>
              <w:jc w:val="both"/>
              <w:rPr>
                <w:sz w:val="24"/>
                <w:szCs w:val="24"/>
                <w:lang w:val="ru-RU"/>
              </w:rPr>
            </w:pPr>
            <w:r w:rsidRPr="00434036">
              <w:rPr>
                <w:sz w:val="24"/>
                <w:szCs w:val="24"/>
                <w:lang w:val="ru-RU"/>
              </w:rPr>
              <w:t xml:space="preserve">игровые упражнения, соревнования, </w:t>
            </w:r>
          </w:p>
          <w:p w:rsidR="004971D1" w:rsidRPr="00434036" w:rsidRDefault="004971D1" w:rsidP="006F3072">
            <w:pPr>
              <w:tabs>
                <w:tab w:val="left" w:pos="132"/>
              </w:tabs>
              <w:ind w:left="132"/>
              <w:jc w:val="both"/>
              <w:rPr>
                <w:sz w:val="24"/>
                <w:szCs w:val="24"/>
                <w:lang w:val="ru-RU"/>
              </w:rPr>
            </w:pPr>
            <w:r w:rsidRPr="00434036">
              <w:rPr>
                <w:sz w:val="24"/>
                <w:szCs w:val="24"/>
                <w:lang w:val="ru-RU"/>
              </w:rPr>
              <w:t>основные движения</w:t>
            </w:r>
          </w:p>
          <w:p w:rsidR="004971D1" w:rsidRPr="00434036" w:rsidRDefault="004971D1" w:rsidP="006F3072">
            <w:pPr>
              <w:tabs>
                <w:tab w:val="left" w:pos="132"/>
              </w:tabs>
              <w:ind w:left="132"/>
              <w:jc w:val="both"/>
              <w:rPr>
                <w:sz w:val="24"/>
                <w:szCs w:val="24"/>
                <w:lang w:val="ru-RU"/>
              </w:rPr>
            </w:pPr>
            <w:r w:rsidRPr="00434036">
              <w:rPr>
                <w:sz w:val="24"/>
                <w:szCs w:val="24"/>
                <w:lang w:val="ru-RU"/>
              </w:rPr>
              <w:t xml:space="preserve">катание на самокатах, санках и </w:t>
            </w:r>
            <w:proofErr w:type="spellStart"/>
            <w:r w:rsidRPr="00434036">
              <w:rPr>
                <w:sz w:val="24"/>
                <w:szCs w:val="24"/>
                <w:lang w:val="ru-RU"/>
              </w:rPr>
              <w:t>тд</w:t>
            </w:r>
            <w:proofErr w:type="spellEnd"/>
          </w:p>
        </w:tc>
      </w:tr>
      <w:tr w:rsidR="004971D1" w:rsidRPr="00434036" w:rsidTr="006F3072">
        <w:trPr>
          <w:trHeight w:val="519"/>
          <w:tblCellSpacing w:w="0" w:type="dxa"/>
        </w:trPr>
        <w:tc>
          <w:tcPr>
            <w:tcW w:w="3410" w:type="dxa"/>
            <w:vAlign w:val="center"/>
          </w:tcPr>
          <w:p w:rsidR="004971D1" w:rsidRPr="00434036" w:rsidRDefault="004971D1" w:rsidP="006F3072">
            <w:pPr>
              <w:tabs>
                <w:tab w:val="left" w:pos="142"/>
              </w:tabs>
              <w:ind w:left="140"/>
              <w:jc w:val="both"/>
              <w:rPr>
                <w:sz w:val="24"/>
                <w:szCs w:val="24"/>
              </w:rPr>
            </w:pPr>
            <w:proofErr w:type="spellStart"/>
            <w:r w:rsidRPr="00434036">
              <w:rPr>
                <w:sz w:val="24"/>
                <w:szCs w:val="24"/>
              </w:rPr>
              <w:t>Коммуникативная</w:t>
            </w:r>
            <w:proofErr w:type="spellEnd"/>
          </w:p>
        </w:tc>
        <w:tc>
          <w:tcPr>
            <w:tcW w:w="6237" w:type="dxa"/>
            <w:vAlign w:val="center"/>
          </w:tcPr>
          <w:p w:rsidR="004971D1" w:rsidRPr="00434036" w:rsidRDefault="004971D1" w:rsidP="006F3072">
            <w:pPr>
              <w:tabs>
                <w:tab w:val="left" w:pos="132"/>
              </w:tabs>
              <w:ind w:left="132"/>
              <w:jc w:val="both"/>
              <w:rPr>
                <w:sz w:val="24"/>
                <w:szCs w:val="24"/>
                <w:lang w:val="ru-RU"/>
              </w:rPr>
            </w:pPr>
            <w:r w:rsidRPr="00434036">
              <w:rPr>
                <w:sz w:val="24"/>
                <w:szCs w:val="24"/>
                <w:lang w:val="ru-RU"/>
              </w:rPr>
              <w:t>Беседа</w:t>
            </w:r>
          </w:p>
          <w:p w:rsidR="004971D1" w:rsidRPr="00434036" w:rsidRDefault="004971D1" w:rsidP="006F3072">
            <w:pPr>
              <w:tabs>
                <w:tab w:val="left" w:pos="132"/>
              </w:tabs>
              <w:ind w:left="132"/>
              <w:jc w:val="both"/>
              <w:rPr>
                <w:sz w:val="24"/>
                <w:szCs w:val="24"/>
                <w:lang w:val="ru-RU"/>
              </w:rPr>
            </w:pPr>
            <w:r w:rsidRPr="00434036">
              <w:rPr>
                <w:sz w:val="24"/>
                <w:szCs w:val="24"/>
                <w:lang w:val="ru-RU"/>
              </w:rPr>
              <w:t>Ситуативный разговор</w:t>
            </w:r>
          </w:p>
          <w:p w:rsidR="004971D1" w:rsidRPr="00434036" w:rsidRDefault="004971D1" w:rsidP="006F3072">
            <w:pPr>
              <w:tabs>
                <w:tab w:val="left" w:pos="132"/>
              </w:tabs>
              <w:ind w:left="132"/>
              <w:jc w:val="both"/>
              <w:rPr>
                <w:sz w:val="24"/>
                <w:szCs w:val="24"/>
                <w:lang w:val="ru-RU"/>
              </w:rPr>
            </w:pPr>
            <w:r w:rsidRPr="00434036">
              <w:rPr>
                <w:sz w:val="24"/>
                <w:szCs w:val="24"/>
                <w:lang w:val="ru-RU"/>
              </w:rPr>
              <w:t>Речевая ситуация</w:t>
            </w:r>
          </w:p>
          <w:p w:rsidR="004971D1" w:rsidRPr="00434036" w:rsidRDefault="004971D1" w:rsidP="006F3072">
            <w:pPr>
              <w:tabs>
                <w:tab w:val="left" w:pos="132"/>
              </w:tabs>
              <w:ind w:left="132"/>
              <w:jc w:val="both"/>
              <w:rPr>
                <w:sz w:val="24"/>
                <w:szCs w:val="24"/>
                <w:lang w:val="ru-RU"/>
              </w:rPr>
            </w:pPr>
            <w:r w:rsidRPr="00434036">
              <w:rPr>
                <w:sz w:val="24"/>
                <w:szCs w:val="24"/>
                <w:lang w:val="ru-RU"/>
              </w:rPr>
              <w:t>Составление и отгадывание загадок</w:t>
            </w:r>
          </w:p>
          <w:p w:rsidR="004971D1" w:rsidRPr="00434036" w:rsidRDefault="004971D1" w:rsidP="006F3072">
            <w:pPr>
              <w:tabs>
                <w:tab w:val="left" w:pos="132"/>
              </w:tabs>
              <w:ind w:left="132"/>
              <w:jc w:val="both"/>
              <w:rPr>
                <w:sz w:val="24"/>
                <w:szCs w:val="24"/>
              </w:rPr>
            </w:pPr>
            <w:proofErr w:type="spellStart"/>
            <w:r w:rsidRPr="00434036">
              <w:rPr>
                <w:sz w:val="24"/>
                <w:szCs w:val="24"/>
              </w:rPr>
              <w:t>Игры</w:t>
            </w:r>
            <w:proofErr w:type="spellEnd"/>
            <w:r w:rsidRPr="00434036">
              <w:rPr>
                <w:sz w:val="24"/>
                <w:szCs w:val="24"/>
              </w:rPr>
              <w:t xml:space="preserve"> (</w:t>
            </w:r>
            <w:proofErr w:type="spellStart"/>
            <w:r w:rsidRPr="00434036">
              <w:rPr>
                <w:sz w:val="24"/>
                <w:szCs w:val="24"/>
              </w:rPr>
              <w:t>сюжетные</w:t>
            </w:r>
            <w:proofErr w:type="spellEnd"/>
            <w:r w:rsidRPr="00434036">
              <w:rPr>
                <w:sz w:val="24"/>
                <w:szCs w:val="24"/>
              </w:rPr>
              <w:t xml:space="preserve">, с </w:t>
            </w:r>
            <w:proofErr w:type="spellStart"/>
            <w:r w:rsidRPr="00434036">
              <w:rPr>
                <w:sz w:val="24"/>
                <w:szCs w:val="24"/>
              </w:rPr>
              <w:t>правилами</w:t>
            </w:r>
            <w:proofErr w:type="spellEnd"/>
            <w:r w:rsidRPr="00434036">
              <w:rPr>
                <w:sz w:val="24"/>
                <w:szCs w:val="24"/>
              </w:rPr>
              <w:t>)</w:t>
            </w:r>
          </w:p>
        </w:tc>
      </w:tr>
      <w:tr w:rsidR="004971D1" w:rsidRPr="00FE0125" w:rsidTr="006F3072">
        <w:trPr>
          <w:trHeight w:val="337"/>
          <w:tblCellSpacing w:w="0" w:type="dxa"/>
        </w:trPr>
        <w:tc>
          <w:tcPr>
            <w:tcW w:w="3410" w:type="dxa"/>
            <w:vAlign w:val="center"/>
          </w:tcPr>
          <w:p w:rsidR="004971D1" w:rsidRPr="00434036" w:rsidRDefault="004971D1" w:rsidP="006F3072">
            <w:pPr>
              <w:tabs>
                <w:tab w:val="left" w:pos="142"/>
              </w:tabs>
              <w:ind w:left="140"/>
              <w:jc w:val="both"/>
              <w:rPr>
                <w:sz w:val="24"/>
                <w:szCs w:val="24"/>
              </w:rPr>
            </w:pPr>
            <w:proofErr w:type="spellStart"/>
            <w:r w:rsidRPr="00434036">
              <w:rPr>
                <w:sz w:val="24"/>
                <w:szCs w:val="24"/>
              </w:rPr>
              <w:t>Трудовая</w:t>
            </w:r>
            <w:proofErr w:type="spellEnd"/>
          </w:p>
        </w:tc>
        <w:tc>
          <w:tcPr>
            <w:tcW w:w="6237" w:type="dxa"/>
            <w:vAlign w:val="center"/>
          </w:tcPr>
          <w:p w:rsidR="004971D1" w:rsidRPr="00434036" w:rsidRDefault="004971D1" w:rsidP="006F3072">
            <w:pPr>
              <w:tabs>
                <w:tab w:val="left" w:pos="132"/>
              </w:tabs>
              <w:ind w:left="132"/>
              <w:jc w:val="both"/>
              <w:rPr>
                <w:sz w:val="24"/>
                <w:szCs w:val="24"/>
                <w:lang w:val="ru-RU"/>
              </w:rPr>
            </w:pPr>
            <w:r w:rsidRPr="00434036">
              <w:rPr>
                <w:sz w:val="24"/>
                <w:szCs w:val="24"/>
                <w:lang w:val="ru-RU"/>
              </w:rPr>
              <w:t>Самообслуживание</w:t>
            </w:r>
          </w:p>
          <w:p w:rsidR="004971D1" w:rsidRPr="00434036" w:rsidRDefault="004971D1" w:rsidP="006F3072">
            <w:pPr>
              <w:tabs>
                <w:tab w:val="left" w:pos="132"/>
              </w:tabs>
              <w:ind w:left="132"/>
              <w:jc w:val="both"/>
              <w:rPr>
                <w:sz w:val="24"/>
                <w:szCs w:val="24"/>
                <w:lang w:val="ru-RU"/>
              </w:rPr>
            </w:pPr>
            <w:r w:rsidRPr="00434036">
              <w:rPr>
                <w:sz w:val="24"/>
                <w:szCs w:val="24"/>
                <w:lang w:val="ru-RU"/>
              </w:rPr>
              <w:t>Бытовой труд, труд в природе</w:t>
            </w:r>
          </w:p>
        </w:tc>
      </w:tr>
      <w:tr w:rsidR="004971D1" w:rsidRPr="00FE0125" w:rsidTr="006F3072">
        <w:trPr>
          <w:trHeight w:val="273"/>
          <w:tblCellSpacing w:w="0" w:type="dxa"/>
        </w:trPr>
        <w:tc>
          <w:tcPr>
            <w:tcW w:w="3410" w:type="dxa"/>
            <w:vAlign w:val="center"/>
          </w:tcPr>
          <w:p w:rsidR="004971D1" w:rsidRPr="00434036" w:rsidRDefault="004971D1" w:rsidP="006F3072">
            <w:pPr>
              <w:tabs>
                <w:tab w:val="left" w:pos="142"/>
              </w:tabs>
              <w:ind w:left="140"/>
              <w:jc w:val="both"/>
              <w:rPr>
                <w:sz w:val="24"/>
                <w:szCs w:val="24"/>
              </w:rPr>
            </w:pPr>
            <w:proofErr w:type="spellStart"/>
            <w:r w:rsidRPr="00434036">
              <w:rPr>
                <w:sz w:val="24"/>
                <w:szCs w:val="24"/>
              </w:rPr>
              <w:t>Познавательно-исследовательская</w:t>
            </w:r>
            <w:proofErr w:type="spellEnd"/>
          </w:p>
        </w:tc>
        <w:tc>
          <w:tcPr>
            <w:tcW w:w="6237" w:type="dxa"/>
            <w:vAlign w:val="center"/>
          </w:tcPr>
          <w:p w:rsidR="004971D1" w:rsidRPr="00434036" w:rsidRDefault="004971D1" w:rsidP="006F3072">
            <w:pPr>
              <w:tabs>
                <w:tab w:val="left" w:pos="132"/>
              </w:tabs>
              <w:ind w:left="132"/>
              <w:jc w:val="both"/>
              <w:rPr>
                <w:sz w:val="24"/>
                <w:szCs w:val="24"/>
                <w:lang w:val="ru-RU"/>
              </w:rPr>
            </w:pPr>
            <w:r w:rsidRPr="00434036">
              <w:rPr>
                <w:sz w:val="24"/>
                <w:szCs w:val="24"/>
                <w:lang w:val="ru-RU"/>
              </w:rPr>
              <w:t>Наблюдение, экскурсия, Экспериментирование</w:t>
            </w:r>
          </w:p>
          <w:p w:rsidR="004971D1" w:rsidRPr="00434036" w:rsidRDefault="004971D1" w:rsidP="006F3072">
            <w:pPr>
              <w:tabs>
                <w:tab w:val="left" w:pos="132"/>
              </w:tabs>
              <w:ind w:left="132"/>
              <w:jc w:val="both"/>
              <w:rPr>
                <w:sz w:val="24"/>
                <w:szCs w:val="24"/>
                <w:lang w:val="ru-RU"/>
              </w:rPr>
            </w:pPr>
            <w:r w:rsidRPr="00434036">
              <w:rPr>
                <w:sz w:val="24"/>
                <w:szCs w:val="24"/>
                <w:lang w:val="ru-RU"/>
              </w:rPr>
              <w:t>Решение проблемных ситуаций</w:t>
            </w:r>
          </w:p>
          <w:p w:rsidR="004971D1" w:rsidRPr="00434036" w:rsidRDefault="004971D1" w:rsidP="006F3072">
            <w:pPr>
              <w:tabs>
                <w:tab w:val="left" w:pos="132"/>
              </w:tabs>
              <w:ind w:left="132"/>
              <w:jc w:val="both"/>
              <w:rPr>
                <w:sz w:val="24"/>
                <w:szCs w:val="24"/>
                <w:lang w:val="ru-RU"/>
              </w:rPr>
            </w:pPr>
            <w:r w:rsidRPr="00434036">
              <w:rPr>
                <w:sz w:val="24"/>
                <w:szCs w:val="24"/>
                <w:lang w:val="ru-RU"/>
              </w:rPr>
              <w:t>Коллекционирование, моделирование</w:t>
            </w:r>
          </w:p>
          <w:p w:rsidR="004971D1" w:rsidRPr="00434036" w:rsidRDefault="004971D1" w:rsidP="006F3072">
            <w:pPr>
              <w:tabs>
                <w:tab w:val="left" w:pos="132"/>
              </w:tabs>
              <w:ind w:left="132"/>
              <w:jc w:val="both"/>
              <w:rPr>
                <w:sz w:val="24"/>
                <w:szCs w:val="24"/>
                <w:lang w:val="ru-RU"/>
              </w:rPr>
            </w:pPr>
            <w:r w:rsidRPr="00434036">
              <w:rPr>
                <w:sz w:val="24"/>
                <w:szCs w:val="24"/>
                <w:lang w:val="ru-RU"/>
              </w:rPr>
              <w:t xml:space="preserve">Реализация проекта </w:t>
            </w:r>
          </w:p>
          <w:p w:rsidR="004971D1" w:rsidRPr="00434036" w:rsidRDefault="004971D1" w:rsidP="006F3072">
            <w:pPr>
              <w:tabs>
                <w:tab w:val="left" w:pos="132"/>
              </w:tabs>
              <w:ind w:left="132"/>
              <w:jc w:val="both"/>
              <w:rPr>
                <w:sz w:val="24"/>
                <w:szCs w:val="24"/>
                <w:lang w:val="ru-RU"/>
              </w:rPr>
            </w:pPr>
            <w:r w:rsidRPr="00434036">
              <w:rPr>
                <w:sz w:val="24"/>
                <w:szCs w:val="24"/>
                <w:lang w:val="ru-RU"/>
              </w:rPr>
              <w:t>Игры (сюжетные, с правилами)</w:t>
            </w:r>
          </w:p>
        </w:tc>
      </w:tr>
      <w:tr w:rsidR="004971D1" w:rsidRPr="00FE0125" w:rsidTr="006F3072">
        <w:trPr>
          <w:trHeight w:val="707"/>
          <w:tblCellSpacing w:w="0" w:type="dxa"/>
        </w:trPr>
        <w:tc>
          <w:tcPr>
            <w:tcW w:w="3410" w:type="dxa"/>
            <w:vAlign w:val="center"/>
          </w:tcPr>
          <w:p w:rsidR="004971D1" w:rsidRPr="00434036" w:rsidRDefault="004971D1" w:rsidP="006F3072">
            <w:pPr>
              <w:tabs>
                <w:tab w:val="left" w:pos="142"/>
              </w:tabs>
              <w:ind w:left="140"/>
              <w:jc w:val="both"/>
              <w:rPr>
                <w:sz w:val="24"/>
                <w:szCs w:val="24"/>
              </w:rPr>
            </w:pPr>
            <w:proofErr w:type="spellStart"/>
            <w:r w:rsidRPr="00434036">
              <w:rPr>
                <w:sz w:val="24"/>
                <w:szCs w:val="24"/>
              </w:rPr>
              <w:lastRenderedPageBreak/>
              <w:t>Конструирование</w:t>
            </w:r>
            <w:proofErr w:type="spellEnd"/>
          </w:p>
        </w:tc>
        <w:tc>
          <w:tcPr>
            <w:tcW w:w="6237" w:type="dxa"/>
            <w:vAlign w:val="center"/>
          </w:tcPr>
          <w:p w:rsidR="004971D1" w:rsidRPr="00434036" w:rsidRDefault="004971D1" w:rsidP="006F3072">
            <w:pPr>
              <w:tabs>
                <w:tab w:val="left" w:pos="132"/>
              </w:tabs>
              <w:ind w:left="132"/>
              <w:jc w:val="both"/>
              <w:rPr>
                <w:sz w:val="24"/>
                <w:szCs w:val="24"/>
                <w:lang w:val="ru-RU"/>
              </w:rPr>
            </w:pPr>
            <w:r w:rsidRPr="00434036">
              <w:rPr>
                <w:sz w:val="24"/>
                <w:szCs w:val="24"/>
                <w:lang w:val="ru-RU"/>
              </w:rPr>
              <w:t>Мастерская по изготовлению продуктов детского творчества, реализация проектов</w:t>
            </w:r>
          </w:p>
          <w:p w:rsidR="004971D1" w:rsidRPr="00434036" w:rsidRDefault="004971D1" w:rsidP="006F3072">
            <w:pPr>
              <w:tabs>
                <w:tab w:val="left" w:pos="132"/>
              </w:tabs>
              <w:ind w:left="132"/>
              <w:jc w:val="both"/>
              <w:rPr>
                <w:sz w:val="24"/>
                <w:szCs w:val="24"/>
                <w:lang w:val="ru-RU"/>
              </w:rPr>
            </w:pPr>
            <w:r w:rsidRPr="00434036">
              <w:rPr>
                <w:sz w:val="24"/>
                <w:szCs w:val="24"/>
                <w:lang w:val="ru-RU"/>
              </w:rPr>
              <w:t>Игры со строительным материалом, модулями, «</w:t>
            </w:r>
            <w:proofErr w:type="spellStart"/>
            <w:r w:rsidRPr="00434036">
              <w:rPr>
                <w:sz w:val="24"/>
                <w:szCs w:val="24"/>
                <w:lang w:val="ru-RU"/>
              </w:rPr>
              <w:t>Лего</w:t>
            </w:r>
            <w:proofErr w:type="spellEnd"/>
            <w:r w:rsidRPr="00434036">
              <w:rPr>
                <w:sz w:val="24"/>
                <w:szCs w:val="24"/>
                <w:lang w:val="ru-RU"/>
              </w:rPr>
              <w:t>», природного материала.</w:t>
            </w:r>
          </w:p>
        </w:tc>
      </w:tr>
      <w:tr w:rsidR="004971D1" w:rsidRPr="00434036" w:rsidTr="006F3072">
        <w:trPr>
          <w:trHeight w:val="685"/>
          <w:tblCellSpacing w:w="0" w:type="dxa"/>
        </w:trPr>
        <w:tc>
          <w:tcPr>
            <w:tcW w:w="3410" w:type="dxa"/>
            <w:vAlign w:val="center"/>
          </w:tcPr>
          <w:p w:rsidR="004971D1" w:rsidRPr="00434036" w:rsidRDefault="004971D1" w:rsidP="006F3072">
            <w:pPr>
              <w:tabs>
                <w:tab w:val="left" w:pos="142"/>
              </w:tabs>
              <w:ind w:left="140"/>
              <w:jc w:val="both"/>
              <w:rPr>
                <w:sz w:val="24"/>
                <w:szCs w:val="24"/>
              </w:rPr>
            </w:pPr>
            <w:proofErr w:type="spellStart"/>
            <w:r w:rsidRPr="00434036">
              <w:rPr>
                <w:sz w:val="24"/>
                <w:szCs w:val="24"/>
              </w:rPr>
              <w:t>Музыкальное</w:t>
            </w:r>
            <w:proofErr w:type="spellEnd"/>
          </w:p>
        </w:tc>
        <w:tc>
          <w:tcPr>
            <w:tcW w:w="6237" w:type="dxa"/>
            <w:vAlign w:val="center"/>
          </w:tcPr>
          <w:p w:rsidR="004971D1" w:rsidRPr="00434036" w:rsidRDefault="004971D1" w:rsidP="006F3072">
            <w:pPr>
              <w:tabs>
                <w:tab w:val="left" w:pos="132"/>
              </w:tabs>
              <w:ind w:left="132"/>
              <w:jc w:val="both"/>
              <w:rPr>
                <w:sz w:val="24"/>
                <w:szCs w:val="24"/>
                <w:lang w:val="ru-RU"/>
              </w:rPr>
            </w:pPr>
            <w:r w:rsidRPr="00434036">
              <w:rPr>
                <w:sz w:val="24"/>
                <w:szCs w:val="24"/>
                <w:lang w:val="ru-RU"/>
              </w:rPr>
              <w:t>Слушание, пение, музыкальное творчество</w:t>
            </w:r>
          </w:p>
          <w:p w:rsidR="004971D1" w:rsidRPr="00434036" w:rsidRDefault="004971D1" w:rsidP="006F3072">
            <w:pPr>
              <w:tabs>
                <w:tab w:val="left" w:pos="132"/>
              </w:tabs>
              <w:ind w:left="132"/>
              <w:jc w:val="both"/>
              <w:rPr>
                <w:sz w:val="24"/>
                <w:szCs w:val="24"/>
                <w:lang w:val="ru-RU"/>
              </w:rPr>
            </w:pPr>
            <w:r w:rsidRPr="00434036">
              <w:rPr>
                <w:sz w:val="24"/>
                <w:szCs w:val="24"/>
                <w:lang w:val="ru-RU"/>
              </w:rPr>
              <w:t>Музыкально-ритмические движения</w:t>
            </w:r>
          </w:p>
          <w:p w:rsidR="004971D1" w:rsidRPr="00434036" w:rsidRDefault="004971D1" w:rsidP="006F3072">
            <w:pPr>
              <w:tabs>
                <w:tab w:val="left" w:pos="132"/>
              </w:tabs>
              <w:ind w:left="132"/>
              <w:jc w:val="both"/>
              <w:rPr>
                <w:sz w:val="24"/>
                <w:szCs w:val="24"/>
                <w:lang w:val="ru-RU"/>
              </w:rPr>
            </w:pPr>
            <w:r w:rsidRPr="00434036">
              <w:rPr>
                <w:sz w:val="24"/>
                <w:szCs w:val="24"/>
                <w:lang w:val="ru-RU"/>
              </w:rPr>
              <w:t>Подвижные игры (с музыкальным сопровождением)</w:t>
            </w:r>
          </w:p>
          <w:p w:rsidR="004971D1" w:rsidRPr="00434036" w:rsidRDefault="004971D1" w:rsidP="006F3072">
            <w:pPr>
              <w:tabs>
                <w:tab w:val="left" w:pos="132"/>
              </w:tabs>
              <w:ind w:left="132"/>
              <w:jc w:val="both"/>
              <w:rPr>
                <w:sz w:val="24"/>
                <w:szCs w:val="24"/>
              </w:rPr>
            </w:pPr>
            <w:proofErr w:type="spellStart"/>
            <w:r w:rsidRPr="00434036">
              <w:rPr>
                <w:sz w:val="24"/>
                <w:szCs w:val="24"/>
              </w:rPr>
              <w:t>Музыкально-дидактическиеигры</w:t>
            </w:r>
            <w:proofErr w:type="spellEnd"/>
          </w:p>
        </w:tc>
      </w:tr>
      <w:tr w:rsidR="004971D1" w:rsidRPr="00434036" w:rsidTr="006F3072">
        <w:trPr>
          <w:trHeight w:val="407"/>
          <w:tblCellSpacing w:w="0" w:type="dxa"/>
        </w:trPr>
        <w:tc>
          <w:tcPr>
            <w:tcW w:w="3410" w:type="dxa"/>
            <w:vAlign w:val="center"/>
          </w:tcPr>
          <w:p w:rsidR="004971D1" w:rsidRPr="00434036" w:rsidRDefault="004971D1" w:rsidP="006F3072">
            <w:pPr>
              <w:tabs>
                <w:tab w:val="left" w:pos="142"/>
              </w:tabs>
              <w:ind w:left="140"/>
              <w:jc w:val="both"/>
              <w:rPr>
                <w:sz w:val="24"/>
                <w:szCs w:val="24"/>
              </w:rPr>
            </w:pPr>
            <w:proofErr w:type="spellStart"/>
            <w:r w:rsidRPr="00434036">
              <w:rPr>
                <w:sz w:val="24"/>
                <w:szCs w:val="24"/>
              </w:rPr>
              <w:t>Изобразительная</w:t>
            </w:r>
            <w:proofErr w:type="spellEnd"/>
          </w:p>
        </w:tc>
        <w:tc>
          <w:tcPr>
            <w:tcW w:w="6237" w:type="dxa"/>
            <w:vAlign w:val="center"/>
          </w:tcPr>
          <w:p w:rsidR="004971D1" w:rsidRPr="00434036" w:rsidRDefault="004971D1" w:rsidP="006F3072">
            <w:pPr>
              <w:tabs>
                <w:tab w:val="left" w:pos="132"/>
              </w:tabs>
              <w:ind w:left="132"/>
              <w:jc w:val="both"/>
              <w:rPr>
                <w:sz w:val="24"/>
                <w:szCs w:val="24"/>
              </w:rPr>
            </w:pPr>
            <w:proofErr w:type="spellStart"/>
            <w:r w:rsidRPr="00434036">
              <w:rPr>
                <w:sz w:val="24"/>
                <w:szCs w:val="24"/>
              </w:rPr>
              <w:t>Рисование</w:t>
            </w:r>
            <w:proofErr w:type="spellEnd"/>
            <w:r w:rsidRPr="00434036">
              <w:rPr>
                <w:sz w:val="24"/>
                <w:szCs w:val="24"/>
              </w:rPr>
              <w:t xml:space="preserve"> ,</w:t>
            </w:r>
            <w:proofErr w:type="spellStart"/>
            <w:r w:rsidRPr="00434036">
              <w:rPr>
                <w:sz w:val="24"/>
                <w:szCs w:val="24"/>
              </w:rPr>
              <w:t>лепка</w:t>
            </w:r>
            <w:proofErr w:type="spellEnd"/>
            <w:r w:rsidRPr="00434036">
              <w:rPr>
                <w:sz w:val="24"/>
                <w:szCs w:val="24"/>
              </w:rPr>
              <w:t xml:space="preserve">, </w:t>
            </w:r>
            <w:proofErr w:type="spellStart"/>
            <w:r w:rsidRPr="00434036">
              <w:rPr>
                <w:sz w:val="24"/>
                <w:szCs w:val="24"/>
              </w:rPr>
              <w:t>аппликация</w:t>
            </w:r>
            <w:proofErr w:type="spellEnd"/>
          </w:p>
          <w:p w:rsidR="004971D1" w:rsidRPr="00434036" w:rsidRDefault="004971D1" w:rsidP="006F3072">
            <w:pPr>
              <w:tabs>
                <w:tab w:val="left" w:pos="132"/>
              </w:tabs>
              <w:ind w:left="132"/>
              <w:jc w:val="both"/>
              <w:rPr>
                <w:sz w:val="24"/>
                <w:szCs w:val="24"/>
              </w:rPr>
            </w:pPr>
          </w:p>
        </w:tc>
      </w:tr>
      <w:tr w:rsidR="004971D1" w:rsidRPr="00434036" w:rsidTr="006F3072">
        <w:trPr>
          <w:trHeight w:val="543"/>
          <w:tblCellSpacing w:w="0" w:type="dxa"/>
        </w:trPr>
        <w:tc>
          <w:tcPr>
            <w:tcW w:w="3410" w:type="dxa"/>
            <w:vAlign w:val="center"/>
          </w:tcPr>
          <w:p w:rsidR="004971D1" w:rsidRPr="00434036" w:rsidRDefault="004971D1" w:rsidP="006F3072">
            <w:pPr>
              <w:tabs>
                <w:tab w:val="left" w:pos="142"/>
              </w:tabs>
              <w:ind w:left="140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434036">
              <w:rPr>
                <w:sz w:val="24"/>
                <w:szCs w:val="24"/>
              </w:rPr>
              <w:t>Восприятиедетскойлитературы</w:t>
            </w:r>
            <w:proofErr w:type="spellEnd"/>
          </w:p>
        </w:tc>
        <w:tc>
          <w:tcPr>
            <w:tcW w:w="6237" w:type="dxa"/>
            <w:vAlign w:val="center"/>
          </w:tcPr>
          <w:p w:rsidR="004971D1" w:rsidRPr="00434036" w:rsidRDefault="004971D1" w:rsidP="006F3072">
            <w:pPr>
              <w:tabs>
                <w:tab w:val="left" w:pos="132"/>
              </w:tabs>
              <w:ind w:left="132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434036">
              <w:rPr>
                <w:sz w:val="24"/>
                <w:szCs w:val="24"/>
              </w:rPr>
              <w:t>Чтениепроизведенийдетскойлитературы</w:t>
            </w:r>
            <w:proofErr w:type="spellEnd"/>
          </w:p>
        </w:tc>
      </w:tr>
    </w:tbl>
    <w:p w:rsidR="005A64B2" w:rsidRPr="00434036" w:rsidRDefault="005A64B2" w:rsidP="00FE0FC9">
      <w:pPr>
        <w:widowControl/>
        <w:tabs>
          <w:tab w:val="left" w:pos="9157"/>
        </w:tabs>
        <w:adjustRightInd w:val="0"/>
        <w:jc w:val="both"/>
        <w:rPr>
          <w:rFonts w:eastAsiaTheme="minorHAnsi"/>
          <w:color w:val="FF0000"/>
          <w:sz w:val="24"/>
          <w:szCs w:val="24"/>
          <w:lang w:val="ru-RU"/>
        </w:rPr>
      </w:pPr>
    </w:p>
    <w:p w:rsidR="004971D1" w:rsidRPr="00434036" w:rsidRDefault="004971D1" w:rsidP="00FE0FC9">
      <w:pPr>
        <w:pStyle w:val="11"/>
        <w:ind w:left="0"/>
        <w:jc w:val="both"/>
        <w:rPr>
          <w:b/>
        </w:rPr>
      </w:pPr>
      <w:r w:rsidRPr="00434036">
        <w:rPr>
          <w:b/>
        </w:rPr>
        <w:t>3.2. Перспекти</w:t>
      </w:r>
      <w:r w:rsidR="00B906CC">
        <w:rPr>
          <w:b/>
        </w:rPr>
        <w:t xml:space="preserve">вное планирование </w:t>
      </w:r>
      <w:r w:rsidR="008B6B1F">
        <w:rPr>
          <w:b/>
        </w:rPr>
        <w:t xml:space="preserve"> </w:t>
      </w:r>
      <w:r w:rsidR="005A64B2" w:rsidRPr="00434036">
        <w:t>(Маршрутные</w:t>
      </w:r>
      <w:r w:rsidR="008B6B1F">
        <w:t xml:space="preserve"> </w:t>
      </w:r>
      <w:r w:rsidR="005A64B2" w:rsidRPr="00434036">
        <w:t>листы)</w:t>
      </w:r>
    </w:p>
    <w:p w:rsidR="005A64B2" w:rsidRPr="00434036" w:rsidRDefault="005A64B2" w:rsidP="005A64B2">
      <w:pPr>
        <w:pStyle w:val="a3"/>
        <w:ind w:right="141"/>
        <w:jc w:val="both"/>
        <w:rPr>
          <w:lang w:val="ru-RU"/>
        </w:rPr>
      </w:pPr>
      <w:r w:rsidRPr="00434036">
        <w:rPr>
          <w:lang w:val="ru-RU"/>
        </w:rPr>
        <w:t xml:space="preserve">Планирование на учебный год ежедневной работы с детьми осуществляется в соответствии с «Маршрутными листами», представленными в Программе целостного, комплексного, интегративного подхода к воспитанию дошкольников «Детский сад – Дом радости» Н.М. Крыловой. (Приложение 5 // Н.М. </w:t>
      </w:r>
      <w:proofErr w:type="spellStart"/>
      <w:r w:rsidRPr="00434036">
        <w:rPr>
          <w:lang w:val="ru-RU"/>
        </w:rPr>
        <w:t>Крылова</w:t>
      </w:r>
      <w:proofErr w:type="gramStart"/>
      <w:r w:rsidRPr="00434036">
        <w:rPr>
          <w:lang w:val="ru-RU"/>
        </w:rPr>
        <w:t>.М</w:t>
      </w:r>
      <w:proofErr w:type="gramEnd"/>
      <w:r w:rsidRPr="00434036">
        <w:rPr>
          <w:lang w:val="ru-RU"/>
        </w:rPr>
        <w:t>аршрутные</w:t>
      </w:r>
      <w:proofErr w:type="spellEnd"/>
      <w:r w:rsidRPr="00434036">
        <w:rPr>
          <w:lang w:val="ru-RU"/>
        </w:rPr>
        <w:t xml:space="preserve"> листы для специалиста по дошкольному образованию – Планирование на учебный год ежедневной работы с детьми четвертого года жизни).</w:t>
      </w:r>
    </w:p>
    <w:p w:rsidR="004971D1" w:rsidRPr="00434036" w:rsidRDefault="004971D1" w:rsidP="00FE0FC9">
      <w:pPr>
        <w:adjustRightInd w:val="0"/>
        <w:jc w:val="both"/>
        <w:rPr>
          <w:sz w:val="24"/>
          <w:szCs w:val="24"/>
          <w:lang w:val="ru-RU"/>
        </w:rPr>
      </w:pPr>
      <w:r w:rsidRPr="00434036">
        <w:rPr>
          <w:sz w:val="24"/>
          <w:szCs w:val="24"/>
          <w:lang w:val="ru-RU"/>
        </w:rPr>
        <w:t xml:space="preserve">«Маршрутные листы» как форма планирования </w:t>
      </w:r>
      <w:r w:rsidRPr="00434036">
        <w:rPr>
          <w:b/>
          <w:bCs/>
          <w:i/>
          <w:iCs/>
          <w:sz w:val="24"/>
          <w:szCs w:val="24"/>
          <w:lang w:val="ru-RU"/>
        </w:rPr>
        <w:t xml:space="preserve">по степени охвата </w:t>
      </w:r>
      <w:r w:rsidRPr="00434036">
        <w:rPr>
          <w:sz w:val="24"/>
          <w:szCs w:val="24"/>
          <w:lang w:val="ru-RU"/>
        </w:rPr>
        <w:t xml:space="preserve">является общей; </w:t>
      </w:r>
      <w:r w:rsidRPr="00434036">
        <w:rPr>
          <w:b/>
          <w:bCs/>
          <w:i/>
          <w:iCs/>
          <w:sz w:val="24"/>
          <w:szCs w:val="24"/>
          <w:lang w:val="ru-RU"/>
        </w:rPr>
        <w:t xml:space="preserve">по содержанию </w:t>
      </w:r>
      <w:r w:rsidRPr="00434036">
        <w:rPr>
          <w:sz w:val="24"/>
          <w:szCs w:val="24"/>
          <w:lang w:val="ru-RU"/>
        </w:rPr>
        <w:t xml:space="preserve">– стратегической, тактической и оперативной; </w:t>
      </w:r>
      <w:r w:rsidRPr="00434036">
        <w:rPr>
          <w:b/>
          <w:bCs/>
          <w:i/>
          <w:iCs/>
          <w:sz w:val="24"/>
          <w:szCs w:val="24"/>
          <w:lang w:val="ru-RU"/>
        </w:rPr>
        <w:t xml:space="preserve">по глубине </w:t>
      </w:r>
      <w:r w:rsidRPr="00434036">
        <w:rPr>
          <w:sz w:val="24"/>
          <w:szCs w:val="24"/>
          <w:lang w:val="ru-RU"/>
        </w:rPr>
        <w:t xml:space="preserve">– глобальной и детальной; </w:t>
      </w:r>
      <w:r w:rsidRPr="00434036">
        <w:rPr>
          <w:b/>
          <w:bCs/>
          <w:i/>
          <w:iCs/>
          <w:sz w:val="24"/>
          <w:szCs w:val="24"/>
          <w:lang w:val="ru-RU"/>
        </w:rPr>
        <w:t xml:space="preserve">по срокам </w:t>
      </w:r>
      <w:r w:rsidRPr="00434036">
        <w:rPr>
          <w:sz w:val="24"/>
          <w:szCs w:val="24"/>
          <w:lang w:val="ru-RU"/>
        </w:rPr>
        <w:t xml:space="preserve">– годичной, помесячной, недельной и ежедневной. </w:t>
      </w:r>
      <w:r w:rsidRPr="00434036">
        <w:rPr>
          <w:b/>
          <w:bCs/>
          <w:i/>
          <w:iCs/>
          <w:sz w:val="24"/>
          <w:szCs w:val="24"/>
          <w:lang w:val="ru-RU"/>
        </w:rPr>
        <w:t xml:space="preserve">По координации частных планов </w:t>
      </w:r>
      <w:proofErr w:type="spellStart"/>
      <w:r w:rsidRPr="00434036">
        <w:rPr>
          <w:b/>
          <w:bCs/>
          <w:i/>
          <w:iCs/>
          <w:sz w:val="24"/>
          <w:szCs w:val="24"/>
          <w:lang w:val="ru-RU"/>
        </w:rPr>
        <w:t>вовремени</w:t>
      </w:r>
      <w:r w:rsidRPr="00434036">
        <w:rPr>
          <w:sz w:val="24"/>
          <w:szCs w:val="24"/>
          <w:lang w:val="ru-RU"/>
        </w:rPr>
        <w:t>планирование</w:t>
      </w:r>
      <w:proofErr w:type="spellEnd"/>
      <w:r w:rsidRPr="00434036">
        <w:rPr>
          <w:sz w:val="24"/>
          <w:szCs w:val="24"/>
          <w:lang w:val="ru-RU"/>
        </w:rPr>
        <w:t xml:space="preserve"> в технологии – </w:t>
      </w:r>
      <w:proofErr w:type="gramStart"/>
      <w:r w:rsidRPr="00434036">
        <w:rPr>
          <w:sz w:val="24"/>
          <w:szCs w:val="24"/>
          <w:lang w:val="ru-RU"/>
        </w:rPr>
        <w:t>последовательное</w:t>
      </w:r>
      <w:proofErr w:type="gramEnd"/>
      <w:r w:rsidRPr="00434036">
        <w:rPr>
          <w:sz w:val="24"/>
          <w:szCs w:val="24"/>
          <w:lang w:val="ru-RU"/>
        </w:rPr>
        <w:t xml:space="preserve"> и одновременное.</w:t>
      </w:r>
    </w:p>
    <w:p w:rsidR="005A64B2" w:rsidRPr="00434036" w:rsidRDefault="005A64B2" w:rsidP="005A64B2">
      <w:pPr>
        <w:pStyle w:val="1"/>
        <w:tabs>
          <w:tab w:val="left" w:pos="3714"/>
        </w:tabs>
        <w:spacing w:line="274" w:lineRule="exact"/>
        <w:ind w:left="0"/>
        <w:jc w:val="both"/>
        <w:rPr>
          <w:sz w:val="24"/>
          <w:szCs w:val="24"/>
          <w:lang w:val="ru-RU"/>
        </w:rPr>
      </w:pPr>
      <w:r w:rsidRPr="00434036">
        <w:rPr>
          <w:sz w:val="24"/>
          <w:szCs w:val="24"/>
          <w:lang w:val="ru-RU"/>
        </w:rPr>
        <w:t>Сценарии рабочего плана воспитателя на каждый</w:t>
      </w:r>
      <w:r w:rsidR="008B6B1F">
        <w:rPr>
          <w:sz w:val="24"/>
          <w:szCs w:val="24"/>
          <w:lang w:val="ru-RU"/>
        </w:rPr>
        <w:t xml:space="preserve"> </w:t>
      </w:r>
      <w:r w:rsidRPr="00434036">
        <w:rPr>
          <w:sz w:val="24"/>
          <w:szCs w:val="24"/>
          <w:lang w:val="ru-RU"/>
        </w:rPr>
        <w:t>день</w:t>
      </w:r>
    </w:p>
    <w:p w:rsidR="005A64B2" w:rsidRPr="00434036" w:rsidRDefault="005A64B2" w:rsidP="005A64B2">
      <w:pPr>
        <w:pStyle w:val="a3"/>
        <w:ind w:right="-1"/>
        <w:jc w:val="both"/>
        <w:rPr>
          <w:lang w:val="ru-RU"/>
        </w:rPr>
      </w:pPr>
      <w:r w:rsidRPr="00434036">
        <w:rPr>
          <w:lang w:val="ru-RU"/>
        </w:rPr>
        <w:t xml:space="preserve">Ежедневные сценарии осуществления целостного образовательного процесса в течение 12-ти часового рабочего дня (с сентября по май) во взаимодействии с родителями воспитанников представлены в Технологии «Детский сад – Дом радости» Н.М. Крыловой. (Приложение 6 // Н.М. Крылова «Детский сад – Дом </w:t>
      </w:r>
      <w:proofErr w:type="spellStart"/>
      <w:r w:rsidRPr="00434036">
        <w:rPr>
          <w:lang w:val="ru-RU"/>
        </w:rPr>
        <w:t>радости»</w:t>
      </w:r>
      <w:proofErr w:type="gramStart"/>
      <w:r w:rsidRPr="00434036">
        <w:rPr>
          <w:lang w:val="ru-RU"/>
        </w:rPr>
        <w:t>.В</w:t>
      </w:r>
      <w:proofErr w:type="gramEnd"/>
      <w:r w:rsidRPr="00434036">
        <w:rPr>
          <w:lang w:val="ru-RU"/>
        </w:rPr>
        <w:t>торая</w:t>
      </w:r>
      <w:proofErr w:type="spellEnd"/>
      <w:r w:rsidRPr="00434036">
        <w:rPr>
          <w:lang w:val="ru-RU"/>
        </w:rPr>
        <w:t xml:space="preserve"> младшая группа).</w:t>
      </w:r>
    </w:p>
    <w:p w:rsidR="004971D1" w:rsidRPr="00434036" w:rsidRDefault="004971D1" w:rsidP="00FE0FC9">
      <w:pPr>
        <w:widowControl/>
        <w:tabs>
          <w:tab w:val="left" w:pos="9157"/>
        </w:tabs>
        <w:adjustRightInd w:val="0"/>
        <w:jc w:val="both"/>
        <w:rPr>
          <w:rFonts w:eastAsiaTheme="minorHAnsi"/>
          <w:color w:val="FF0000"/>
          <w:sz w:val="24"/>
          <w:szCs w:val="24"/>
          <w:lang w:val="ru-RU"/>
        </w:rPr>
      </w:pPr>
    </w:p>
    <w:p w:rsidR="004971D1" w:rsidRPr="00434036" w:rsidRDefault="00B53073" w:rsidP="00FE0FC9">
      <w:pPr>
        <w:pStyle w:val="11"/>
        <w:ind w:left="0"/>
        <w:jc w:val="both"/>
        <w:rPr>
          <w:b/>
        </w:rPr>
      </w:pPr>
      <w:r>
        <w:rPr>
          <w:b/>
        </w:rPr>
        <w:t>3.</w:t>
      </w:r>
      <w:r w:rsidRPr="00B53073">
        <w:rPr>
          <w:b/>
        </w:rPr>
        <w:t>2</w:t>
      </w:r>
      <w:r w:rsidR="004971D1" w:rsidRPr="00434036">
        <w:rPr>
          <w:b/>
        </w:rPr>
        <w:t>.Особенности организации развивающей предметно-пространственной среды (приложение 4)</w:t>
      </w:r>
    </w:p>
    <w:p w:rsidR="004971D1" w:rsidRPr="00434036" w:rsidRDefault="004971D1" w:rsidP="005A64B2">
      <w:pPr>
        <w:widowControl/>
        <w:adjustRightInd w:val="0"/>
        <w:ind w:right="-142"/>
        <w:jc w:val="both"/>
        <w:rPr>
          <w:rFonts w:eastAsia="TimesNewRomanPSMT"/>
          <w:sz w:val="24"/>
          <w:szCs w:val="24"/>
          <w:lang w:val="ru-RU"/>
        </w:rPr>
      </w:pPr>
      <w:r w:rsidRPr="00434036">
        <w:rPr>
          <w:rFonts w:eastAsia="TimesNewRomanPSMT"/>
          <w:sz w:val="24"/>
          <w:szCs w:val="24"/>
          <w:lang w:val="ru-RU"/>
        </w:rPr>
        <w:t xml:space="preserve">Предметная пространственная среда в МБДОУ д/с № 36  имеет цель содействовать обогащению развития ребенка как неповторимой индивидуальности </w:t>
      </w:r>
      <w:proofErr w:type="spellStart"/>
      <w:r w:rsidRPr="00434036">
        <w:rPr>
          <w:rFonts w:eastAsia="TimesNewRomanPSMT"/>
          <w:sz w:val="24"/>
          <w:szCs w:val="24"/>
          <w:lang w:val="ru-RU"/>
        </w:rPr>
        <w:t>вусловиях</w:t>
      </w:r>
      <w:proofErr w:type="spellEnd"/>
      <w:r w:rsidRPr="00434036">
        <w:rPr>
          <w:rFonts w:eastAsia="TimesNewRomanPSMT"/>
          <w:sz w:val="24"/>
          <w:szCs w:val="24"/>
          <w:lang w:val="ru-RU"/>
        </w:rPr>
        <w:t xml:space="preserve"> технологически выстроенного образовательного процесса.</w:t>
      </w:r>
    </w:p>
    <w:p w:rsidR="005A64B2" w:rsidRDefault="005A64B2" w:rsidP="005A64B2">
      <w:pPr>
        <w:pStyle w:val="a3"/>
        <w:ind w:right="-142"/>
        <w:jc w:val="both"/>
        <w:rPr>
          <w:lang w:val="ru-RU"/>
        </w:rPr>
      </w:pPr>
      <w:r w:rsidRPr="00434036">
        <w:rPr>
          <w:lang w:val="ru-RU"/>
        </w:rPr>
        <w:t>Организация предметно-пространственной образовательной среды в группе подробно представлена в Технологии «Детский сад – Дом р</w:t>
      </w:r>
      <w:r w:rsidR="008B6B1F">
        <w:rPr>
          <w:lang w:val="ru-RU"/>
        </w:rPr>
        <w:t>адости» Н.М. Крыловой для младшей</w:t>
      </w:r>
      <w:r w:rsidRPr="00434036">
        <w:rPr>
          <w:lang w:val="ru-RU"/>
        </w:rPr>
        <w:t xml:space="preserve"> группы на каждый день (месяц).</w:t>
      </w:r>
    </w:p>
    <w:p w:rsidR="00B906CC" w:rsidRPr="00434036" w:rsidRDefault="00B906CC" w:rsidP="005A64B2">
      <w:pPr>
        <w:pStyle w:val="a3"/>
        <w:ind w:right="-142"/>
        <w:jc w:val="both"/>
        <w:rPr>
          <w:lang w:val="ru-RU"/>
        </w:rPr>
      </w:pPr>
    </w:p>
    <w:p w:rsidR="0062284A" w:rsidRPr="00434036" w:rsidRDefault="00B906CC" w:rsidP="00FE0FC9">
      <w:pPr>
        <w:pStyle w:val="a5"/>
        <w:tabs>
          <w:tab w:val="left" w:pos="798"/>
          <w:tab w:val="left" w:pos="799"/>
          <w:tab w:val="left" w:pos="4442"/>
          <w:tab w:val="left" w:pos="6249"/>
          <w:tab w:val="left" w:pos="8063"/>
        </w:tabs>
        <w:spacing w:before="50"/>
        <w:ind w:left="0" w:right="1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</w:t>
      </w:r>
      <w:r w:rsidR="00B53073">
        <w:rPr>
          <w:b/>
          <w:sz w:val="24"/>
          <w:szCs w:val="24"/>
          <w:lang w:val="ru-RU"/>
        </w:rPr>
        <w:t>3.</w:t>
      </w:r>
      <w:r w:rsidR="00B53073" w:rsidRPr="00B53073">
        <w:rPr>
          <w:b/>
          <w:sz w:val="24"/>
          <w:szCs w:val="24"/>
          <w:lang w:val="ru-RU"/>
        </w:rPr>
        <w:t>3</w:t>
      </w:r>
      <w:r w:rsidR="006F3072">
        <w:rPr>
          <w:b/>
          <w:sz w:val="24"/>
          <w:szCs w:val="24"/>
          <w:lang w:val="ru-RU"/>
        </w:rPr>
        <w:t xml:space="preserve">. Материально-техническое </w:t>
      </w:r>
      <w:r w:rsidR="004971D1" w:rsidRPr="00434036">
        <w:rPr>
          <w:b/>
          <w:sz w:val="24"/>
          <w:szCs w:val="24"/>
          <w:lang w:val="ru-RU"/>
        </w:rPr>
        <w:t xml:space="preserve">обеспечение программы, </w:t>
      </w:r>
      <w:r w:rsidR="004971D1" w:rsidRPr="00434036">
        <w:rPr>
          <w:b/>
          <w:spacing w:val="-1"/>
          <w:sz w:val="24"/>
          <w:szCs w:val="24"/>
          <w:lang w:val="ru-RU"/>
        </w:rPr>
        <w:t xml:space="preserve">обеспеченность </w:t>
      </w:r>
      <w:r w:rsidR="004971D1" w:rsidRPr="00434036">
        <w:rPr>
          <w:b/>
          <w:sz w:val="24"/>
          <w:szCs w:val="24"/>
          <w:lang w:val="ru-RU"/>
        </w:rPr>
        <w:t xml:space="preserve">методическими материалами и средствами обучения </w:t>
      </w:r>
      <w:proofErr w:type="spellStart"/>
      <w:r w:rsidR="004971D1" w:rsidRPr="00434036">
        <w:rPr>
          <w:b/>
          <w:sz w:val="24"/>
          <w:szCs w:val="24"/>
          <w:lang w:val="ru-RU"/>
        </w:rPr>
        <w:t>иво</w:t>
      </w:r>
      <w:r>
        <w:rPr>
          <w:b/>
          <w:sz w:val="24"/>
          <w:szCs w:val="24"/>
          <w:lang w:val="ru-RU"/>
        </w:rPr>
        <w:t>спитания</w:t>
      </w:r>
      <w:proofErr w:type="spellEnd"/>
      <w:r>
        <w:rPr>
          <w:b/>
          <w:sz w:val="24"/>
          <w:szCs w:val="24"/>
          <w:lang w:val="ru-RU"/>
        </w:rPr>
        <w:t>.</w:t>
      </w:r>
    </w:p>
    <w:p w:rsidR="00B906CC" w:rsidRPr="00434036" w:rsidRDefault="00B906CC" w:rsidP="00B906CC">
      <w:pPr>
        <w:adjustRightInd w:val="0"/>
        <w:jc w:val="both"/>
        <w:rPr>
          <w:sz w:val="24"/>
          <w:szCs w:val="24"/>
          <w:lang w:val="ru-RU"/>
        </w:rPr>
      </w:pPr>
      <w:r w:rsidRPr="00434036">
        <w:rPr>
          <w:sz w:val="24"/>
          <w:szCs w:val="24"/>
          <w:lang w:val="ru-RU"/>
        </w:rPr>
        <w:t>Перечень используемых парциальных программ, педагогических технологий и методических пособий, подобранных с учетом и на основе мнения педагогов и актуальных запросов родителей (законных представителей) воспитанников:</w:t>
      </w:r>
    </w:p>
    <w:p w:rsidR="00B906CC" w:rsidRPr="00434036" w:rsidRDefault="00B906CC" w:rsidP="00B906CC">
      <w:pPr>
        <w:jc w:val="both"/>
        <w:rPr>
          <w:b/>
          <w:sz w:val="24"/>
          <w:szCs w:val="24"/>
        </w:rPr>
      </w:pPr>
      <w:proofErr w:type="spellStart"/>
      <w:r w:rsidRPr="00434036">
        <w:rPr>
          <w:b/>
          <w:sz w:val="24"/>
          <w:szCs w:val="24"/>
        </w:rPr>
        <w:t>Образовательная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 w:rsidRPr="00434036">
        <w:rPr>
          <w:b/>
          <w:sz w:val="24"/>
          <w:szCs w:val="24"/>
        </w:rPr>
        <w:t>область</w:t>
      </w:r>
      <w:proofErr w:type="spellEnd"/>
      <w:r w:rsidRPr="00434036">
        <w:rPr>
          <w:b/>
          <w:sz w:val="24"/>
          <w:szCs w:val="24"/>
        </w:rPr>
        <w:t xml:space="preserve"> «</w:t>
      </w:r>
      <w:proofErr w:type="spellStart"/>
      <w:r w:rsidRPr="00434036">
        <w:rPr>
          <w:b/>
          <w:sz w:val="24"/>
          <w:szCs w:val="24"/>
        </w:rPr>
        <w:t>Познавательное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 w:rsidRPr="00434036">
        <w:rPr>
          <w:b/>
          <w:sz w:val="24"/>
          <w:szCs w:val="24"/>
        </w:rPr>
        <w:t>развитие</w:t>
      </w:r>
      <w:proofErr w:type="spellEnd"/>
      <w:r w:rsidRPr="00434036">
        <w:rPr>
          <w:b/>
          <w:sz w:val="24"/>
          <w:szCs w:val="24"/>
        </w:rPr>
        <w:t>»</w:t>
      </w:r>
    </w:p>
    <w:p w:rsidR="00B906CC" w:rsidRPr="00434036" w:rsidRDefault="00B906CC" w:rsidP="00B906CC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7583"/>
      </w:tblGrid>
      <w:tr w:rsidR="00B906CC" w:rsidRPr="00434036" w:rsidTr="00B906CC">
        <w:tc>
          <w:tcPr>
            <w:tcW w:w="2167" w:type="dxa"/>
          </w:tcPr>
          <w:p w:rsidR="00B906CC" w:rsidRPr="00434036" w:rsidRDefault="00B906CC" w:rsidP="00B906C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4036">
              <w:rPr>
                <w:b/>
                <w:sz w:val="24"/>
                <w:szCs w:val="24"/>
              </w:rPr>
              <w:t>Раздел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4036">
              <w:rPr>
                <w:b/>
                <w:sz w:val="24"/>
                <w:szCs w:val="24"/>
              </w:rPr>
              <w:t>образовательной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4036">
              <w:rPr>
                <w:b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7583" w:type="dxa"/>
          </w:tcPr>
          <w:p w:rsidR="00B906CC" w:rsidRPr="00434036" w:rsidRDefault="00B906CC" w:rsidP="00B906C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4036">
              <w:rPr>
                <w:b/>
                <w:sz w:val="24"/>
                <w:szCs w:val="24"/>
              </w:rPr>
              <w:t>Методическое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4036">
              <w:rPr>
                <w:b/>
                <w:sz w:val="24"/>
                <w:szCs w:val="24"/>
              </w:rPr>
              <w:t>сопровождение</w:t>
            </w:r>
            <w:proofErr w:type="spellEnd"/>
          </w:p>
          <w:p w:rsidR="00B906CC" w:rsidRPr="00434036" w:rsidRDefault="00B906CC" w:rsidP="00B906C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06CC" w:rsidRPr="00FE0125" w:rsidTr="00B906CC">
        <w:tc>
          <w:tcPr>
            <w:tcW w:w="2167" w:type="dxa"/>
          </w:tcPr>
          <w:p w:rsidR="00B906CC" w:rsidRPr="00434036" w:rsidRDefault="00B906CC" w:rsidP="00B906C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4036">
              <w:rPr>
                <w:b/>
                <w:sz w:val="24"/>
                <w:szCs w:val="24"/>
              </w:rPr>
              <w:t>Ознакомление</w:t>
            </w:r>
            <w:proofErr w:type="spellEnd"/>
            <w:r w:rsidRPr="00434036">
              <w:rPr>
                <w:b/>
                <w:sz w:val="24"/>
                <w:szCs w:val="24"/>
              </w:rPr>
              <w:t xml:space="preserve"> с </w:t>
            </w:r>
            <w:proofErr w:type="spellStart"/>
            <w:r w:rsidRPr="00434036">
              <w:rPr>
                <w:b/>
                <w:sz w:val="24"/>
                <w:szCs w:val="24"/>
              </w:rPr>
              <w:lastRenderedPageBreak/>
              <w:t>окружающим</w:t>
            </w:r>
            <w:proofErr w:type="spellEnd"/>
          </w:p>
        </w:tc>
        <w:tc>
          <w:tcPr>
            <w:tcW w:w="7583" w:type="dxa"/>
          </w:tcPr>
          <w:p w:rsidR="00B906CC" w:rsidRPr="00434036" w:rsidRDefault="00B906CC" w:rsidP="00B906CC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434036">
              <w:rPr>
                <w:b/>
                <w:sz w:val="24"/>
                <w:szCs w:val="24"/>
                <w:lang w:val="ru-RU"/>
              </w:rPr>
              <w:lastRenderedPageBreak/>
              <w:t>Методические пособия:</w:t>
            </w:r>
          </w:p>
          <w:p w:rsidR="00B906CC" w:rsidRPr="00434036" w:rsidRDefault="00B906CC" w:rsidP="00B906CC">
            <w:pPr>
              <w:jc w:val="both"/>
              <w:rPr>
                <w:sz w:val="24"/>
                <w:szCs w:val="24"/>
                <w:lang w:val="ru-RU"/>
              </w:rPr>
            </w:pPr>
            <w:r w:rsidRPr="00434036">
              <w:rPr>
                <w:sz w:val="24"/>
                <w:szCs w:val="24"/>
                <w:lang w:val="ru-RU"/>
              </w:rPr>
              <w:lastRenderedPageBreak/>
              <w:t xml:space="preserve">Н.М. Крылова, В.Т. Иванова «Технология ежедневной работы </w:t>
            </w:r>
            <w:proofErr w:type="spellStart"/>
            <w:r w:rsidRPr="00434036">
              <w:rPr>
                <w:sz w:val="24"/>
                <w:szCs w:val="24"/>
                <w:lang w:val="ru-RU"/>
              </w:rPr>
              <w:t>вмладшей</w:t>
            </w:r>
            <w:proofErr w:type="spellEnd"/>
            <w:r w:rsidRPr="00434036">
              <w:rPr>
                <w:sz w:val="24"/>
                <w:szCs w:val="24"/>
                <w:lang w:val="ru-RU"/>
              </w:rPr>
              <w:t xml:space="preserve"> группе» </w:t>
            </w:r>
          </w:p>
        </w:tc>
      </w:tr>
      <w:tr w:rsidR="00B906CC" w:rsidRPr="00FE0125" w:rsidTr="00B906CC">
        <w:tc>
          <w:tcPr>
            <w:tcW w:w="2167" w:type="dxa"/>
          </w:tcPr>
          <w:p w:rsidR="00B906CC" w:rsidRPr="00434036" w:rsidRDefault="00B906CC" w:rsidP="00B906C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4036">
              <w:rPr>
                <w:b/>
                <w:sz w:val="24"/>
                <w:szCs w:val="24"/>
              </w:rPr>
              <w:lastRenderedPageBreak/>
              <w:t>Формирование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4036">
              <w:rPr>
                <w:b/>
                <w:sz w:val="24"/>
                <w:szCs w:val="24"/>
              </w:rPr>
              <w:t>элементарных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4036">
              <w:rPr>
                <w:b/>
                <w:sz w:val="24"/>
                <w:szCs w:val="24"/>
              </w:rPr>
              <w:t>математических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4036">
              <w:rPr>
                <w:b/>
                <w:sz w:val="24"/>
                <w:szCs w:val="24"/>
              </w:rPr>
              <w:t>представлений</w:t>
            </w:r>
            <w:proofErr w:type="spellEnd"/>
          </w:p>
        </w:tc>
        <w:tc>
          <w:tcPr>
            <w:tcW w:w="7583" w:type="dxa"/>
          </w:tcPr>
          <w:p w:rsidR="00B906CC" w:rsidRPr="00434036" w:rsidRDefault="00B906CC" w:rsidP="00B906CC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434036">
              <w:rPr>
                <w:b/>
                <w:sz w:val="24"/>
                <w:szCs w:val="24"/>
                <w:lang w:val="ru-RU"/>
              </w:rPr>
              <w:t>Методические пособия:</w:t>
            </w:r>
          </w:p>
          <w:p w:rsidR="00B906CC" w:rsidRPr="00434036" w:rsidRDefault="00B906CC" w:rsidP="00B906CC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434036">
              <w:rPr>
                <w:b/>
                <w:sz w:val="24"/>
                <w:szCs w:val="24"/>
                <w:lang w:val="ru-RU"/>
              </w:rPr>
              <w:t>Методические пособия:</w:t>
            </w:r>
          </w:p>
          <w:p w:rsidR="00B906CC" w:rsidRPr="00434036" w:rsidRDefault="00B906CC" w:rsidP="00B906CC">
            <w:pPr>
              <w:jc w:val="both"/>
              <w:rPr>
                <w:sz w:val="24"/>
                <w:szCs w:val="24"/>
                <w:lang w:val="ru-RU"/>
              </w:rPr>
            </w:pPr>
            <w:r w:rsidRPr="00434036">
              <w:rPr>
                <w:sz w:val="24"/>
                <w:szCs w:val="24"/>
                <w:lang w:val="ru-RU"/>
              </w:rPr>
              <w:t xml:space="preserve">Н.М. Крылова, В.Т. Иванова «Технология ежедневной работы </w:t>
            </w:r>
            <w:proofErr w:type="spellStart"/>
            <w:r w:rsidRPr="00434036">
              <w:rPr>
                <w:sz w:val="24"/>
                <w:szCs w:val="24"/>
                <w:lang w:val="ru-RU"/>
              </w:rPr>
              <w:t>вмладшей</w:t>
            </w:r>
            <w:proofErr w:type="spellEnd"/>
            <w:r w:rsidRPr="00434036">
              <w:rPr>
                <w:sz w:val="24"/>
                <w:szCs w:val="24"/>
                <w:lang w:val="ru-RU"/>
              </w:rPr>
              <w:t xml:space="preserve"> группе»</w:t>
            </w:r>
          </w:p>
          <w:p w:rsidR="00B906CC" w:rsidRPr="00434036" w:rsidRDefault="00B906CC" w:rsidP="00B906CC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34036">
              <w:rPr>
                <w:sz w:val="24"/>
                <w:szCs w:val="24"/>
                <w:lang w:val="ru-RU"/>
              </w:rPr>
              <w:t>Л.С.Метлина</w:t>
            </w:r>
            <w:proofErr w:type="spellEnd"/>
            <w:r w:rsidRPr="00434036">
              <w:rPr>
                <w:sz w:val="24"/>
                <w:szCs w:val="24"/>
                <w:lang w:val="ru-RU"/>
              </w:rPr>
              <w:t xml:space="preserve"> «Математика в </w:t>
            </w:r>
            <w:proofErr w:type="spellStart"/>
            <w:r w:rsidRPr="00434036">
              <w:rPr>
                <w:sz w:val="24"/>
                <w:szCs w:val="24"/>
                <w:lang w:val="ru-RU"/>
              </w:rPr>
              <w:t>детсокм</w:t>
            </w:r>
            <w:proofErr w:type="spellEnd"/>
            <w:r w:rsidRPr="00434036">
              <w:rPr>
                <w:sz w:val="24"/>
                <w:szCs w:val="24"/>
                <w:lang w:val="ru-RU"/>
              </w:rPr>
              <w:t xml:space="preserve"> саду»</w:t>
            </w:r>
          </w:p>
          <w:p w:rsidR="00B906CC" w:rsidRPr="00434036" w:rsidRDefault="00B906CC" w:rsidP="00B906CC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906CC" w:rsidRPr="00FE0125" w:rsidTr="00B906CC">
        <w:tc>
          <w:tcPr>
            <w:tcW w:w="2167" w:type="dxa"/>
          </w:tcPr>
          <w:p w:rsidR="00B906CC" w:rsidRPr="00434036" w:rsidRDefault="00B906CC" w:rsidP="00B906C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4036">
              <w:rPr>
                <w:b/>
                <w:sz w:val="24"/>
                <w:szCs w:val="24"/>
              </w:rPr>
              <w:t>Конструктивная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4036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7583" w:type="dxa"/>
          </w:tcPr>
          <w:p w:rsidR="00B906CC" w:rsidRPr="00434036" w:rsidRDefault="00B906CC" w:rsidP="00B906CC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434036">
              <w:rPr>
                <w:b/>
                <w:sz w:val="24"/>
                <w:szCs w:val="24"/>
                <w:lang w:val="ru-RU"/>
              </w:rPr>
              <w:t>Методические пособия:</w:t>
            </w:r>
          </w:p>
          <w:p w:rsidR="00B906CC" w:rsidRPr="00434036" w:rsidRDefault="00B906CC" w:rsidP="00B906CC">
            <w:pPr>
              <w:jc w:val="both"/>
              <w:rPr>
                <w:sz w:val="24"/>
                <w:szCs w:val="24"/>
                <w:lang w:val="ru-RU"/>
              </w:rPr>
            </w:pPr>
            <w:r w:rsidRPr="00434036">
              <w:rPr>
                <w:sz w:val="24"/>
                <w:szCs w:val="24"/>
                <w:lang w:val="ru-RU"/>
              </w:rPr>
              <w:t xml:space="preserve">Н.М. Крылова, В.Т. Иванова «Технология ежедневной работы </w:t>
            </w:r>
            <w:proofErr w:type="spellStart"/>
            <w:r w:rsidRPr="00434036">
              <w:rPr>
                <w:sz w:val="24"/>
                <w:szCs w:val="24"/>
                <w:lang w:val="ru-RU"/>
              </w:rPr>
              <w:t>вмладшей</w:t>
            </w:r>
            <w:proofErr w:type="spellEnd"/>
            <w:r w:rsidRPr="00434036">
              <w:rPr>
                <w:sz w:val="24"/>
                <w:szCs w:val="24"/>
                <w:lang w:val="ru-RU"/>
              </w:rPr>
              <w:t xml:space="preserve"> группе» </w:t>
            </w:r>
          </w:p>
          <w:p w:rsidR="00B906CC" w:rsidRPr="00434036" w:rsidRDefault="00B906CC" w:rsidP="00B906CC">
            <w:pPr>
              <w:jc w:val="both"/>
              <w:rPr>
                <w:sz w:val="24"/>
                <w:szCs w:val="24"/>
                <w:lang w:val="ru-RU"/>
              </w:rPr>
            </w:pPr>
            <w:r w:rsidRPr="00434036">
              <w:rPr>
                <w:sz w:val="24"/>
                <w:szCs w:val="24"/>
                <w:lang w:val="ru-RU"/>
              </w:rPr>
              <w:t xml:space="preserve">З. В. </w:t>
            </w:r>
            <w:proofErr w:type="spellStart"/>
            <w:r w:rsidRPr="00434036">
              <w:rPr>
                <w:sz w:val="24"/>
                <w:szCs w:val="24"/>
                <w:lang w:val="ru-RU"/>
              </w:rPr>
              <w:t>Лиштван</w:t>
            </w:r>
            <w:proofErr w:type="spellEnd"/>
            <w:r w:rsidRPr="00434036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34036">
              <w:rPr>
                <w:sz w:val="24"/>
                <w:szCs w:val="24"/>
                <w:lang w:val="ru-RU"/>
              </w:rPr>
              <w:t>Конструированиеи</w:t>
            </w:r>
            <w:proofErr w:type="spellEnd"/>
            <w:r w:rsidRPr="00434036">
              <w:rPr>
                <w:sz w:val="24"/>
                <w:szCs w:val="24"/>
                <w:lang w:val="ru-RU"/>
              </w:rPr>
              <w:t xml:space="preserve"> художественный труд в детском саду», г. Москва Творческий центр Сфера.2008г</w:t>
            </w:r>
          </w:p>
          <w:p w:rsidR="00B906CC" w:rsidRPr="00434036" w:rsidRDefault="00B906CC" w:rsidP="00B906CC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906CC" w:rsidRDefault="00B906CC" w:rsidP="00B906CC">
      <w:pPr>
        <w:jc w:val="both"/>
        <w:rPr>
          <w:b/>
          <w:sz w:val="24"/>
          <w:szCs w:val="24"/>
          <w:lang w:val="ru-RU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272"/>
        <w:gridCol w:w="4221"/>
        <w:gridCol w:w="4254"/>
      </w:tblGrid>
      <w:tr w:rsidR="00B906CC" w:rsidRPr="00087088" w:rsidTr="00B906CC">
        <w:tc>
          <w:tcPr>
            <w:tcW w:w="1164" w:type="dxa"/>
          </w:tcPr>
          <w:p w:rsidR="00B906CC" w:rsidRPr="00087088" w:rsidRDefault="00B906CC" w:rsidP="00B906CC">
            <w:pPr>
              <w:rPr>
                <w:b/>
                <w:sz w:val="24"/>
                <w:szCs w:val="24"/>
              </w:rPr>
            </w:pPr>
            <w:r w:rsidRPr="00087088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8475" w:type="dxa"/>
            <w:gridSpan w:val="2"/>
          </w:tcPr>
          <w:p w:rsidR="00B906CC" w:rsidRPr="00087088" w:rsidRDefault="00B906CC" w:rsidP="00B906CC">
            <w:pPr>
              <w:jc w:val="center"/>
              <w:rPr>
                <w:b/>
                <w:sz w:val="24"/>
                <w:szCs w:val="24"/>
              </w:rPr>
            </w:pPr>
            <w:r w:rsidRPr="00087088">
              <w:rPr>
                <w:b/>
                <w:sz w:val="24"/>
                <w:szCs w:val="24"/>
              </w:rPr>
              <w:t>Занятия</w:t>
            </w:r>
          </w:p>
        </w:tc>
      </w:tr>
      <w:tr w:rsidR="00B906CC" w:rsidRPr="00FE0125" w:rsidTr="00B906CC">
        <w:trPr>
          <w:trHeight w:val="2415"/>
        </w:trPr>
        <w:tc>
          <w:tcPr>
            <w:tcW w:w="1164" w:type="dxa"/>
            <w:vMerge w:val="restart"/>
          </w:tcPr>
          <w:p w:rsidR="00B906CC" w:rsidRPr="00087088" w:rsidRDefault="00B906CC" w:rsidP="00B906CC">
            <w:pPr>
              <w:rPr>
                <w:b/>
                <w:sz w:val="24"/>
                <w:szCs w:val="24"/>
              </w:rPr>
            </w:pPr>
            <w:r w:rsidRPr="00087088">
              <w:rPr>
                <w:b/>
                <w:sz w:val="24"/>
                <w:szCs w:val="24"/>
              </w:rPr>
              <w:t>2-я</w:t>
            </w:r>
          </w:p>
          <w:p w:rsidR="00B906CC" w:rsidRPr="00087088" w:rsidRDefault="00B906CC" w:rsidP="00B906CC">
            <w:pPr>
              <w:rPr>
                <w:b/>
                <w:sz w:val="24"/>
                <w:szCs w:val="24"/>
              </w:rPr>
            </w:pPr>
            <w:r w:rsidRPr="00087088">
              <w:rPr>
                <w:b/>
                <w:sz w:val="24"/>
                <w:szCs w:val="24"/>
              </w:rPr>
              <w:t>Младшая</w:t>
            </w:r>
          </w:p>
        </w:tc>
        <w:tc>
          <w:tcPr>
            <w:tcW w:w="8475" w:type="dxa"/>
            <w:gridSpan w:val="2"/>
            <w:tcBorders>
              <w:bottom w:val="single" w:sz="4" w:space="0" w:color="auto"/>
            </w:tcBorders>
          </w:tcPr>
          <w:p w:rsidR="00B906CC" w:rsidRPr="00087088" w:rsidRDefault="00B906CC" w:rsidP="00B906CC">
            <w:pPr>
              <w:rPr>
                <w:b/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Крылова Н.М. Дом радости. Книги с I по XII: научно-методическое пособие для специалистов дошкольного и </w:t>
            </w:r>
            <w:proofErr w:type="spellStart"/>
            <w:r w:rsidRPr="00087088">
              <w:rPr>
                <w:sz w:val="24"/>
                <w:szCs w:val="24"/>
              </w:rPr>
              <w:t>предшкольного</w:t>
            </w:r>
            <w:proofErr w:type="spellEnd"/>
            <w:r w:rsidRPr="00087088">
              <w:rPr>
                <w:sz w:val="24"/>
                <w:szCs w:val="24"/>
              </w:rPr>
              <w:t xml:space="preserve"> образования, воспитателей групп полного и кратковременного пребывания детей в дошкольном образовательном учреждении, домашнего воспитателя ребёнка четвёртого года жизни / Н.М. Крылова, В.Т. Иванова; </w:t>
            </w:r>
            <w:proofErr w:type="spellStart"/>
            <w:r w:rsidRPr="00087088">
              <w:rPr>
                <w:sz w:val="24"/>
                <w:szCs w:val="24"/>
              </w:rPr>
              <w:t>Перм</w:t>
            </w:r>
            <w:proofErr w:type="spellEnd"/>
            <w:r w:rsidRPr="00087088">
              <w:rPr>
                <w:sz w:val="24"/>
                <w:szCs w:val="24"/>
              </w:rPr>
              <w:t xml:space="preserve">. гос. </w:t>
            </w:r>
            <w:proofErr w:type="spellStart"/>
            <w:r w:rsidRPr="00087088">
              <w:rPr>
                <w:sz w:val="24"/>
                <w:szCs w:val="24"/>
              </w:rPr>
              <w:t>гуманит</w:t>
            </w:r>
            <w:proofErr w:type="spellEnd"/>
            <w:proofErr w:type="gramStart"/>
            <w:r w:rsidRPr="00087088">
              <w:rPr>
                <w:sz w:val="24"/>
                <w:szCs w:val="24"/>
              </w:rPr>
              <w:t>.-</w:t>
            </w:r>
            <w:proofErr w:type="spellStart"/>
            <w:proofErr w:type="gramEnd"/>
            <w:r w:rsidRPr="00087088">
              <w:rPr>
                <w:sz w:val="24"/>
                <w:szCs w:val="24"/>
              </w:rPr>
              <w:t>пед</w:t>
            </w:r>
            <w:proofErr w:type="spellEnd"/>
            <w:r w:rsidRPr="00087088">
              <w:rPr>
                <w:sz w:val="24"/>
                <w:szCs w:val="24"/>
              </w:rPr>
              <w:t xml:space="preserve">. ун-т. – 3-е изд., </w:t>
            </w:r>
            <w:proofErr w:type="spellStart"/>
            <w:r w:rsidRPr="00087088">
              <w:rPr>
                <w:sz w:val="24"/>
                <w:szCs w:val="24"/>
              </w:rPr>
              <w:t>перераб</w:t>
            </w:r>
            <w:proofErr w:type="spellEnd"/>
            <w:r w:rsidRPr="00087088">
              <w:rPr>
                <w:sz w:val="24"/>
                <w:szCs w:val="24"/>
              </w:rPr>
              <w:t>. и доп. – Пермь, 2014. Познавательно – исследовательская деятельность (ознакомление с окружающим миром) 1 раз в неделю, 36 занятий в год</w:t>
            </w:r>
          </w:p>
        </w:tc>
      </w:tr>
      <w:tr w:rsidR="00B906CC" w:rsidRPr="00087088" w:rsidTr="00B906CC">
        <w:trPr>
          <w:trHeight w:val="699"/>
        </w:trPr>
        <w:tc>
          <w:tcPr>
            <w:tcW w:w="1164" w:type="dxa"/>
            <w:vMerge/>
          </w:tcPr>
          <w:p w:rsidR="00B906CC" w:rsidRPr="00087088" w:rsidRDefault="00B906CC" w:rsidP="00B906CC">
            <w:pPr>
              <w:rPr>
                <w:b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right w:val="single" w:sz="4" w:space="0" w:color="auto"/>
            </w:tcBorders>
          </w:tcPr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Познавательно – исследовательская деятельность (ознакомление с окружающим миром)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 1. «Рассмотрение предметов группы».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 2. «Обследование </w:t>
            </w:r>
            <w:proofErr w:type="gramStart"/>
            <w:r w:rsidRPr="00087088">
              <w:rPr>
                <w:sz w:val="24"/>
                <w:szCs w:val="24"/>
              </w:rPr>
              <w:t>мягкого</w:t>
            </w:r>
            <w:proofErr w:type="gramEnd"/>
            <w:r w:rsidRPr="00087088">
              <w:rPr>
                <w:sz w:val="24"/>
                <w:szCs w:val="24"/>
              </w:rPr>
              <w:t xml:space="preserve"> и твёрдого».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3. «Принеси воду в колечке»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 4. «Рассматривание чашки».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5. «Платье» (рассматривание предмета).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 6. «Стул» (рассматривание предмета)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7. «Посиделки» - «Водоем»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 8. «Обследование качеств разной бумаги» 9. Рассматривание картины «Кошка с котятами»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10. «Рассматривание кошки»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 11. Рассматривание картины «Девочка с санками»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12. Чтение «</w:t>
            </w:r>
            <w:proofErr w:type="spellStart"/>
            <w:r w:rsidRPr="00087088">
              <w:rPr>
                <w:sz w:val="24"/>
                <w:szCs w:val="24"/>
              </w:rPr>
              <w:t>Заюшкина</w:t>
            </w:r>
            <w:proofErr w:type="spellEnd"/>
            <w:r w:rsidRPr="00087088">
              <w:rPr>
                <w:sz w:val="24"/>
                <w:szCs w:val="24"/>
              </w:rPr>
              <w:t xml:space="preserve"> избушка»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 13. Чтение «Снегурочка»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 14. Чтение «Лисичка со скалочкой»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15. «Птичка»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16. Рассматривание картины «Девочка с санками»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17. Рассматривание птички.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 18. «Рассматривание кастрюли»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19. Чтение «Кто сказал - Мяу?»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lastRenderedPageBreak/>
              <w:t xml:space="preserve">20. Рассматривание картины «Чья лодочка?»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21.Рассматривание картины «Кошка с котятами»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22.Чтение рассказа «Рыжуха и жеребёнок» А. </w:t>
            </w:r>
            <w:proofErr w:type="spellStart"/>
            <w:r w:rsidRPr="00087088">
              <w:rPr>
                <w:sz w:val="24"/>
                <w:szCs w:val="24"/>
              </w:rPr>
              <w:t>Бостром</w:t>
            </w:r>
            <w:proofErr w:type="spellEnd"/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23. «Рассматривание предметов обуви» 24. Рассматривание картины «Белки»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 25. Чтение рассказа Пришвина «Ёж»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26. Рассматривание картины «Цыплята едят из миски»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27. Систематизация знаний о растениях. 28. Систематизация знаний о животных. 29. Чтение сказки «Муха – цокотуха»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30. Рассказывание сказки «Цыпленок» </w:t>
            </w:r>
            <w:proofErr w:type="spellStart"/>
            <w:r w:rsidRPr="00087088">
              <w:rPr>
                <w:sz w:val="24"/>
                <w:szCs w:val="24"/>
              </w:rPr>
              <w:t>К.Чуковского</w:t>
            </w:r>
            <w:proofErr w:type="spellEnd"/>
            <w:r w:rsidRPr="00087088">
              <w:rPr>
                <w:sz w:val="24"/>
                <w:szCs w:val="24"/>
              </w:rPr>
              <w:t xml:space="preserve">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31. Игра – драматизация «Репка»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32. Игра – драматизация «Варежка»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</w:p>
          <w:p w:rsidR="00B906CC" w:rsidRPr="00087088" w:rsidRDefault="00B906CC" w:rsidP="00B906CC">
            <w:pPr>
              <w:rPr>
                <w:b/>
                <w:sz w:val="24"/>
                <w:szCs w:val="24"/>
              </w:rPr>
            </w:pPr>
            <w:r w:rsidRPr="00087088">
              <w:rPr>
                <w:b/>
                <w:sz w:val="24"/>
                <w:szCs w:val="24"/>
              </w:rPr>
              <w:t xml:space="preserve">Конструирование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 раз в неделю, 36 занятий в год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1. «Знакомство с коробкой строительного материала».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2. «Диванчик: обучение самоорганизации конструирования».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3. «Ознакомление с напольным строителем».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 4. «Конструирование классического дома».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5. «Дома».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 6. «Классический дом для матрёшки».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7. «Дом для матрёшки» (фронтальное занятие).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8. «Дома для матрёшек у реки».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 9. «Деревня у реки»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10. «Грузовая машина» (по рисунку)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11. «Деревня у реки»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 12. «Поселение для матрешек»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13. «Пешеходный мост» (по условиям)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 14. «Деревня для матрешек на берегу реки»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15. «Сказка »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16. «Сказка»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17. «Комната для матрёшки»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18. «Улица»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19. «Двухквартирный дом»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20. «Дом с чердаком»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21. Занятие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22. Занятие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23. «Двухэтажный домик»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lastRenderedPageBreak/>
              <w:t xml:space="preserve"> 24. «Грузовая машина»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25. «Одноэтажный дом»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26. «Мосты»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 27. «Двухэтажный дом» (по фотографии) 28. «Матрёшки заботятся о животных»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29. «Дворцы»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30. «Деревня около речки»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31. «Деревня для матрешек на берегу реки»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 32. «Деревня у реки»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33. «Улица»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34. «Сказка»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35. «Мосты»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36. «Пешеходный мост»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</w:tcPr>
          <w:p w:rsidR="00B906CC" w:rsidRPr="00087088" w:rsidRDefault="00B906CC" w:rsidP="00B906CC">
            <w:pPr>
              <w:rPr>
                <w:sz w:val="24"/>
                <w:szCs w:val="24"/>
              </w:rPr>
            </w:pP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I, с. 74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I, с. 111, 113 Книга III, с. 44-45 Книга III, с. 194, 196 Книга IV, с. 202, 205 Книга VI, с. 114, 115 Книга V, с. 159, 161 Книга VII, с. 76, 77 Книга VII, с. 159, 160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VII, с. 89, 91 Книга VIII, с. 83, 88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Книга VIII, с. 137- 139 Книга VIII, с. 144, 145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Книга VIII, с. 158 Книга Х, с.175, 176 Книга Х</w:t>
            </w:r>
            <w:proofErr w:type="gramStart"/>
            <w:r w:rsidRPr="00087088">
              <w:rPr>
                <w:sz w:val="24"/>
                <w:szCs w:val="24"/>
              </w:rPr>
              <w:t>I</w:t>
            </w:r>
            <w:proofErr w:type="gramEnd"/>
            <w:r w:rsidRPr="00087088">
              <w:rPr>
                <w:sz w:val="24"/>
                <w:szCs w:val="24"/>
              </w:rPr>
              <w:t xml:space="preserve">, с.179, 181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XIII, с.157, 159 Книга XIV, с.161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Книга Х V, с.77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 Книга Х V, с.156, 158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XVI, с.61, 62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XVI, с.149, 150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XVII, с.77, 79 Книга XVII, с.153, </w:t>
            </w:r>
            <w:r w:rsidRPr="00087088">
              <w:rPr>
                <w:sz w:val="24"/>
                <w:szCs w:val="24"/>
              </w:rPr>
              <w:lastRenderedPageBreak/>
              <w:t xml:space="preserve">154 Книга </w:t>
            </w:r>
            <w:proofErr w:type="gramStart"/>
            <w:r w:rsidRPr="00087088">
              <w:rPr>
                <w:sz w:val="24"/>
                <w:szCs w:val="24"/>
              </w:rPr>
              <w:t>Х</w:t>
            </w:r>
            <w:proofErr w:type="gramEnd"/>
            <w:r w:rsidRPr="00087088">
              <w:rPr>
                <w:sz w:val="24"/>
                <w:szCs w:val="24"/>
              </w:rPr>
              <w:t xml:space="preserve">VIII, с.72, 74 Книга ХVIII ,с.128, 130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</w:t>
            </w:r>
            <w:proofErr w:type="gramStart"/>
            <w:r w:rsidRPr="00087088">
              <w:rPr>
                <w:sz w:val="24"/>
                <w:szCs w:val="24"/>
              </w:rPr>
              <w:t>Х</w:t>
            </w:r>
            <w:proofErr w:type="gramEnd"/>
            <w:r w:rsidRPr="00087088">
              <w:rPr>
                <w:sz w:val="24"/>
                <w:szCs w:val="24"/>
              </w:rPr>
              <w:t xml:space="preserve">VIII с.165, 167 Книга ХVIII ,с.178, 180 Книга ХVIII ,с.195, 196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IX, с. 61 -65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Книга II, с. 176 -177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I, с. 92, 94 -96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I, с. 118 -121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I, с. 158 -160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II, с. 36 -37, 39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II, с. 130 -134, Книга III, с. 45 -48 Книга III, с. 148 -154,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IV, с. 140 -156 Книга V, с. 102 -105 Книга VI, с. 48 -51 Книга VI, с. 175, 176 Книга VII, с. 33,34,35 Книга VII, с. 123, 124 Книга VIII, с. 32 -35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Книга VIII, с. 124, 125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IX, с.38 -40 Книга IX, с.130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Х, с.39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Книга Х, с.137, 138 Книга Х</w:t>
            </w:r>
            <w:proofErr w:type="gramStart"/>
            <w:r w:rsidRPr="00087088">
              <w:rPr>
                <w:sz w:val="24"/>
                <w:szCs w:val="24"/>
              </w:rPr>
              <w:t>I</w:t>
            </w:r>
            <w:proofErr w:type="gramEnd"/>
            <w:r w:rsidRPr="00087088">
              <w:rPr>
                <w:sz w:val="24"/>
                <w:szCs w:val="24"/>
              </w:rPr>
              <w:t xml:space="preserve">, с.40, 41 Книга ХI,с.137, 138 Книга XIV, с. 47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Книга XIV, с.123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 Книга XV, с.28, 29 Книга XV, с.126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Книга Х</w:t>
            </w:r>
            <w:proofErr w:type="gramStart"/>
            <w:r w:rsidRPr="00087088">
              <w:rPr>
                <w:sz w:val="24"/>
                <w:szCs w:val="24"/>
              </w:rPr>
              <w:t>V</w:t>
            </w:r>
            <w:proofErr w:type="gramEnd"/>
            <w:r w:rsidRPr="00087088">
              <w:rPr>
                <w:sz w:val="24"/>
                <w:szCs w:val="24"/>
              </w:rPr>
              <w:t xml:space="preserve">, с.50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Книга Х</w:t>
            </w:r>
            <w:proofErr w:type="gramStart"/>
            <w:r w:rsidRPr="00087088">
              <w:rPr>
                <w:sz w:val="24"/>
                <w:szCs w:val="24"/>
              </w:rPr>
              <w:t>V</w:t>
            </w:r>
            <w:proofErr w:type="gramEnd"/>
            <w:r w:rsidRPr="00087088">
              <w:rPr>
                <w:sz w:val="24"/>
                <w:szCs w:val="24"/>
              </w:rPr>
              <w:t xml:space="preserve">, с.120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Книга. XVI, с.18, 19 Книга XVI, с.113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</w:t>
            </w:r>
            <w:proofErr w:type="gramStart"/>
            <w:r w:rsidRPr="00087088">
              <w:rPr>
                <w:sz w:val="24"/>
                <w:szCs w:val="24"/>
              </w:rPr>
              <w:t>Х</w:t>
            </w:r>
            <w:proofErr w:type="gramEnd"/>
            <w:r w:rsidRPr="00087088">
              <w:rPr>
                <w:sz w:val="24"/>
                <w:szCs w:val="24"/>
              </w:rPr>
              <w:t xml:space="preserve">VIII, с.18, 19 Книга VIII, с. 32, 33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V, с. 102, 103 Книга Х, с.39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Книга IX, с.38 -40 Книга Х</w:t>
            </w:r>
            <w:proofErr w:type="gramStart"/>
            <w:r w:rsidRPr="00087088">
              <w:rPr>
                <w:sz w:val="24"/>
                <w:szCs w:val="24"/>
              </w:rPr>
              <w:t>V</w:t>
            </w:r>
            <w:proofErr w:type="gramEnd"/>
            <w:r w:rsidRPr="00087088">
              <w:rPr>
                <w:sz w:val="24"/>
                <w:szCs w:val="24"/>
              </w:rPr>
              <w:t xml:space="preserve">, с.50 </w:t>
            </w:r>
          </w:p>
          <w:p w:rsidR="00B906CC" w:rsidRPr="00087088" w:rsidRDefault="00B906CC" w:rsidP="00B906C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Книга VII, с. 123, 124</w:t>
            </w:r>
          </w:p>
        </w:tc>
      </w:tr>
    </w:tbl>
    <w:p w:rsidR="00B906CC" w:rsidRDefault="00B906CC" w:rsidP="00B906CC">
      <w:pPr>
        <w:jc w:val="both"/>
        <w:rPr>
          <w:b/>
          <w:sz w:val="24"/>
          <w:szCs w:val="24"/>
          <w:lang w:val="ru-RU"/>
        </w:rPr>
      </w:pPr>
    </w:p>
    <w:p w:rsidR="00B906CC" w:rsidRPr="00434036" w:rsidRDefault="00B906CC" w:rsidP="00B906CC">
      <w:pPr>
        <w:jc w:val="both"/>
        <w:rPr>
          <w:b/>
          <w:sz w:val="24"/>
          <w:szCs w:val="24"/>
        </w:rPr>
      </w:pPr>
      <w:proofErr w:type="spellStart"/>
      <w:r w:rsidRPr="00434036">
        <w:rPr>
          <w:b/>
          <w:sz w:val="24"/>
          <w:szCs w:val="24"/>
        </w:rPr>
        <w:t>Образовательная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 w:rsidRPr="00434036">
        <w:rPr>
          <w:b/>
          <w:sz w:val="24"/>
          <w:szCs w:val="24"/>
        </w:rPr>
        <w:t>область</w:t>
      </w:r>
      <w:proofErr w:type="spellEnd"/>
      <w:r w:rsidRPr="00434036">
        <w:rPr>
          <w:b/>
          <w:sz w:val="24"/>
          <w:szCs w:val="24"/>
        </w:rPr>
        <w:t xml:space="preserve"> «</w:t>
      </w:r>
      <w:proofErr w:type="spellStart"/>
      <w:r w:rsidRPr="00434036">
        <w:rPr>
          <w:b/>
          <w:sz w:val="24"/>
          <w:szCs w:val="24"/>
        </w:rPr>
        <w:t>Развитие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 w:rsidRPr="00434036">
        <w:rPr>
          <w:b/>
          <w:sz w:val="24"/>
          <w:szCs w:val="24"/>
        </w:rPr>
        <w:t>речи</w:t>
      </w:r>
      <w:proofErr w:type="spellEnd"/>
      <w:r w:rsidRPr="00434036">
        <w:rPr>
          <w:b/>
          <w:sz w:val="24"/>
          <w:szCs w:val="24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6108"/>
      </w:tblGrid>
      <w:tr w:rsidR="00B906CC" w:rsidRPr="00434036" w:rsidTr="00B906CC">
        <w:tc>
          <w:tcPr>
            <w:tcW w:w="3534" w:type="dxa"/>
          </w:tcPr>
          <w:p w:rsidR="00B906CC" w:rsidRPr="00434036" w:rsidRDefault="00B906CC" w:rsidP="00B906C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4036">
              <w:rPr>
                <w:b/>
                <w:sz w:val="24"/>
                <w:szCs w:val="24"/>
              </w:rPr>
              <w:t>Разделобразовательнойобласти</w:t>
            </w:r>
            <w:proofErr w:type="spellEnd"/>
          </w:p>
        </w:tc>
        <w:tc>
          <w:tcPr>
            <w:tcW w:w="6216" w:type="dxa"/>
          </w:tcPr>
          <w:p w:rsidR="00B906CC" w:rsidRPr="00434036" w:rsidRDefault="00B906CC" w:rsidP="00B906C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4036">
              <w:rPr>
                <w:b/>
                <w:sz w:val="24"/>
                <w:szCs w:val="24"/>
              </w:rPr>
              <w:t>Методическоесопровождение</w:t>
            </w:r>
            <w:proofErr w:type="spellEnd"/>
          </w:p>
          <w:p w:rsidR="00B906CC" w:rsidRPr="00434036" w:rsidRDefault="00B906CC" w:rsidP="00B906C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06CC" w:rsidRPr="00FE0125" w:rsidTr="00B906CC">
        <w:tc>
          <w:tcPr>
            <w:tcW w:w="3534" w:type="dxa"/>
          </w:tcPr>
          <w:p w:rsidR="00B906CC" w:rsidRPr="00434036" w:rsidRDefault="00B906CC" w:rsidP="00B906C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4036">
              <w:rPr>
                <w:b/>
                <w:sz w:val="24"/>
                <w:szCs w:val="24"/>
              </w:rPr>
              <w:t>Развитиеречи</w:t>
            </w:r>
            <w:proofErr w:type="spellEnd"/>
          </w:p>
        </w:tc>
        <w:tc>
          <w:tcPr>
            <w:tcW w:w="6216" w:type="dxa"/>
          </w:tcPr>
          <w:p w:rsidR="00B906CC" w:rsidRPr="00434036" w:rsidRDefault="00B906CC" w:rsidP="00B906CC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434036">
              <w:rPr>
                <w:b/>
                <w:sz w:val="24"/>
                <w:szCs w:val="24"/>
                <w:lang w:val="ru-RU"/>
              </w:rPr>
              <w:t>Методические пособия:</w:t>
            </w:r>
          </w:p>
          <w:p w:rsidR="00B906CC" w:rsidRPr="00434036" w:rsidRDefault="00B906CC" w:rsidP="00B906CC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434036">
              <w:rPr>
                <w:sz w:val="24"/>
                <w:szCs w:val="24"/>
                <w:lang w:val="ru-RU"/>
              </w:rPr>
              <w:t xml:space="preserve">Н.М. Крылова, В.Т. Иванова «Технология ежедневной работы в младшей  группе» </w:t>
            </w:r>
          </w:p>
        </w:tc>
      </w:tr>
    </w:tbl>
    <w:p w:rsidR="00B906CC" w:rsidRDefault="00B906CC" w:rsidP="00B906CC">
      <w:pPr>
        <w:jc w:val="both"/>
        <w:rPr>
          <w:b/>
          <w:sz w:val="24"/>
          <w:szCs w:val="24"/>
          <w:lang w:val="ru-RU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368"/>
        <w:gridCol w:w="2103"/>
      </w:tblGrid>
      <w:tr w:rsidR="00B906CC" w:rsidRPr="00FE0125" w:rsidTr="00B906CC">
        <w:tc>
          <w:tcPr>
            <w:tcW w:w="1275" w:type="dxa"/>
          </w:tcPr>
          <w:p w:rsidR="00B906CC" w:rsidRDefault="00B906CC" w:rsidP="00B906CC">
            <w:pPr>
              <w:rPr>
                <w:sz w:val="24"/>
                <w:szCs w:val="24"/>
              </w:rPr>
            </w:pPr>
            <w:r>
              <w:t>Возрастная группа</w:t>
            </w:r>
          </w:p>
        </w:tc>
        <w:tc>
          <w:tcPr>
            <w:tcW w:w="6368" w:type="dxa"/>
          </w:tcPr>
          <w:p w:rsidR="00B906CC" w:rsidRDefault="00B906CC" w:rsidP="00B90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2103" w:type="dxa"/>
          </w:tcPr>
          <w:p w:rsidR="00B906CC" w:rsidRDefault="00B906CC" w:rsidP="00B90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и самостоятельная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деятельность, индивидуальная работа</w:t>
            </w:r>
          </w:p>
        </w:tc>
      </w:tr>
      <w:tr w:rsidR="00B906CC" w:rsidRPr="00FE0125" w:rsidTr="00B906CC">
        <w:tc>
          <w:tcPr>
            <w:tcW w:w="1275" w:type="dxa"/>
          </w:tcPr>
          <w:p w:rsidR="00B906CC" w:rsidRDefault="00B906CC" w:rsidP="00B90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8471" w:type="dxa"/>
            <w:gridSpan w:val="2"/>
          </w:tcPr>
          <w:p w:rsidR="00B906CC" w:rsidRPr="004C736C" w:rsidRDefault="00B906CC" w:rsidP="00B906CC">
            <w:pPr>
              <w:rPr>
                <w:sz w:val="24"/>
                <w:szCs w:val="24"/>
              </w:rPr>
            </w:pPr>
            <w:r w:rsidRPr="004C736C">
              <w:rPr>
                <w:sz w:val="24"/>
                <w:szCs w:val="24"/>
              </w:rPr>
              <w:t xml:space="preserve">Крылова Н.М. Дом радости. Книги с I по XVIII : научно-методическое пособие для специалистов дошкольного и </w:t>
            </w:r>
            <w:proofErr w:type="spellStart"/>
            <w:r w:rsidRPr="004C736C">
              <w:rPr>
                <w:sz w:val="24"/>
                <w:szCs w:val="24"/>
              </w:rPr>
              <w:t>предшкольного</w:t>
            </w:r>
            <w:proofErr w:type="spellEnd"/>
            <w:r w:rsidRPr="004C736C">
              <w:rPr>
                <w:sz w:val="24"/>
                <w:szCs w:val="24"/>
              </w:rPr>
              <w:t xml:space="preserve"> образования, воспитателей групп полного и кратковременного пребывания детей в дошкольном образовательном учреждении, домашнего воспитателя ребёнка четвёртого года жизни / Н.М. Крылова, В.Т. Иванова; </w:t>
            </w:r>
            <w:proofErr w:type="spellStart"/>
            <w:r w:rsidRPr="004C736C">
              <w:rPr>
                <w:sz w:val="24"/>
                <w:szCs w:val="24"/>
              </w:rPr>
              <w:t>Перм</w:t>
            </w:r>
            <w:proofErr w:type="spellEnd"/>
            <w:r w:rsidRPr="004C736C">
              <w:rPr>
                <w:sz w:val="24"/>
                <w:szCs w:val="24"/>
              </w:rPr>
              <w:t xml:space="preserve">. гос. </w:t>
            </w:r>
            <w:proofErr w:type="spellStart"/>
            <w:r w:rsidRPr="004C736C">
              <w:rPr>
                <w:sz w:val="24"/>
                <w:szCs w:val="24"/>
              </w:rPr>
              <w:t>гуманит</w:t>
            </w:r>
            <w:proofErr w:type="spellEnd"/>
            <w:proofErr w:type="gramStart"/>
            <w:r w:rsidRPr="004C736C">
              <w:rPr>
                <w:sz w:val="24"/>
                <w:szCs w:val="24"/>
              </w:rPr>
              <w:t>.-</w:t>
            </w:r>
            <w:proofErr w:type="spellStart"/>
            <w:proofErr w:type="gramEnd"/>
            <w:r w:rsidRPr="004C736C">
              <w:rPr>
                <w:sz w:val="24"/>
                <w:szCs w:val="24"/>
              </w:rPr>
              <w:t>пед</w:t>
            </w:r>
            <w:proofErr w:type="spellEnd"/>
            <w:r w:rsidRPr="004C736C">
              <w:rPr>
                <w:sz w:val="24"/>
                <w:szCs w:val="24"/>
              </w:rPr>
              <w:t xml:space="preserve">. ун-т. – 3-е изд., </w:t>
            </w:r>
            <w:proofErr w:type="spellStart"/>
            <w:r w:rsidRPr="004C736C">
              <w:rPr>
                <w:sz w:val="24"/>
                <w:szCs w:val="24"/>
              </w:rPr>
              <w:t>перераб</w:t>
            </w:r>
            <w:proofErr w:type="spellEnd"/>
            <w:r w:rsidRPr="004C736C">
              <w:rPr>
                <w:sz w:val="24"/>
                <w:szCs w:val="24"/>
              </w:rPr>
              <w:t>. и доп. – Пермь, 2014.</w:t>
            </w:r>
          </w:p>
        </w:tc>
      </w:tr>
    </w:tbl>
    <w:p w:rsidR="00B906CC" w:rsidRDefault="00B906CC" w:rsidP="00B906CC">
      <w:pPr>
        <w:jc w:val="both"/>
        <w:rPr>
          <w:b/>
          <w:sz w:val="24"/>
          <w:szCs w:val="24"/>
          <w:lang w:val="ru-RU"/>
        </w:rPr>
      </w:pPr>
    </w:p>
    <w:p w:rsidR="00B906CC" w:rsidRPr="00434036" w:rsidRDefault="00B906CC" w:rsidP="00B906CC">
      <w:pPr>
        <w:jc w:val="both"/>
        <w:rPr>
          <w:b/>
          <w:sz w:val="24"/>
          <w:szCs w:val="24"/>
          <w:lang w:val="ru-RU"/>
        </w:rPr>
      </w:pPr>
      <w:r w:rsidRPr="00434036">
        <w:rPr>
          <w:b/>
          <w:sz w:val="24"/>
          <w:szCs w:val="24"/>
          <w:lang w:val="ru-RU"/>
        </w:rPr>
        <w:t>Образовательная область «Социально – коммуникативное развитие»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7651"/>
      </w:tblGrid>
      <w:tr w:rsidR="00B906CC" w:rsidRPr="00FE0125" w:rsidTr="00B906CC">
        <w:trPr>
          <w:trHeight w:val="960"/>
        </w:trPr>
        <w:tc>
          <w:tcPr>
            <w:tcW w:w="2099" w:type="dxa"/>
            <w:vMerge w:val="restart"/>
          </w:tcPr>
          <w:p w:rsidR="00B906CC" w:rsidRPr="00434036" w:rsidRDefault="00B906CC" w:rsidP="00B906C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4036">
              <w:rPr>
                <w:b/>
                <w:sz w:val="24"/>
                <w:szCs w:val="24"/>
              </w:rPr>
              <w:t>Методическое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4036">
              <w:rPr>
                <w:b/>
                <w:sz w:val="24"/>
                <w:szCs w:val="24"/>
              </w:rPr>
              <w:t>сопровождение</w:t>
            </w:r>
            <w:proofErr w:type="spellEnd"/>
          </w:p>
        </w:tc>
        <w:tc>
          <w:tcPr>
            <w:tcW w:w="7651" w:type="dxa"/>
          </w:tcPr>
          <w:p w:rsidR="00B906CC" w:rsidRPr="00434036" w:rsidRDefault="00B906CC" w:rsidP="00B906CC">
            <w:pPr>
              <w:jc w:val="both"/>
              <w:rPr>
                <w:sz w:val="24"/>
                <w:szCs w:val="24"/>
                <w:lang w:val="ru-RU"/>
              </w:rPr>
            </w:pPr>
            <w:r w:rsidRPr="00434036">
              <w:rPr>
                <w:sz w:val="24"/>
                <w:szCs w:val="24"/>
                <w:lang w:val="ru-RU"/>
              </w:rPr>
              <w:t xml:space="preserve">Н.М. Крылова, В.Т. Иванова «Технология ежедневной работы в младшей  группе» </w:t>
            </w:r>
          </w:p>
        </w:tc>
      </w:tr>
      <w:tr w:rsidR="00B906CC" w:rsidRPr="00FE0125" w:rsidTr="00B906CC">
        <w:trPr>
          <w:trHeight w:val="410"/>
        </w:trPr>
        <w:tc>
          <w:tcPr>
            <w:tcW w:w="2099" w:type="dxa"/>
            <w:vMerge/>
          </w:tcPr>
          <w:p w:rsidR="00B906CC" w:rsidRPr="00434036" w:rsidRDefault="00B906CC" w:rsidP="00B906CC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651" w:type="dxa"/>
          </w:tcPr>
          <w:p w:rsidR="00B906CC" w:rsidRPr="00434036" w:rsidRDefault="00B906CC" w:rsidP="00B906CC">
            <w:pPr>
              <w:jc w:val="both"/>
              <w:rPr>
                <w:sz w:val="24"/>
                <w:szCs w:val="24"/>
                <w:lang w:val="ru-RU"/>
              </w:rPr>
            </w:pPr>
            <w:r w:rsidRPr="00434036">
              <w:rPr>
                <w:sz w:val="24"/>
                <w:szCs w:val="24"/>
                <w:lang w:val="ru-RU"/>
              </w:rPr>
              <w:t xml:space="preserve">- Н. Н.  Авдеева, О.Л. Князева, Р. </w:t>
            </w:r>
            <w:proofErr w:type="spellStart"/>
            <w:r w:rsidRPr="00434036">
              <w:rPr>
                <w:sz w:val="24"/>
                <w:szCs w:val="24"/>
                <w:lang w:val="ru-RU"/>
              </w:rPr>
              <w:t>Стеркина</w:t>
            </w:r>
            <w:proofErr w:type="spellEnd"/>
            <w:r w:rsidRPr="00434036">
              <w:rPr>
                <w:sz w:val="24"/>
                <w:szCs w:val="24"/>
                <w:lang w:val="ru-RU"/>
              </w:rPr>
              <w:t xml:space="preserve">  «Основы безопасности детей дошкольного возраста»</w:t>
            </w:r>
          </w:p>
          <w:p w:rsidR="00B906CC" w:rsidRPr="00434036" w:rsidRDefault="00B906CC" w:rsidP="00B906CC">
            <w:pPr>
              <w:jc w:val="both"/>
              <w:rPr>
                <w:sz w:val="24"/>
                <w:szCs w:val="24"/>
                <w:lang w:val="ru-RU"/>
              </w:rPr>
            </w:pPr>
            <w:r w:rsidRPr="00434036">
              <w:rPr>
                <w:sz w:val="24"/>
                <w:szCs w:val="24"/>
                <w:lang w:val="ru-RU"/>
              </w:rPr>
              <w:t xml:space="preserve"> Детство-пресс 2004. </w:t>
            </w:r>
          </w:p>
          <w:p w:rsidR="00B906CC" w:rsidRPr="00434036" w:rsidRDefault="00B906CC" w:rsidP="00B906CC">
            <w:pPr>
              <w:jc w:val="both"/>
              <w:rPr>
                <w:sz w:val="24"/>
                <w:szCs w:val="24"/>
                <w:lang w:val="ru-RU"/>
              </w:rPr>
            </w:pPr>
            <w:r w:rsidRPr="00434036">
              <w:rPr>
                <w:sz w:val="24"/>
                <w:szCs w:val="24"/>
                <w:lang w:val="ru-RU"/>
              </w:rPr>
              <w:t xml:space="preserve">Региональная программа «Приключения </w:t>
            </w:r>
            <w:proofErr w:type="spellStart"/>
            <w:r w:rsidRPr="00434036">
              <w:rPr>
                <w:sz w:val="24"/>
                <w:szCs w:val="24"/>
                <w:lang w:val="ru-RU"/>
              </w:rPr>
              <w:t>Светофорика</w:t>
            </w:r>
            <w:proofErr w:type="spellEnd"/>
            <w:r w:rsidRPr="00434036">
              <w:rPr>
                <w:sz w:val="24"/>
                <w:szCs w:val="24"/>
                <w:lang w:val="ru-RU"/>
              </w:rPr>
              <w:t>»</w:t>
            </w:r>
          </w:p>
        </w:tc>
      </w:tr>
    </w:tbl>
    <w:p w:rsidR="00B906CC" w:rsidRPr="00434036" w:rsidRDefault="00B906CC" w:rsidP="00B906CC">
      <w:pPr>
        <w:jc w:val="both"/>
        <w:rPr>
          <w:b/>
          <w:sz w:val="24"/>
          <w:szCs w:val="24"/>
        </w:rPr>
      </w:pPr>
      <w:proofErr w:type="spellStart"/>
      <w:r w:rsidRPr="00434036">
        <w:rPr>
          <w:b/>
          <w:sz w:val="24"/>
          <w:szCs w:val="24"/>
        </w:rPr>
        <w:t>Образовательная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 w:rsidRPr="00434036">
        <w:rPr>
          <w:b/>
          <w:sz w:val="24"/>
          <w:szCs w:val="24"/>
        </w:rPr>
        <w:t>область</w:t>
      </w:r>
      <w:proofErr w:type="spellEnd"/>
      <w:r w:rsidRPr="00434036">
        <w:rPr>
          <w:b/>
          <w:sz w:val="24"/>
          <w:szCs w:val="24"/>
        </w:rPr>
        <w:t xml:space="preserve"> «</w:t>
      </w:r>
      <w:proofErr w:type="spellStart"/>
      <w:r w:rsidRPr="00434036">
        <w:rPr>
          <w:b/>
          <w:sz w:val="24"/>
          <w:szCs w:val="24"/>
        </w:rPr>
        <w:t>Физическое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 w:rsidRPr="00434036">
        <w:rPr>
          <w:b/>
          <w:sz w:val="24"/>
          <w:szCs w:val="24"/>
        </w:rPr>
        <w:t>развитие</w:t>
      </w:r>
      <w:proofErr w:type="spellEnd"/>
      <w:r w:rsidRPr="00434036">
        <w:rPr>
          <w:b/>
          <w:sz w:val="24"/>
          <w:szCs w:val="24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7659"/>
      </w:tblGrid>
      <w:tr w:rsidR="00B906CC" w:rsidRPr="00FE0125" w:rsidTr="00B906CC">
        <w:tc>
          <w:tcPr>
            <w:tcW w:w="2091" w:type="dxa"/>
          </w:tcPr>
          <w:p w:rsidR="00B906CC" w:rsidRPr="00434036" w:rsidRDefault="00B906CC" w:rsidP="00B906C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4036">
              <w:rPr>
                <w:b/>
                <w:sz w:val="24"/>
                <w:szCs w:val="24"/>
              </w:rPr>
              <w:t>Методическое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4036">
              <w:rPr>
                <w:b/>
                <w:sz w:val="24"/>
                <w:szCs w:val="24"/>
              </w:rPr>
              <w:t>сопровождение</w:t>
            </w:r>
            <w:proofErr w:type="spellEnd"/>
          </w:p>
        </w:tc>
        <w:tc>
          <w:tcPr>
            <w:tcW w:w="7659" w:type="dxa"/>
          </w:tcPr>
          <w:p w:rsidR="00B906CC" w:rsidRPr="00434036" w:rsidRDefault="00B906CC" w:rsidP="00B906CC">
            <w:pPr>
              <w:jc w:val="both"/>
              <w:rPr>
                <w:sz w:val="24"/>
                <w:szCs w:val="24"/>
                <w:lang w:val="ru-RU"/>
              </w:rPr>
            </w:pPr>
            <w:r w:rsidRPr="00434036">
              <w:rPr>
                <w:sz w:val="24"/>
                <w:szCs w:val="24"/>
                <w:lang w:val="ru-RU"/>
              </w:rPr>
              <w:t xml:space="preserve">Л.И. </w:t>
            </w:r>
            <w:proofErr w:type="spellStart"/>
            <w:r w:rsidRPr="00434036">
              <w:rPr>
                <w:sz w:val="24"/>
                <w:szCs w:val="24"/>
                <w:lang w:val="ru-RU"/>
              </w:rPr>
              <w:t>Пензулаева</w:t>
            </w:r>
            <w:proofErr w:type="spellEnd"/>
            <w:r w:rsidRPr="00434036">
              <w:rPr>
                <w:sz w:val="24"/>
                <w:szCs w:val="24"/>
                <w:lang w:val="ru-RU"/>
              </w:rPr>
              <w:t xml:space="preserve"> «Оздоровительная гимнастика. Комплексные упражнения. Для занятий с детьми 3- 7 лет»</w:t>
            </w:r>
          </w:p>
          <w:p w:rsidR="00B906CC" w:rsidRPr="00434036" w:rsidRDefault="00B906CC" w:rsidP="00B906CC">
            <w:pPr>
              <w:jc w:val="both"/>
              <w:rPr>
                <w:sz w:val="24"/>
                <w:szCs w:val="24"/>
                <w:lang w:val="ru-RU"/>
              </w:rPr>
            </w:pPr>
            <w:r w:rsidRPr="00434036">
              <w:rPr>
                <w:sz w:val="24"/>
                <w:szCs w:val="24"/>
                <w:lang w:val="ru-RU"/>
              </w:rPr>
              <w:t>Л.Н. Глазырина «Физическая культура»</w:t>
            </w:r>
          </w:p>
        </w:tc>
      </w:tr>
    </w:tbl>
    <w:p w:rsidR="00B906CC" w:rsidRDefault="00B906CC" w:rsidP="00B906CC">
      <w:pPr>
        <w:jc w:val="both"/>
        <w:rPr>
          <w:b/>
          <w:sz w:val="24"/>
          <w:szCs w:val="24"/>
          <w:lang w:val="ru-RU"/>
        </w:rPr>
      </w:pPr>
    </w:p>
    <w:tbl>
      <w:tblPr>
        <w:tblStyle w:val="af"/>
        <w:tblW w:w="9781" w:type="dxa"/>
        <w:tblInd w:w="108" w:type="dxa"/>
        <w:tblLook w:val="04A0" w:firstRow="1" w:lastRow="0" w:firstColumn="1" w:lastColumn="0" w:noHBand="0" w:noVBand="1"/>
      </w:tblPr>
      <w:tblGrid>
        <w:gridCol w:w="1403"/>
        <w:gridCol w:w="4238"/>
        <w:gridCol w:w="4140"/>
      </w:tblGrid>
      <w:tr w:rsidR="00B906CC" w:rsidTr="00B906CC">
        <w:tc>
          <w:tcPr>
            <w:tcW w:w="1403" w:type="dxa"/>
          </w:tcPr>
          <w:p w:rsidR="00B906CC" w:rsidRDefault="00B906CC" w:rsidP="00B906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4238" w:type="dxa"/>
          </w:tcPr>
          <w:p w:rsidR="00B906CC" w:rsidRDefault="00B906CC" w:rsidP="00B90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4140" w:type="dxa"/>
          </w:tcPr>
          <w:p w:rsidR="00B906CC" w:rsidRDefault="00B906CC" w:rsidP="00B906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Совместная и</w:t>
            </w:r>
          </w:p>
          <w:p w:rsidR="00B906CC" w:rsidRDefault="00B906CC" w:rsidP="00B906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</w:t>
            </w:r>
          </w:p>
          <w:p w:rsidR="00B906CC" w:rsidRDefault="00B906CC" w:rsidP="00B906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B906CC" w:rsidRPr="00FE0125" w:rsidTr="00B906CC">
        <w:trPr>
          <w:trHeight w:val="3823"/>
        </w:trPr>
        <w:tc>
          <w:tcPr>
            <w:tcW w:w="1403" w:type="dxa"/>
          </w:tcPr>
          <w:p w:rsidR="00B906CC" w:rsidRDefault="00B906CC" w:rsidP="00B906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Младшая</w:t>
            </w:r>
          </w:p>
          <w:p w:rsidR="00B906CC" w:rsidRDefault="00B906CC" w:rsidP="00B906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4238" w:type="dxa"/>
          </w:tcPr>
          <w:p w:rsidR="00B906CC" w:rsidRDefault="00B906CC" w:rsidP="00B906CC">
            <w:pPr>
              <w:rPr>
                <w:sz w:val="24"/>
                <w:szCs w:val="24"/>
              </w:rPr>
            </w:pPr>
            <w:r w:rsidRPr="00F47F0E">
              <w:rPr>
                <w:sz w:val="24"/>
                <w:szCs w:val="24"/>
              </w:rPr>
              <w:t>М.С. Анисимова; Т.В. Хабарова «Двигательная деятельность детей 3-5 лет». Двигательная деятельность (3 раза в неделю,108 занятий в год)</w:t>
            </w:r>
          </w:p>
          <w:p w:rsidR="00B906CC" w:rsidRPr="00F47F0E" w:rsidRDefault="00B906CC" w:rsidP="00B90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18-50</w:t>
            </w:r>
          </w:p>
        </w:tc>
        <w:tc>
          <w:tcPr>
            <w:tcW w:w="4140" w:type="dxa"/>
          </w:tcPr>
          <w:p w:rsidR="00B906CC" w:rsidRPr="00F47F0E" w:rsidRDefault="00B906CC" w:rsidP="00B906CC">
            <w:pPr>
              <w:rPr>
                <w:b/>
                <w:sz w:val="24"/>
                <w:szCs w:val="24"/>
              </w:rPr>
            </w:pPr>
            <w:r w:rsidRPr="00F47F0E">
              <w:rPr>
                <w:sz w:val="24"/>
                <w:szCs w:val="24"/>
              </w:rPr>
              <w:t xml:space="preserve">Крылова Н.М. Дом радости. Книги с I по XVIII : научно-методическое пособие для специалистов дошкольного и </w:t>
            </w:r>
            <w:proofErr w:type="spellStart"/>
            <w:r w:rsidRPr="00F47F0E">
              <w:rPr>
                <w:sz w:val="24"/>
                <w:szCs w:val="24"/>
              </w:rPr>
              <w:t>предшкольного</w:t>
            </w:r>
            <w:proofErr w:type="spellEnd"/>
            <w:r w:rsidRPr="00F47F0E">
              <w:rPr>
                <w:sz w:val="24"/>
                <w:szCs w:val="24"/>
              </w:rPr>
              <w:t xml:space="preserve"> образования, воспитателей групп полного и кратковременного пребывания детей в дошкольном образовательном учреждении, домашнего воспитателя ребёнка четвёртого года жизни / Н.М. Крылова, В.Т. Иванова; </w:t>
            </w:r>
            <w:proofErr w:type="spellStart"/>
            <w:r w:rsidRPr="00F47F0E">
              <w:rPr>
                <w:sz w:val="24"/>
                <w:szCs w:val="24"/>
              </w:rPr>
              <w:t>Перм</w:t>
            </w:r>
            <w:proofErr w:type="spellEnd"/>
            <w:r w:rsidRPr="00F47F0E">
              <w:rPr>
                <w:sz w:val="24"/>
                <w:szCs w:val="24"/>
              </w:rPr>
              <w:t xml:space="preserve">. гос. </w:t>
            </w:r>
            <w:proofErr w:type="spellStart"/>
            <w:r w:rsidRPr="00F47F0E">
              <w:rPr>
                <w:sz w:val="24"/>
                <w:szCs w:val="24"/>
              </w:rPr>
              <w:t>гуманит</w:t>
            </w:r>
            <w:proofErr w:type="spellEnd"/>
            <w:proofErr w:type="gramStart"/>
            <w:r w:rsidRPr="00F47F0E">
              <w:rPr>
                <w:sz w:val="24"/>
                <w:szCs w:val="24"/>
              </w:rPr>
              <w:t>.-</w:t>
            </w:r>
            <w:proofErr w:type="spellStart"/>
            <w:proofErr w:type="gramEnd"/>
            <w:r w:rsidRPr="00F47F0E">
              <w:rPr>
                <w:sz w:val="24"/>
                <w:szCs w:val="24"/>
              </w:rPr>
              <w:t>пед</w:t>
            </w:r>
            <w:proofErr w:type="spellEnd"/>
            <w:r w:rsidRPr="00F47F0E">
              <w:rPr>
                <w:sz w:val="24"/>
                <w:szCs w:val="24"/>
              </w:rPr>
              <w:t xml:space="preserve">. ун-т. – 3-е изд., </w:t>
            </w:r>
            <w:proofErr w:type="spellStart"/>
            <w:r w:rsidRPr="00F47F0E">
              <w:rPr>
                <w:sz w:val="24"/>
                <w:szCs w:val="24"/>
              </w:rPr>
              <w:t>перераб</w:t>
            </w:r>
            <w:proofErr w:type="spellEnd"/>
            <w:r w:rsidRPr="00F47F0E">
              <w:rPr>
                <w:sz w:val="24"/>
                <w:szCs w:val="24"/>
              </w:rPr>
              <w:t>. и доп. – Пермь, 2014.</w:t>
            </w:r>
          </w:p>
        </w:tc>
      </w:tr>
    </w:tbl>
    <w:p w:rsidR="00B906CC" w:rsidRPr="00434036" w:rsidRDefault="00B906CC" w:rsidP="00B906CC">
      <w:pPr>
        <w:jc w:val="both"/>
        <w:rPr>
          <w:b/>
          <w:sz w:val="24"/>
          <w:szCs w:val="24"/>
          <w:lang w:val="ru-RU"/>
        </w:rPr>
      </w:pPr>
    </w:p>
    <w:p w:rsidR="00B906CC" w:rsidRPr="00434036" w:rsidRDefault="00B906CC" w:rsidP="00B906CC">
      <w:pPr>
        <w:jc w:val="both"/>
        <w:rPr>
          <w:b/>
          <w:sz w:val="24"/>
          <w:szCs w:val="24"/>
          <w:lang w:val="ru-RU"/>
        </w:rPr>
      </w:pPr>
      <w:r w:rsidRPr="00434036">
        <w:rPr>
          <w:b/>
          <w:sz w:val="24"/>
          <w:szCs w:val="24"/>
          <w:lang w:val="ru-RU"/>
        </w:rPr>
        <w:t>Образовательная область «Художественно – эстетическое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7658"/>
      </w:tblGrid>
      <w:tr w:rsidR="00B906CC" w:rsidRPr="00434036" w:rsidTr="00B906CC">
        <w:tc>
          <w:tcPr>
            <w:tcW w:w="2448" w:type="dxa"/>
          </w:tcPr>
          <w:p w:rsidR="00B906CC" w:rsidRPr="00434036" w:rsidRDefault="00B906CC" w:rsidP="00B906C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4036">
              <w:rPr>
                <w:b/>
                <w:sz w:val="24"/>
                <w:szCs w:val="24"/>
              </w:rPr>
              <w:t>Методическое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4036">
              <w:rPr>
                <w:b/>
                <w:sz w:val="24"/>
                <w:szCs w:val="24"/>
              </w:rPr>
              <w:t>сопровождение</w:t>
            </w:r>
            <w:proofErr w:type="spellEnd"/>
          </w:p>
        </w:tc>
        <w:tc>
          <w:tcPr>
            <w:tcW w:w="11835" w:type="dxa"/>
          </w:tcPr>
          <w:p w:rsidR="00B906CC" w:rsidRPr="00434036" w:rsidRDefault="00B906CC" w:rsidP="00B906CC">
            <w:pPr>
              <w:jc w:val="both"/>
              <w:rPr>
                <w:sz w:val="24"/>
                <w:szCs w:val="24"/>
                <w:lang w:val="ru-RU"/>
              </w:rPr>
            </w:pPr>
            <w:r w:rsidRPr="00434036">
              <w:rPr>
                <w:sz w:val="24"/>
                <w:szCs w:val="24"/>
                <w:lang w:val="ru-RU"/>
              </w:rPr>
              <w:t xml:space="preserve">Н.М. Крылова, В.Т. Иванова «Технология ежедневной работы в младшей  группе» </w:t>
            </w:r>
          </w:p>
          <w:p w:rsidR="00B906CC" w:rsidRPr="00434036" w:rsidRDefault="00B906CC" w:rsidP="00B906CC">
            <w:pPr>
              <w:jc w:val="both"/>
              <w:rPr>
                <w:sz w:val="24"/>
                <w:szCs w:val="24"/>
              </w:rPr>
            </w:pPr>
            <w:r w:rsidRPr="00434036">
              <w:rPr>
                <w:sz w:val="24"/>
                <w:szCs w:val="24"/>
                <w:lang w:val="ru-RU"/>
              </w:rPr>
              <w:t>И.А. Лыкова «Изобразительная деятельность в детском саду. Младшая группа».</w:t>
            </w:r>
          </w:p>
        </w:tc>
      </w:tr>
    </w:tbl>
    <w:p w:rsidR="00B906CC" w:rsidRDefault="00B906CC" w:rsidP="00B906CC">
      <w:pPr>
        <w:jc w:val="both"/>
        <w:rPr>
          <w:sz w:val="24"/>
          <w:szCs w:val="24"/>
          <w:lang w:val="ru-RU"/>
        </w:rPr>
      </w:pPr>
    </w:p>
    <w:tbl>
      <w:tblPr>
        <w:tblStyle w:val="af"/>
        <w:tblW w:w="9889" w:type="dxa"/>
        <w:tblLook w:val="04A0" w:firstRow="1" w:lastRow="0" w:firstColumn="1" w:lastColumn="0" w:noHBand="0" w:noVBand="1"/>
      </w:tblPr>
      <w:tblGrid>
        <w:gridCol w:w="1353"/>
        <w:gridCol w:w="4195"/>
        <w:gridCol w:w="1925"/>
        <w:gridCol w:w="2416"/>
      </w:tblGrid>
      <w:tr w:rsidR="00B906CC" w:rsidTr="00B906CC">
        <w:tc>
          <w:tcPr>
            <w:tcW w:w="1353" w:type="dxa"/>
          </w:tcPr>
          <w:p w:rsidR="00B906CC" w:rsidRPr="00D64BB7" w:rsidRDefault="00B906CC" w:rsidP="00B906CC">
            <w:pPr>
              <w:rPr>
                <w:sz w:val="24"/>
                <w:szCs w:val="24"/>
              </w:rPr>
            </w:pPr>
            <w:r w:rsidRPr="00D64BB7">
              <w:rPr>
                <w:sz w:val="24"/>
                <w:szCs w:val="24"/>
              </w:rPr>
              <w:t>Группа</w:t>
            </w:r>
          </w:p>
        </w:tc>
        <w:tc>
          <w:tcPr>
            <w:tcW w:w="6120" w:type="dxa"/>
            <w:gridSpan w:val="2"/>
          </w:tcPr>
          <w:p w:rsidR="00B906CC" w:rsidRPr="00D64BB7" w:rsidRDefault="00B906CC" w:rsidP="00B906CC">
            <w:pPr>
              <w:jc w:val="center"/>
              <w:rPr>
                <w:sz w:val="24"/>
                <w:szCs w:val="24"/>
              </w:rPr>
            </w:pPr>
            <w:r w:rsidRPr="00D64BB7">
              <w:rPr>
                <w:sz w:val="24"/>
                <w:szCs w:val="24"/>
              </w:rPr>
              <w:t>Занятия</w:t>
            </w:r>
          </w:p>
        </w:tc>
        <w:tc>
          <w:tcPr>
            <w:tcW w:w="2416" w:type="dxa"/>
          </w:tcPr>
          <w:p w:rsidR="00B906CC" w:rsidRPr="00D64BB7" w:rsidRDefault="00B906CC" w:rsidP="00B906CC">
            <w:pPr>
              <w:rPr>
                <w:sz w:val="24"/>
                <w:szCs w:val="24"/>
              </w:rPr>
            </w:pPr>
            <w:r w:rsidRPr="00D64BB7">
              <w:rPr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B906CC" w:rsidRPr="00FE0125" w:rsidTr="00B906CC">
        <w:trPr>
          <w:trHeight w:val="2235"/>
        </w:trPr>
        <w:tc>
          <w:tcPr>
            <w:tcW w:w="1353" w:type="dxa"/>
            <w:vMerge w:val="restart"/>
          </w:tcPr>
          <w:p w:rsidR="00B906CC" w:rsidRDefault="00B906CC" w:rsidP="00B906CC">
            <w:r>
              <w:t>Вторая младшая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:rsidR="00B906CC" w:rsidRPr="00106980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Крылова Н.М. Дом радости. Книги с I по XVIII : научно-методическое пособие для специалистов дошкольного и </w:t>
            </w:r>
            <w:proofErr w:type="spellStart"/>
            <w:r w:rsidRPr="00106980">
              <w:rPr>
                <w:sz w:val="24"/>
                <w:szCs w:val="24"/>
              </w:rPr>
              <w:t>предшкольного</w:t>
            </w:r>
            <w:proofErr w:type="spellEnd"/>
            <w:r w:rsidRPr="00106980">
              <w:rPr>
                <w:sz w:val="24"/>
                <w:szCs w:val="24"/>
              </w:rPr>
              <w:t xml:space="preserve"> образования, воспитателей групп полного и кратковременного пребывания детей в дошкольном образовательном учреждении, домашнего воспитателя ребёнка четвёртого года жизни / Н.М. Крылова, В.Т. Иванова; </w:t>
            </w:r>
            <w:proofErr w:type="spellStart"/>
            <w:r w:rsidRPr="00106980">
              <w:rPr>
                <w:sz w:val="24"/>
                <w:szCs w:val="24"/>
              </w:rPr>
              <w:t>Перм</w:t>
            </w:r>
            <w:proofErr w:type="spellEnd"/>
            <w:r w:rsidRPr="00106980">
              <w:rPr>
                <w:sz w:val="24"/>
                <w:szCs w:val="24"/>
              </w:rPr>
              <w:t xml:space="preserve">. гос. </w:t>
            </w:r>
            <w:proofErr w:type="spellStart"/>
            <w:r w:rsidRPr="00106980">
              <w:rPr>
                <w:sz w:val="24"/>
                <w:szCs w:val="24"/>
              </w:rPr>
              <w:t>гуманит</w:t>
            </w:r>
            <w:proofErr w:type="spellEnd"/>
            <w:proofErr w:type="gramStart"/>
            <w:r w:rsidRPr="00106980">
              <w:rPr>
                <w:sz w:val="24"/>
                <w:szCs w:val="24"/>
              </w:rPr>
              <w:t>.-</w:t>
            </w:r>
            <w:proofErr w:type="spellStart"/>
            <w:proofErr w:type="gramEnd"/>
            <w:r w:rsidRPr="00106980">
              <w:rPr>
                <w:sz w:val="24"/>
                <w:szCs w:val="24"/>
              </w:rPr>
              <w:t>пед</w:t>
            </w:r>
            <w:proofErr w:type="spellEnd"/>
            <w:r w:rsidRPr="00106980">
              <w:rPr>
                <w:sz w:val="24"/>
                <w:szCs w:val="24"/>
              </w:rPr>
              <w:t xml:space="preserve">. ун-т. – 3-е изд., </w:t>
            </w:r>
            <w:proofErr w:type="spellStart"/>
            <w:r w:rsidRPr="00106980">
              <w:rPr>
                <w:sz w:val="24"/>
                <w:szCs w:val="24"/>
              </w:rPr>
              <w:t>перераб</w:t>
            </w:r>
            <w:proofErr w:type="spellEnd"/>
            <w:r w:rsidRPr="00106980">
              <w:rPr>
                <w:sz w:val="24"/>
                <w:szCs w:val="24"/>
              </w:rPr>
              <w:t>. и доп. – Пермь, 2014. 1 раз в неделю, 36 занятий в год</w:t>
            </w:r>
          </w:p>
        </w:tc>
        <w:tc>
          <w:tcPr>
            <w:tcW w:w="2416" w:type="dxa"/>
            <w:vMerge w:val="restart"/>
          </w:tcPr>
          <w:p w:rsidR="00B906CC" w:rsidRPr="00106980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Крылова Н.М. Дом радости. Книги с I по XVIII : научно-методическое пособие для специалистов дошкольного и </w:t>
            </w:r>
            <w:proofErr w:type="spellStart"/>
            <w:r w:rsidRPr="00106980">
              <w:rPr>
                <w:sz w:val="24"/>
                <w:szCs w:val="24"/>
              </w:rPr>
              <w:t>предшкольного</w:t>
            </w:r>
            <w:proofErr w:type="spellEnd"/>
            <w:r w:rsidRPr="00106980">
              <w:rPr>
                <w:sz w:val="24"/>
                <w:szCs w:val="24"/>
              </w:rPr>
              <w:t xml:space="preserve"> образования, воспитателей групп полного и кратковременного пребывания детей в дошкольном образовательном учреждении, домашнего воспитателя ребёнка четвёртого года жизни / Н.М. Крылова, В.Т. Иванова; </w:t>
            </w:r>
            <w:proofErr w:type="spellStart"/>
            <w:r w:rsidRPr="00106980">
              <w:rPr>
                <w:sz w:val="24"/>
                <w:szCs w:val="24"/>
              </w:rPr>
              <w:t>Перм</w:t>
            </w:r>
            <w:proofErr w:type="spellEnd"/>
            <w:r w:rsidRPr="00106980">
              <w:rPr>
                <w:sz w:val="24"/>
                <w:szCs w:val="24"/>
              </w:rPr>
              <w:t xml:space="preserve">. гос. </w:t>
            </w:r>
            <w:proofErr w:type="spellStart"/>
            <w:r w:rsidRPr="00106980">
              <w:rPr>
                <w:sz w:val="24"/>
                <w:szCs w:val="24"/>
              </w:rPr>
              <w:t>гуманит</w:t>
            </w:r>
            <w:proofErr w:type="spellEnd"/>
            <w:proofErr w:type="gramStart"/>
            <w:r w:rsidRPr="00106980">
              <w:rPr>
                <w:sz w:val="24"/>
                <w:szCs w:val="24"/>
              </w:rPr>
              <w:t>.-</w:t>
            </w:r>
            <w:proofErr w:type="spellStart"/>
            <w:proofErr w:type="gramEnd"/>
            <w:r w:rsidRPr="00106980">
              <w:rPr>
                <w:sz w:val="24"/>
                <w:szCs w:val="24"/>
              </w:rPr>
              <w:t>пед</w:t>
            </w:r>
            <w:proofErr w:type="spellEnd"/>
            <w:r w:rsidRPr="00106980">
              <w:rPr>
                <w:sz w:val="24"/>
                <w:szCs w:val="24"/>
              </w:rPr>
              <w:t xml:space="preserve">. ун-т. – 3-е изд., </w:t>
            </w:r>
            <w:proofErr w:type="spellStart"/>
            <w:r w:rsidRPr="00106980">
              <w:rPr>
                <w:sz w:val="24"/>
                <w:szCs w:val="24"/>
              </w:rPr>
              <w:t>перераб</w:t>
            </w:r>
            <w:proofErr w:type="spellEnd"/>
            <w:r w:rsidRPr="00106980">
              <w:rPr>
                <w:sz w:val="24"/>
                <w:szCs w:val="24"/>
              </w:rPr>
              <w:t>. и доп. – Пермь, 2014.</w:t>
            </w:r>
          </w:p>
        </w:tc>
      </w:tr>
      <w:tr w:rsidR="00B906CC" w:rsidRPr="00FE0125" w:rsidTr="00B906CC">
        <w:trPr>
          <w:trHeight w:val="840"/>
        </w:trPr>
        <w:tc>
          <w:tcPr>
            <w:tcW w:w="1353" w:type="dxa"/>
            <w:vMerge/>
          </w:tcPr>
          <w:p w:rsidR="00B906CC" w:rsidRDefault="00B906CC" w:rsidP="00B906CC"/>
        </w:tc>
        <w:tc>
          <w:tcPr>
            <w:tcW w:w="4195" w:type="dxa"/>
            <w:tcBorders>
              <w:top w:val="single" w:sz="4" w:space="0" w:color="auto"/>
              <w:right w:val="single" w:sz="4" w:space="0" w:color="auto"/>
            </w:tcBorders>
          </w:tcPr>
          <w:p w:rsidR="00B906CC" w:rsidRPr="00106980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Рисование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1. «Обучение самоорганизации деятельности рисования».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2. «Листья летят».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>3. «Рябинка».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 4. «Рябинка».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>5. «Осеннее дерево. / Листопад».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 6. «Ленточки для Мишки».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7. «Лесенка».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>8. «Яблоко на тарелке»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 9. «Яблоко»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>10. «Горошинок и точек на платье концом кисти»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 11. «Колеса»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 12. «Мое солнце – мамочка моя»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13. «Клубок для котенка»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14. «Котенок»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>15. «Снегопад»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 16. «Портрет елочки»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lastRenderedPageBreak/>
              <w:t xml:space="preserve">17. «Аквариум для Мишки»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18. «Зимнее дерево»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19. «Машина»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20. «Самолет»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21. «Зима»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22. «Портрет солнышка»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23. «Солнышко»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>24. «Капель»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 25. Рисование птиц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26. «Кастрюля»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>27. «Приглашение»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 28. «Весна»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29. «Дерево»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>30. «Сказочный домик»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 31. «Куда пришла весна»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32. «Аквариум для Мишки»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33. Рисование птиц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34. Конспект № 1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35. Конспект № 2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36. Конспект № 3 </w:t>
            </w:r>
          </w:p>
          <w:p w:rsidR="00B906CC" w:rsidRPr="00106980" w:rsidRDefault="00B906CC" w:rsidP="00B906CC">
            <w:pPr>
              <w:rPr>
                <w:b/>
                <w:sz w:val="24"/>
                <w:szCs w:val="24"/>
              </w:rPr>
            </w:pPr>
            <w:r w:rsidRPr="00106980">
              <w:rPr>
                <w:b/>
                <w:sz w:val="24"/>
                <w:szCs w:val="24"/>
              </w:rPr>
              <w:t xml:space="preserve">Лепка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1 раз в неделю, 36 занятий в год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>1. «Забор для цыплят: обучение самоорганизации лепки».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 2. «Лист рябинки».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>3. «Рябинка».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 4. «Слеплю Мишке чашку: театр взрослого».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 5. «Чашка».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 6. «Цветные карандаши».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>7. «Лесенка для медвежат».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 8. «Яблоко»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9. «Неваляшка»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10. «Баранка»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11. «Мышка»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12. «Кошка 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13. «Снежная баба»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14. «Елочка»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15. «Рыбка 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16. «Птичка»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17. «Лес для героев лесных сказок»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18. «Зимнее дерево»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19. «Самолёты»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20. По замыслу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>21. «Кастрюля»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 22. «Веточки дерева»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 23. «Зайчики»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24. «Кошка»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lastRenderedPageBreak/>
              <w:t xml:space="preserve">25. «Птичка»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26. «Рыбка»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27. По замыслу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28. Конспект №1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29. Конспект №2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30. Конспект №3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31. Конспект №4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32. Конспект №5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33. Конспект №6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34. Конспект №7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35. Конспект №8 </w:t>
            </w:r>
          </w:p>
          <w:p w:rsidR="00B906CC" w:rsidRPr="00106980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>36. Конспект №9</w:t>
            </w:r>
          </w:p>
          <w:p w:rsidR="00B906CC" w:rsidRDefault="00B906CC" w:rsidP="00B906CC">
            <w:pPr>
              <w:rPr>
                <w:b/>
                <w:sz w:val="24"/>
                <w:szCs w:val="24"/>
              </w:rPr>
            </w:pPr>
            <w:r w:rsidRPr="00106980">
              <w:rPr>
                <w:b/>
                <w:sz w:val="24"/>
                <w:szCs w:val="24"/>
              </w:rPr>
              <w:t>Аппликация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1 раз в неделю, 36 занятий в год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1. «Обучение самоорганизации аппликации».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2. «Выбор ткани на платочек, упражнение в способах обследования».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>3. «Цветок».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 4. «Лист рябины».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 5. «Рябинка»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6. «Украшение чашки».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>7. «Мячи для котёнка и щенка»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 8. «Удобное платье для куклы» </w:t>
            </w:r>
          </w:p>
          <w:p w:rsidR="00B906CC" w:rsidRPr="00106980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>9. «Яблоко»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10. «Портрет кошки»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11. «Пригласительный билет»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12. «Узор на рукавичке»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13. «Мостик через речку»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14. «Коврик»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15. «Узор на манжете»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16. «Узор на шапке»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>17. «Зимнее дерево»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 18. «Машина»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19. «Самолёт»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20. «Подарок маме»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21. «Изготовление подарка»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22. «Окна»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23. «Лес»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>24. «Приглашение»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 25. «Приглашение на праздник»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26. Праздничная открытка»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27. «Портрет кошки»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28. «Лес»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29. «Машина»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30. «Коврик»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>31. Конспект № 1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 32. Конспект № 2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33. Конспект № 3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34. Конспект № 4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t xml:space="preserve">35. Конспект № 5 </w:t>
            </w:r>
          </w:p>
          <w:p w:rsidR="00B906CC" w:rsidRPr="00106980" w:rsidRDefault="00B906CC" w:rsidP="00B906CC">
            <w:pPr>
              <w:rPr>
                <w:sz w:val="24"/>
                <w:szCs w:val="24"/>
              </w:rPr>
            </w:pPr>
            <w:r w:rsidRPr="00106980">
              <w:rPr>
                <w:sz w:val="24"/>
                <w:szCs w:val="24"/>
              </w:rPr>
              <w:lastRenderedPageBreak/>
              <w:t>36. Конспект № 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</w:tcPr>
          <w:p w:rsidR="00B906CC" w:rsidRDefault="00B906CC" w:rsidP="00B906CC"/>
          <w:p w:rsidR="00B906CC" w:rsidRPr="00F8479D" w:rsidRDefault="00B906CC" w:rsidP="00B906CC">
            <w:pPr>
              <w:rPr>
                <w:sz w:val="24"/>
                <w:szCs w:val="24"/>
              </w:rPr>
            </w:pPr>
            <w:r w:rsidRPr="00F8479D">
              <w:rPr>
                <w:sz w:val="24"/>
                <w:szCs w:val="24"/>
              </w:rPr>
              <w:t xml:space="preserve">Книга I, с. 224, 225-228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F8479D">
              <w:rPr>
                <w:sz w:val="24"/>
                <w:szCs w:val="24"/>
              </w:rPr>
              <w:t>Книга II, с. 9</w:t>
            </w:r>
            <w:r>
              <w:rPr>
                <w:sz w:val="24"/>
                <w:szCs w:val="24"/>
              </w:rPr>
              <w:t xml:space="preserve"> Книга II, с. 19 Книга. III, с.103,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III, с 220</w:t>
            </w:r>
            <w:r w:rsidRPr="00F8479D">
              <w:rPr>
                <w:sz w:val="24"/>
                <w:szCs w:val="24"/>
              </w:rPr>
              <w:t xml:space="preserve"> Книга IV</w:t>
            </w:r>
            <w:r>
              <w:rPr>
                <w:sz w:val="24"/>
                <w:szCs w:val="24"/>
              </w:rPr>
              <w:t>, с 124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IV, с. 220,  Книга V, с. 69  Книга V, с. 140-1</w:t>
            </w:r>
            <w:r w:rsidRPr="00F8479D">
              <w:rPr>
                <w:sz w:val="24"/>
                <w:szCs w:val="24"/>
              </w:rPr>
              <w:t xml:space="preserve"> Книга V, с. 188 -192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Книга VI, с. 143 Книга VI, с. 251, </w:t>
            </w:r>
            <w:r w:rsidRPr="00F8479D">
              <w:rPr>
                <w:sz w:val="24"/>
                <w:szCs w:val="24"/>
              </w:rPr>
              <w:t xml:space="preserve">Книга VII, с. </w:t>
            </w:r>
            <w:r>
              <w:rPr>
                <w:sz w:val="24"/>
                <w:szCs w:val="24"/>
              </w:rPr>
              <w:t xml:space="preserve">97  Книга VII, с. 179 </w:t>
            </w:r>
            <w:r w:rsidRPr="00F8479D">
              <w:rPr>
                <w:sz w:val="24"/>
                <w:szCs w:val="24"/>
              </w:rPr>
              <w:t xml:space="preserve">Книга VIII, с.108 Книга X, </w:t>
            </w:r>
            <w:r w:rsidRPr="00F8479D">
              <w:rPr>
                <w:sz w:val="24"/>
                <w:szCs w:val="24"/>
              </w:rPr>
              <w:lastRenderedPageBreak/>
              <w:t xml:space="preserve">с. 111 Книга X, с.189 Книга </w:t>
            </w:r>
            <w:r>
              <w:rPr>
                <w:sz w:val="24"/>
                <w:szCs w:val="24"/>
              </w:rPr>
              <w:t xml:space="preserve">XI, с. 115 Книга XI, с. 203,  Книга XII, с.57, </w:t>
            </w:r>
            <w:r w:rsidRPr="00F8479D">
              <w:rPr>
                <w:sz w:val="24"/>
                <w:szCs w:val="24"/>
              </w:rPr>
              <w:t>Книга X</w:t>
            </w:r>
            <w:r>
              <w:rPr>
                <w:sz w:val="24"/>
                <w:szCs w:val="24"/>
              </w:rPr>
              <w:t>II, с. 205 Книга XIII, с. 71,  Книга XIII, с.176 Книга XIV, с.97</w:t>
            </w:r>
            <w:r w:rsidRPr="00F8479D">
              <w:rPr>
                <w:sz w:val="24"/>
                <w:szCs w:val="24"/>
              </w:rPr>
              <w:t xml:space="preserve"> Кни</w:t>
            </w:r>
            <w:r>
              <w:rPr>
                <w:sz w:val="24"/>
                <w:szCs w:val="24"/>
              </w:rPr>
              <w:t>га XIV, с.180</w:t>
            </w:r>
            <w:proofErr w:type="gramEnd"/>
            <w:r>
              <w:rPr>
                <w:sz w:val="24"/>
                <w:szCs w:val="24"/>
              </w:rPr>
              <w:t xml:space="preserve"> Книга Х</w:t>
            </w:r>
            <w:proofErr w:type="gramStart"/>
            <w:r>
              <w:rPr>
                <w:sz w:val="24"/>
                <w:szCs w:val="24"/>
              </w:rPr>
              <w:t>V</w:t>
            </w:r>
            <w:proofErr w:type="gramEnd"/>
            <w:r>
              <w:rPr>
                <w:sz w:val="24"/>
                <w:szCs w:val="24"/>
              </w:rPr>
              <w:t>, с.106, Книга XVI, с.44. Книга XIV, с.93 Книга XVII с 104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F8479D">
              <w:rPr>
                <w:sz w:val="24"/>
                <w:szCs w:val="24"/>
              </w:rPr>
              <w:t xml:space="preserve">Книга XVII, с.178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XVIII, с. 107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F8479D">
              <w:rPr>
                <w:sz w:val="24"/>
                <w:szCs w:val="24"/>
              </w:rPr>
              <w:t xml:space="preserve"> Книга X, с.189 Книга XIV, с.180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</w:p>
          <w:p w:rsidR="00B906CC" w:rsidRDefault="00B906CC" w:rsidP="00B906CC">
            <w:pPr>
              <w:rPr>
                <w:sz w:val="24"/>
                <w:szCs w:val="24"/>
              </w:rPr>
            </w:pPr>
          </w:p>
          <w:p w:rsidR="00B906CC" w:rsidRDefault="00B906CC" w:rsidP="00B906CC">
            <w:pPr>
              <w:rPr>
                <w:sz w:val="24"/>
                <w:szCs w:val="24"/>
              </w:rPr>
            </w:pPr>
          </w:p>
          <w:p w:rsidR="00B906CC" w:rsidRDefault="00B906CC" w:rsidP="00B906CC">
            <w:pPr>
              <w:rPr>
                <w:sz w:val="24"/>
                <w:szCs w:val="24"/>
              </w:rPr>
            </w:pPr>
          </w:p>
          <w:p w:rsidR="00B906CC" w:rsidRDefault="00B906CC" w:rsidP="00B906CC">
            <w:pPr>
              <w:rPr>
                <w:sz w:val="24"/>
                <w:szCs w:val="24"/>
              </w:rPr>
            </w:pP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B92B87">
              <w:rPr>
                <w:sz w:val="24"/>
                <w:szCs w:val="24"/>
              </w:rPr>
              <w:t xml:space="preserve">Книга II, с. 53 -56, 57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Книга II, с. 15 0 -Книга III, с.103, </w:t>
            </w:r>
            <w:r w:rsidRPr="00B92B87">
              <w:rPr>
                <w:sz w:val="24"/>
                <w:szCs w:val="24"/>
              </w:rPr>
              <w:t xml:space="preserve">Книга III, с. 133 -136 </w:t>
            </w:r>
          </w:p>
          <w:p w:rsidR="00B906CC" w:rsidRPr="00B92B87" w:rsidRDefault="00B906CC" w:rsidP="00B906CC">
            <w:pPr>
              <w:rPr>
                <w:sz w:val="24"/>
                <w:szCs w:val="24"/>
              </w:rPr>
            </w:pPr>
            <w:proofErr w:type="gramStart"/>
            <w:r w:rsidRPr="00B92B87">
              <w:rPr>
                <w:sz w:val="24"/>
                <w:szCs w:val="24"/>
              </w:rPr>
              <w:t>Книга III, с. 169,</w:t>
            </w:r>
            <w:r>
              <w:rPr>
                <w:sz w:val="24"/>
                <w:szCs w:val="24"/>
              </w:rPr>
              <w:t xml:space="preserve"> Книга IV, с. 68  Книга IV, с. 162  Книга V, с. 54 Книга VI, с. 72 – Книга VI, с. 196,  Книга VII, с. 50,</w:t>
            </w:r>
            <w:r w:rsidRPr="00B92B87">
              <w:rPr>
                <w:sz w:val="24"/>
                <w:szCs w:val="24"/>
              </w:rPr>
              <w:t xml:space="preserve"> Книга VII</w:t>
            </w:r>
            <w:r>
              <w:rPr>
                <w:sz w:val="24"/>
                <w:szCs w:val="24"/>
              </w:rPr>
              <w:t xml:space="preserve">, с. 137 Книга VIII, с. 53 Книга IX, с. 52 </w:t>
            </w:r>
            <w:r w:rsidRPr="00B92B87">
              <w:rPr>
                <w:sz w:val="24"/>
                <w:szCs w:val="24"/>
              </w:rPr>
              <w:t>Книга IX, с.143</w:t>
            </w:r>
            <w:r>
              <w:t xml:space="preserve"> -</w:t>
            </w:r>
            <w:r w:rsidRPr="00B92B87">
              <w:rPr>
                <w:sz w:val="24"/>
                <w:szCs w:val="24"/>
              </w:rPr>
              <w:t>Книга X, с.57, 58 Книг</w:t>
            </w:r>
            <w:r>
              <w:rPr>
                <w:sz w:val="24"/>
                <w:szCs w:val="24"/>
              </w:rPr>
              <w:t>а X, с.153,  Книга XI, с.59, Книга XII, с</w:t>
            </w:r>
            <w:proofErr w:type="gramEnd"/>
            <w:r>
              <w:rPr>
                <w:sz w:val="24"/>
                <w:szCs w:val="24"/>
              </w:rPr>
              <w:t>.57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B92B87">
              <w:rPr>
                <w:sz w:val="24"/>
                <w:szCs w:val="24"/>
              </w:rPr>
              <w:t>Книга</w:t>
            </w:r>
            <w:r>
              <w:rPr>
                <w:sz w:val="24"/>
                <w:szCs w:val="24"/>
              </w:rPr>
              <w:t xml:space="preserve"> XII, с.144 Книга Х V, с.70, </w:t>
            </w:r>
            <w:r>
              <w:rPr>
                <w:sz w:val="24"/>
                <w:szCs w:val="24"/>
              </w:rPr>
              <w:lastRenderedPageBreak/>
              <w:t>Книга XVII, с.47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B92B87">
              <w:rPr>
                <w:sz w:val="24"/>
                <w:szCs w:val="24"/>
              </w:rPr>
              <w:t xml:space="preserve">Книга </w:t>
            </w:r>
            <w:proofErr w:type="gramStart"/>
            <w:r w:rsidRPr="00B92B87">
              <w:rPr>
                <w:sz w:val="24"/>
                <w:szCs w:val="24"/>
              </w:rPr>
              <w:t>Х</w:t>
            </w:r>
            <w:proofErr w:type="gramEnd"/>
            <w:r w:rsidRPr="00B92B87">
              <w:rPr>
                <w:sz w:val="24"/>
                <w:szCs w:val="24"/>
              </w:rPr>
              <w:t xml:space="preserve">VIII, с.124, 135 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  <w:r w:rsidRPr="00B92B87">
              <w:rPr>
                <w:sz w:val="24"/>
                <w:szCs w:val="24"/>
              </w:rPr>
              <w:t xml:space="preserve">Книга VII, с. 137 Книга </w:t>
            </w:r>
            <w:r>
              <w:rPr>
                <w:sz w:val="24"/>
                <w:szCs w:val="24"/>
              </w:rPr>
              <w:t>X, с.57, 58 Книга IX, с.143</w:t>
            </w:r>
            <w:r w:rsidRPr="00B92B87">
              <w:rPr>
                <w:sz w:val="24"/>
                <w:szCs w:val="24"/>
              </w:rPr>
              <w:t>Книга XII, с.144</w:t>
            </w:r>
          </w:p>
          <w:p w:rsidR="00B906CC" w:rsidRDefault="00B906CC" w:rsidP="00B906CC">
            <w:pPr>
              <w:rPr>
                <w:sz w:val="24"/>
                <w:szCs w:val="24"/>
              </w:rPr>
            </w:pPr>
          </w:p>
          <w:p w:rsidR="00B906CC" w:rsidRDefault="00B906CC" w:rsidP="00B906CC">
            <w:pPr>
              <w:rPr>
                <w:sz w:val="24"/>
                <w:szCs w:val="24"/>
              </w:rPr>
            </w:pPr>
          </w:p>
          <w:p w:rsidR="00B906CC" w:rsidRDefault="00B906CC" w:rsidP="00B906CC">
            <w:pPr>
              <w:rPr>
                <w:sz w:val="24"/>
                <w:szCs w:val="24"/>
              </w:rPr>
            </w:pPr>
          </w:p>
          <w:p w:rsidR="00B906CC" w:rsidRDefault="00B906CC" w:rsidP="00B906CC">
            <w:pPr>
              <w:rPr>
                <w:sz w:val="24"/>
                <w:szCs w:val="24"/>
              </w:rPr>
            </w:pPr>
          </w:p>
          <w:p w:rsidR="00B906CC" w:rsidRDefault="00B906CC" w:rsidP="00B906CC">
            <w:pPr>
              <w:rPr>
                <w:sz w:val="24"/>
                <w:szCs w:val="24"/>
              </w:rPr>
            </w:pPr>
          </w:p>
          <w:p w:rsidR="00B906CC" w:rsidRDefault="00B906CC" w:rsidP="00B906CC">
            <w:pPr>
              <w:rPr>
                <w:sz w:val="24"/>
                <w:szCs w:val="24"/>
              </w:rPr>
            </w:pPr>
          </w:p>
          <w:p w:rsidR="00B906CC" w:rsidRDefault="00B906CC" w:rsidP="00B906CC">
            <w:pPr>
              <w:rPr>
                <w:sz w:val="24"/>
                <w:szCs w:val="24"/>
              </w:rPr>
            </w:pPr>
          </w:p>
          <w:p w:rsidR="00B906CC" w:rsidRDefault="00B906CC" w:rsidP="00B906CC">
            <w:pPr>
              <w:rPr>
                <w:sz w:val="24"/>
                <w:szCs w:val="24"/>
              </w:rPr>
            </w:pPr>
          </w:p>
          <w:p w:rsidR="00B906CC" w:rsidRDefault="00B906CC" w:rsidP="00B906CC">
            <w:pPr>
              <w:rPr>
                <w:sz w:val="24"/>
                <w:szCs w:val="24"/>
              </w:rPr>
            </w:pPr>
          </w:p>
          <w:p w:rsidR="00B906CC" w:rsidRDefault="00B906CC" w:rsidP="00B906CC">
            <w:pPr>
              <w:rPr>
                <w:sz w:val="24"/>
                <w:szCs w:val="24"/>
              </w:rPr>
            </w:pPr>
          </w:p>
          <w:p w:rsidR="00B906CC" w:rsidRDefault="00B906CC" w:rsidP="00B906CC">
            <w:pPr>
              <w:rPr>
                <w:sz w:val="24"/>
                <w:szCs w:val="24"/>
              </w:rPr>
            </w:pPr>
          </w:p>
          <w:p w:rsidR="00B906CC" w:rsidRPr="00F25D8C" w:rsidRDefault="00B906CC" w:rsidP="00B906CC">
            <w:pPr>
              <w:rPr>
                <w:sz w:val="24"/>
                <w:szCs w:val="24"/>
              </w:rPr>
            </w:pPr>
            <w:r w:rsidRPr="00F25D8C">
              <w:rPr>
                <w:sz w:val="24"/>
                <w:szCs w:val="24"/>
              </w:rPr>
              <w:t>Книга I, с. 180 -181, 183 -185 Книга I, с. 198, 1</w:t>
            </w:r>
            <w:r>
              <w:rPr>
                <w:sz w:val="24"/>
                <w:szCs w:val="24"/>
              </w:rPr>
              <w:t>99, 200 -204 Книга II, с. 62 Книга II, с. 160,  Книга III, с.103, Книга III, с. 175  Книга IV, с. 79  Книга V, с. 123</w:t>
            </w:r>
          </w:p>
          <w:p w:rsidR="00B906CC" w:rsidRDefault="00B906CC" w:rsidP="00B906CC">
            <w:r>
              <w:rPr>
                <w:sz w:val="24"/>
                <w:szCs w:val="24"/>
              </w:rPr>
              <w:t>Книга V, с. 140 Книга VII, с. 146 Книга VIII, с 76 Книга IX, с.80</w:t>
            </w:r>
            <w:r w:rsidRPr="00F25D8C">
              <w:rPr>
                <w:sz w:val="24"/>
                <w:szCs w:val="24"/>
              </w:rPr>
              <w:t xml:space="preserve"> Книга IX, с.151 Книга </w:t>
            </w:r>
            <w:r>
              <w:rPr>
                <w:sz w:val="24"/>
                <w:szCs w:val="24"/>
              </w:rPr>
              <w:t xml:space="preserve">X, с.66, 69 Книга X, с.159, </w:t>
            </w:r>
            <w:r w:rsidRPr="00F25D8C">
              <w:rPr>
                <w:sz w:val="24"/>
                <w:szCs w:val="24"/>
              </w:rPr>
              <w:t>Кн</w:t>
            </w:r>
            <w:r>
              <w:rPr>
                <w:sz w:val="24"/>
                <w:szCs w:val="24"/>
              </w:rPr>
              <w:t xml:space="preserve">ига X, с.194 Книга XI, с.69, Книга XI, с.161, Книга. XII, с.57,  Книга XIII, с.63, </w:t>
            </w:r>
            <w:r w:rsidRPr="00F25D8C">
              <w:rPr>
                <w:sz w:val="24"/>
                <w:szCs w:val="24"/>
              </w:rPr>
              <w:t xml:space="preserve"> Книга XIII, с.93 Книга </w:t>
            </w:r>
            <w:r>
              <w:rPr>
                <w:sz w:val="24"/>
                <w:szCs w:val="24"/>
              </w:rPr>
              <w:t>XIV, с.146 Книга Х</w:t>
            </w:r>
            <w:proofErr w:type="gramStart"/>
            <w:r>
              <w:rPr>
                <w:sz w:val="24"/>
                <w:szCs w:val="24"/>
              </w:rPr>
              <w:t>V</w:t>
            </w:r>
            <w:proofErr w:type="gramEnd"/>
            <w:r>
              <w:rPr>
                <w:sz w:val="24"/>
                <w:szCs w:val="24"/>
              </w:rPr>
              <w:t xml:space="preserve">, с.142, Книга XVI, с.44. Книга XVI, </w:t>
            </w:r>
            <w:r w:rsidRPr="00F25D8C">
              <w:rPr>
                <w:sz w:val="24"/>
                <w:szCs w:val="24"/>
              </w:rPr>
              <w:t xml:space="preserve">Книга </w:t>
            </w:r>
            <w:r>
              <w:rPr>
                <w:sz w:val="24"/>
                <w:szCs w:val="24"/>
              </w:rPr>
              <w:t>XVII с.55,  Книга VII с. 146,  Книга Х</w:t>
            </w:r>
            <w:proofErr w:type="gramStart"/>
            <w:r>
              <w:rPr>
                <w:sz w:val="24"/>
                <w:szCs w:val="24"/>
              </w:rPr>
              <w:t>V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 xml:space="preserve">с.142, </w:t>
            </w:r>
            <w:r w:rsidRPr="00F25D8C">
              <w:rPr>
                <w:sz w:val="24"/>
                <w:szCs w:val="24"/>
              </w:rPr>
              <w:t>Книга XI, с.161, Книга X, с.66, 69</w:t>
            </w:r>
          </w:p>
        </w:tc>
        <w:tc>
          <w:tcPr>
            <w:tcW w:w="2416" w:type="dxa"/>
            <w:vMerge/>
          </w:tcPr>
          <w:p w:rsidR="00B906CC" w:rsidRDefault="00B906CC" w:rsidP="00B906CC"/>
        </w:tc>
      </w:tr>
    </w:tbl>
    <w:p w:rsidR="00B906CC" w:rsidRPr="00434036" w:rsidRDefault="00B906CC" w:rsidP="00B906CC">
      <w:pPr>
        <w:jc w:val="both"/>
        <w:rPr>
          <w:sz w:val="24"/>
          <w:szCs w:val="24"/>
          <w:lang w:val="ru-RU"/>
        </w:rPr>
      </w:pPr>
    </w:p>
    <w:p w:rsidR="0062284A" w:rsidRPr="00434036" w:rsidRDefault="0062284A" w:rsidP="00FE0FC9">
      <w:pPr>
        <w:pStyle w:val="a5"/>
        <w:tabs>
          <w:tab w:val="left" w:pos="798"/>
          <w:tab w:val="left" w:pos="799"/>
          <w:tab w:val="left" w:pos="4442"/>
          <w:tab w:val="left" w:pos="6249"/>
          <w:tab w:val="left" w:pos="8063"/>
        </w:tabs>
        <w:spacing w:before="50"/>
        <w:ind w:left="0" w:right="109"/>
        <w:jc w:val="both"/>
        <w:rPr>
          <w:b/>
          <w:sz w:val="24"/>
          <w:szCs w:val="24"/>
          <w:lang w:val="ru-RU"/>
        </w:rPr>
      </w:pPr>
    </w:p>
    <w:p w:rsidR="0062284A" w:rsidRPr="00434036" w:rsidRDefault="0062284A" w:rsidP="00FE0FC9">
      <w:pPr>
        <w:pStyle w:val="a5"/>
        <w:tabs>
          <w:tab w:val="left" w:pos="798"/>
          <w:tab w:val="left" w:pos="799"/>
          <w:tab w:val="left" w:pos="4442"/>
          <w:tab w:val="left" w:pos="6249"/>
          <w:tab w:val="left" w:pos="8063"/>
        </w:tabs>
        <w:spacing w:before="50"/>
        <w:ind w:left="0" w:right="109"/>
        <w:jc w:val="both"/>
        <w:rPr>
          <w:b/>
          <w:sz w:val="24"/>
          <w:szCs w:val="24"/>
          <w:lang w:val="ru-RU"/>
        </w:rPr>
      </w:pPr>
    </w:p>
    <w:p w:rsidR="0062284A" w:rsidRPr="00434036" w:rsidRDefault="0062284A" w:rsidP="00FE0FC9">
      <w:pPr>
        <w:pStyle w:val="a5"/>
        <w:tabs>
          <w:tab w:val="left" w:pos="798"/>
          <w:tab w:val="left" w:pos="799"/>
          <w:tab w:val="left" w:pos="4442"/>
          <w:tab w:val="left" w:pos="6249"/>
          <w:tab w:val="left" w:pos="8063"/>
        </w:tabs>
        <w:spacing w:before="50"/>
        <w:ind w:left="0" w:right="109"/>
        <w:jc w:val="both"/>
        <w:rPr>
          <w:b/>
          <w:sz w:val="24"/>
          <w:szCs w:val="24"/>
          <w:lang w:val="ru-RU"/>
        </w:rPr>
      </w:pPr>
    </w:p>
    <w:p w:rsidR="00B906CC" w:rsidRDefault="00B906CC" w:rsidP="00EF194E">
      <w:pPr>
        <w:adjustRightInd w:val="0"/>
        <w:jc w:val="both"/>
        <w:rPr>
          <w:b/>
          <w:sz w:val="24"/>
          <w:szCs w:val="24"/>
          <w:lang w:val="ru-RU"/>
        </w:rPr>
      </w:pPr>
    </w:p>
    <w:p w:rsidR="00B906CC" w:rsidRDefault="00B906CC" w:rsidP="00EF194E">
      <w:pPr>
        <w:adjustRightInd w:val="0"/>
        <w:jc w:val="both"/>
        <w:rPr>
          <w:b/>
          <w:sz w:val="24"/>
          <w:szCs w:val="24"/>
          <w:lang w:val="ru-RU"/>
        </w:rPr>
      </w:pPr>
    </w:p>
    <w:p w:rsidR="00B906CC" w:rsidRDefault="00B906CC" w:rsidP="00EF194E">
      <w:pPr>
        <w:adjustRightInd w:val="0"/>
        <w:jc w:val="both"/>
        <w:rPr>
          <w:b/>
          <w:sz w:val="24"/>
          <w:szCs w:val="24"/>
          <w:lang w:val="ru-RU"/>
        </w:rPr>
      </w:pPr>
    </w:p>
    <w:p w:rsidR="00B906CC" w:rsidRDefault="00B906CC" w:rsidP="00EF194E">
      <w:pPr>
        <w:adjustRightInd w:val="0"/>
        <w:jc w:val="both"/>
        <w:rPr>
          <w:b/>
          <w:sz w:val="24"/>
          <w:szCs w:val="24"/>
          <w:lang w:val="ru-RU"/>
        </w:rPr>
      </w:pPr>
    </w:p>
    <w:p w:rsidR="00B906CC" w:rsidRDefault="00B906CC" w:rsidP="00EF194E">
      <w:pPr>
        <w:adjustRightInd w:val="0"/>
        <w:jc w:val="both"/>
        <w:rPr>
          <w:b/>
          <w:sz w:val="24"/>
          <w:szCs w:val="24"/>
          <w:lang w:val="ru-RU"/>
        </w:rPr>
      </w:pPr>
    </w:p>
    <w:p w:rsidR="00B906CC" w:rsidRDefault="00B906CC" w:rsidP="00EF194E">
      <w:pPr>
        <w:adjustRightInd w:val="0"/>
        <w:jc w:val="both"/>
        <w:rPr>
          <w:b/>
          <w:sz w:val="24"/>
          <w:szCs w:val="24"/>
          <w:lang w:val="ru-RU"/>
        </w:rPr>
      </w:pPr>
    </w:p>
    <w:p w:rsidR="00B906CC" w:rsidRDefault="00B906CC" w:rsidP="00EF194E">
      <w:pPr>
        <w:adjustRightInd w:val="0"/>
        <w:jc w:val="both"/>
        <w:rPr>
          <w:b/>
          <w:sz w:val="24"/>
          <w:szCs w:val="24"/>
          <w:lang w:val="ru-RU"/>
        </w:rPr>
      </w:pPr>
    </w:p>
    <w:p w:rsidR="00B906CC" w:rsidRDefault="00B906CC" w:rsidP="00EF194E">
      <w:pPr>
        <w:adjustRightInd w:val="0"/>
        <w:jc w:val="both"/>
        <w:rPr>
          <w:b/>
          <w:sz w:val="24"/>
          <w:szCs w:val="24"/>
          <w:lang w:val="ru-RU"/>
        </w:rPr>
      </w:pPr>
    </w:p>
    <w:p w:rsidR="00B906CC" w:rsidRDefault="00B906CC" w:rsidP="00EF194E">
      <w:pPr>
        <w:adjustRightInd w:val="0"/>
        <w:jc w:val="both"/>
        <w:rPr>
          <w:b/>
          <w:sz w:val="24"/>
          <w:szCs w:val="24"/>
          <w:lang w:val="ru-RU"/>
        </w:rPr>
      </w:pPr>
    </w:p>
    <w:p w:rsidR="00B906CC" w:rsidRDefault="00B906CC" w:rsidP="00EF194E">
      <w:pPr>
        <w:adjustRightInd w:val="0"/>
        <w:jc w:val="both"/>
        <w:rPr>
          <w:b/>
          <w:sz w:val="24"/>
          <w:szCs w:val="24"/>
          <w:lang w:val="ru-RU"/>
        </w:rPr>
      </w:pPr>
    </w:p>
    <w:p w:rsidR="00B906CC" w:rsidRDefault="00B906CC" w:rsidP="00EF194E">
      <w:pPr>
        <w:adjustRightInd w:val="0"/>
        <w:jc w:val="both"/>
        <w:rPr>
          <w:b/>
          <w:sz w:val="24"/>
          <w:szCs w:val="24"/>
          <w:lang w:val="ru-RU"/>
        </w:rPr>
      </w:pPr>
    </w:p>
    <w:p w:rsidR="00B906CC" w:rsidRDefault="00B906CC" w:rsidP="00EF194E">
      <w:pPr>
        <w:adjustRightInd w:val="0"/>
        <w:jc w:val="both"/>
        <w:rPr>
          <w:b/>
          <w:sz w:val="24"/>
          <w:szCs w:val="24"/>
          <w:lang w:val="ru-RU"/>
        </w:rPr>
      </w:pPr>
    </w:p>
    <w:p w:rsidR="00B906CC" w:rsidRDefault="00B906CC" w:rsidP="00EF194E">
      <w:pPr>
        <w:adjustRightInd w:val="0"/>
        <w:jc w:val="both"/>
        <w:rPr>
          <w:b/>
          <w:sz w:val="24"/>
          <w:szCs w:val="24"/>
          <w:lang w:val="ru-RU"/>
        </w:rPr>
      </w:pPr>
    </w:p>
    <w:p w:rsidR="00B906CC" w:rsidRDefault="00B906CC" w:rsidP="00EF194E">
      <w:pPr>
        <w:adjustRightInd w:val="0"/>
        <w:jc w:val="both"/>
        <w:rPr>
          <w:b/>
          <w:sz w:val="24"/>
          <w:szCs w:val="24"/>
          <w:lang w:val="ru-RU"/>
        </w:rPr>
      </w:pPr>
    </w:p>
    <w:p w:rsidR="00B906CC" w:rsidRDefault="00B906CC" w:rsidP="00EF194E">
      <w:pPr>
        <w:adjustRightInd w:val="0"/>
        <w:jc w:val="both"/>
        <w:rPr>
          <w:b/>
          <w:sz w:val="24"/>
          <w:szCs w:val="24"/>
          <w:lang w:val="ru-RU"/>
        </w:rPr>
      </w:pPr>
    </w:p>
    <w:p w:rsidR="00B906CC" w:rsidRDefault="00B906CC" w:rsidP="00EF194E">
      <w:pPr>
        <w:adjustRightInd w:val="0"/>
        <w:jc w:val="both"/>
        <w:rPr>
          <w:b/>
          <w:sz w:val="24"/>
          <w:szCs w:val="24"/>
          <w:lang w:val="ru-RU"/>
        </w:rPr>
      </w:pPr>
    </w:p>
    <w:p w:rsidR="00B906CC" w:rsidRDefault="00B906CC" w:rsidP="00EF194E">
      <w:pPr>
        <w:adjustRightInd w:val="0"/>
        <w:jc w:val="both"/>
        <w:rPr>
          <w:b/>
          <w:sz w:val="24"/>
          <w:szCs w:val="24"/>
          <w:lang w:val="ru-RU"/>
        </w:rPr>
      </w:pPr>
    </w:p>
    <w:p w:rsidR="00B906CC" w:rsidRDefault="00B906CC" w:rsidP="00EF194E">
      <w:pPr>
        <w:adjustRightInd w:val="0"/>
        <w:jc w:val="both"/>
        <w:rPr>
          <w:b/>
          <w:sz w:val="24"/>
          <w:szCs w:val="24"/>
          <w:lang w:val="ru-RU"/>
        </w:rPr>
      </w:pPr>
    </w:p>
    <w:p w:rsidR="00B906CC" w:rsidRDefault="00B906CC" w:rsidP="00EF194E">
      <w:pPr>
        <w:adjustRightInd w:val="0"/>
        <w:jc w:val="both"/>
        <w:rPr>
          <w:b/>
          <w:sz w:val="24"/>
          <w:szCs w:val="24"/>
          <w:lang w:val="ru-RU"/>
        </w:rPr>
      </w:pPr>
    </w:p>
    <w:p w:rsidR="00B906CC" w:rsidRDefault="00B906CC" w:rsidP="00EF194E">
      <w:pPr>
        <w:adjustRightInd w:val="0"/>
        <w:jc w:val="both"/>
        <w:rPr>
          <w:b/>
          <w:sz w:val="24"/>
          <w:szCs w:val="24"/>
          <w:lang w:val="ru-RU"/>
        </w:rPr>
      </w:pPr>
    </w:p>
    <w:p w:rsidR="00B906CC" w:rsidRDefault="00B906CC" w:rsidP="00EF194E">
      <w:pPr>
        <w:adjustRightInd w:val="0"/>
        <w:jc w:val="both"/>
        <w:rPr>
          <w:b/>
          <w:sz w:val="24"/>
          <w:szCs w:val="24"/>
          <w:lang w:val="ru-RU"/>
        </w:rPr>
      </w:pPr>
    </w:p>
    <w:p w:rsidR="00B906CC" w:rsidRDefault="00B906CC" w:rsidP="00EF194E">
      <w:pPr>
        <w:adjustRightInd w:val="0"/>
        <w:jc w:val="both"/>
        <w:rPr>
          <w:b/>
          <w:sz w:val="24"/>
          <w:szCs w:val="24"/>
          <w:lang w:val="ru-RU"/>
        </w:rPr>
      </w:pPr>
    </w:p>
    <w:p w:rsidR="00B906CC" w:rsidRDefault="00B906CC" w:rsidP="00EF194E">
      <w:pPr>
        <w:adjustRightInd w:val="0"/>
        <w:jc w:val="both"/>
        <w:rPr>
          <w:b/>
          <w:sz w:val="24"/>
          <w:szCs w:val="24"/>
          <w:lang w:val="ru-RU"/>
        </w:rPr>
      </w:pPr>
    </w:p>
    <w:p w:rsidR="00B906CC" w:rsidRDefault="00B906CC" w:rsidP="00EF194E">
      <w:pPr>
        <w:adjustRightInd w:val="0"/>
        <w:jc w:val="both"/>
        <w:rPr>
          <w:b/>
          <w:sz w:val="24"/>
          <w:szCs w:val="24"/>
          <w:lang w:val="ru-RU"/>
        </w:rPr>
      </w:pPr>
    </w:p>
    <w:p w:rsidR="00B906CC" w:rsidRDefault="00B906CC" w:rsidP="00EF194E">
      <w:pPr>
        <w:adjustRightInd w:val="0"/>
        <w:jc w:val="both"/>
        <w:rPr>
          <w:b/>
          <w:sz w:val="24"/>
          <w:szCs w:val="24"/>
          <w:lang w:val="ru-RU"/>
        </w:rPr>
      </w:pPr>
    </w:p>
    <w:p w:rsidR="00B906CC" w:rsidRDefault="00B906CC" w:rsidP="00EF194E">
      <w:pPr>
        <w:adjustRightInd w:val="0"/>
        <w:jc w:val="both"/>
        <w:rPr>
          <w:b/>
          <w:sz w:val="24"/>
          <w:szCs w:val="24"/>
          <w:lang w:val="ru-RU"/>
        </w:rPr>
      </w:pPr>
    </w:p>
    <w:p w:rsidR="00B906CC" w:rsidRDefault="00B906CC" w:rsidP="00EF194E">
      <w:pPr>
        <w:adjustRightInd w:val="0"/>
        <w:jc w:val="both"/>
        <w:rPr>
          <w:b/>
          <w:sz w:val="24"/>
          <w:szCs w:val="24"/>
          <w:lang w:val="ru-RU"/>
        </w:rPr>
      </w:pPr>
    </w:p>
    <w:p w:rsidR="00B906CC" w:rsidRDefault="00B906CC" w:rsidP="00EF194E">
      <w:pPr>
        <w:adjustRightInd w:val="0"/>
        <w:jc w:val="both"/>
        <w:rPr>
          <w:b/>
          <w:sz w:val="24"/>
          <w:szCs w:val="24"/>
          <w:lang w:val="ru-RU"/>
        </w:rPr>
      </w:pPr>
    </w:p>
    <w:p w:rsidR="00B906CC" w:rsidRDefault="00B906CC" w:rsidP="00EF194E">
      <w:pPr>
        <w:adjustRightInd w:val="0"/>
        <w:jc w:val="both"/>
        <w:rPr>
          <w:b/>
          <w:sz w:val="24"/>
          <w:szCs w:val="24"/>
          <w:lang w:val="ru-RU"/>
        </w:rPr>
      </w:pPr>
    </w:p>
    <w:p w:rsidR="00B906CC" w:rsidRDefault="00B906CC" w:rsidP="00EF194E">
      <w:pPr>
        <w:adjustRightInd w:val="0"/>
        <w:jc w:val="both"/>
        <w:rPr>
          <w:b/>
          <w:sz w:val="24"/>
          <w:szCs w:val="24"/>
          <w:lang w:val="ru-RU"/>
        </w:rPr>
      </w:pPr>
    </w:p>
    <w:p w:rsidR="00B906CC" w:rsidRDefault="00B906CC" w:rsidP="00EF194E">
      <w:pPr>
        <w:adjustRightInd w:val="0"/>
        <w:jc w:val="both"/>
        <w:rPr>
          <w:b/>
          <w:sz w:val="24"/>
          <w:szCs w:val="24"/>
          <w:lang w:val="ru-RU"/>
        </w:rPr>
      </w:pPr>
    </w:p>
    <w:p w:rsidR="00B906CC" w:rsidRDefault="00B906CC" w:rsidP="00EF194E">
      <w:pPr>
        <w:adjustRightInd w:val="0"/>
        <w:jc w:val="both"/>
        <w:rPr>
          <w:b/>
          <w:sz w:val="24"/>
          <w:szCs w:val="24"/>
          <w:lang w:val="ru-RU"/>
        </w:rPr>
      </w:pPr>
    </w:p>
    <w:p w:rsidR="00B906CC" w:rsidRDefault="00B906CC" w:rsidP="00EF194E">
      <w:pPr>
        <w:adjustRightInd w:val="0"/>
        <w:jc w:val="both"/>
        <w:rPr>
          <w:b/>
          <w:sz w:val="24"/>
          <w:szCs w:val="24"/>
          <w:lang w:val="ru-RU"/>
        </w:rPr>
      </w:pPr>
    </w:p>
    <w:p w:rsidR="00B906CC" w:rsidRDefault="00B906CC" w:rsidP="00EF194E">
      <w:pPr>
        <w:adjustRightInd w:val="0"/>
        <w:jc w:val="both"/>
        <w:rPr>
          <w:b/>
          <w:sz w:val="24"/>
          <w:szCs w:val="24"/>
          <w:lang w:val="ru-RU"/>
        </w:rPr>
      </w:pPr>
    </w:p>
    <w:p w:rsidR="00B906CC" w:rsidRDefault="00B906CC" w:rsidP="00EF194E">
      <w:pPr>
        <w:adjustRightInd w:val="0"/>
        <w:jc w:val="both"/>
        <w:rPr>
          <w:b/>
          <w:sz w:val="24"/>
          <w:szCs w:val="24"/>
          <w:lang w:val="ru-RU"/>
        </w:rPr>
      </w:pPr>
    </w:p>
    <w:p w:rsidR="00B906CC" w:rsidRDefault="00B906CC" w:rsidP="00EF194E">
      <w:pPr>
        <w:adjustRightInd w:val="0"/>
        <w:jc w:val="both"/>
        <w:rPr>
          <w:b/>
          <w:sz w:val="24"/>
          <w:szCs w:val="24"/>
          <w:lang w:val="ru-RU"/>
        </w:rPr>
      </w:pPr>
    </w:p>
    <w:p w:rsidR="00B906CC" w:rsidRDefault="00B906CC" w:rsidP="00EF194E">
      <w:pPr>
        <w:adjustRightInd w:val="0"/>
        <w:jc w:val="both"/>
        <w:rPr>
          <w:b/>
          <w:sz w:val="24"/>
          <w:szCs w:val="24"/>
          <w:lang w:val="ru-RU"/>
        </w:rPr>
      </w:pPr>
    </w:p>
    <w:p w:rsidR="00B906CC" w:rsidRDefault="00B906CC" w:rsidP="00EF194E">
      <w:pPr>
        <w:adjustRightInd w:val="0"/>
        <w:jc w:val="both"/>
        <w:rPr>
          <w:b/>
          <w:sz w:val="24"/>
          <w:szCs w:val="24"/>
          <w:lang w:val="ru-RU"/>
        </w:rPr>
      </w:pPr>
    </w:p>
    <w:p w:rsidR="00B906CC" w:rsidRDefault="00B906CC" w:rsidP="00EF194E">
      <w:pPr>
        <w:adjustRightInd w:val="0"/>
        <w:jc w:val="both"/>
        <w:rPr>
          <w:b/>
          <w:sz w:val="24"/>
          <w:szCs w:val="24"/>
          <w:lang w:val="ru-RU"/>
        </w:rPr>
      </w:pPr>
    </w:p>
    <w:p w:rsidR="00B906CC" w:rsidRDefault="00B906CC" w:rsidP="00EF194E">
      <w:pPr>
        <w:adjustRightInd w:val="0"/>
        <w:jc w:val="both"/>
        <w:rPr>
          <w:b/>
          <w:sz w:val="24"/>
          <w:szCs w:val="24"/>
          <w:lang w:val="ru-RU"/>
        </w:rPr>
      </w:pPr>
    </w:p>
    <w:p w:rsidR="00B906CC" w:rsidRDefault="00B906CC" w:rsidP="00EF194E">
      <w:pPr>
        <w:adjustRightInd w:val="0"/>
        <w:jc w:val="both"/>
        <w:rPr>
          <w:b/>
          <w:sz w:val="24"/>
          <w:szCs w:val="24"/>
          <w:lang w:val="ru-RU"/>
        </w:rPr>
      </w:pPr>
    </w:p>
    <w:p w:rsidR="00B906CC" w:rsidRDefault="00B906CC" w:rsidP="00EF194E">
      <w:pPr>
        <w:adjustRightInd w:val="0"/>
        <w:jc w:val="both"/>
        <w:rPr>
          <w:b/>
          <w:sz w:val="24"/>
          <w:szCs w:val="24"/>
          <w:lang w:val="ru-RU"/>
        </w:rPr>
      </w:pPr>
    </w:p>
    <w:p w:rsidR="00B906CC" w:rsidRDefault="00B906CC" w:rsidP="00EF194E">
      <w:pPr>
        <w:adjustRightInd w:val="0"/>
        <w:jc w:val="both"/>
        <w:rPr>
          <w:b/>
          <w:sz w:val="24"/>
          <w:szCs w:val="24"/>
          <w:lang w:val="ru-RU"/>
        </w:rPr>
      </w:pPr>
    </w:p>
    <w:p w:rsidR="00B906CC" w:rsidRDefault="00B906CC" w:rsidP="00EF194E">
      <w:pPr>
        <w:adjustRightInd w:val="0"/>
        <w:jc w:val="both"/>
        <w:rPr>
          <w:b/>
          <w:sz w:val="24"/>
          <w:szCs w:val="24"/>
          <w:lang w:val="ru-RU"/>
        </w:rPr>
      </w:pPr>
    </w:p>
    <w:p w:rsidR="00572455" w:rsidRDefault="00B906CC" w:rsidP="00EF194E">
      <w:pPr>
        <w:adjustRightInd w:val="0"/>
        <w:jc w:val="both"/>
        <w:rPr>
          <w:b/>
          <w:iCs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Приложения.</w:t>
      </w:r>
    </w:p>
    <w:p w:rsidR="00572455" w:rsidRPr="00434036" w:rsidRDefault="00572455" w:rsidP="00EF194E">
      <w:pPr>
        <w:adjustRightInd w:val="0"/>
        <w:jc w:val="both"/>
        <w:rPr>
          <w:b/>
          <w:iCs/>
          <w:sz w:val="24"/>
          <w:szCs w:val="24"/>
          <w:lang w:val="ru-RU"/>
        </w:rPr>
      </w:pPr>
    </w:p>
    <w:p w:rsidR="004971D1" w:rsidRPr="00434036" w:rsidRDefault="00572455" w:rsidP="00FE0FC9">
      <w:pPr>
        <w:adjustRightInd w:val="0"/>
        <w:ind w:left="-142"/>
        <w:jc w:val="both"/>
        <w:rPr>
          <w:b/>
          <w:bCs/>
          <w:color w:val="FF0000"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</w:t>
      </w:r>
      <w:r w:rsidR="004971D1" w:rsidRPr="00434036">
        <w:rPr>
          <w:b/>
          <w:bCs/>
          <w:sz w:val="24"/>
          <w:szCs w:val="24"/>
          <w:lang w:val="ru-RU"/>
        </w:rPr>
        <w:t>Особенности взаимодействия с семьями воспитанников</w:t>
      </w:r>
      <w:r w:rsidR="004971D1" w:rsidRPr="00434036">
        <w:rPr>
          <w:b/>
          <w:bCs/>
          <w:color w:val="FF0000"/>
          <w:sz w:val="24"/>
          <w:szCs w:val="24"/>
          <w:lang w:val="ru-RU"/>
        </w:rPr>
        <w:t xml:space="preserve">. </w:t>
      </w:r>
    </w:p>
    <w:p w:rsidR="001E56F1" w:rsidRPr="00434036" w:rsidRDefault="001E56F1" w:rsidP="00572455">
      <w:pPr>
        <w:adjustRightInd w:val="0"/>
        <w:rPr>
          <w:i/>
          <w:iCs/>
          <w:sz w:val="24"/>
          <w:szCs w:val="24"/>
          <w:lang w:val="ru-RU"/>
        </w:rPr>
      </w:pPr>
    </w:p>
    <w:p w:rsidR="001E56F1" w:rsidRPr="00AF3CA7" w:rsidRDefault="001E56F1" w:rsidP="00131FC5">
      <w:pPr>
        <w:rPr>
          <w:b/>
          <w:sz w:val="24"/>
          <w:szCs w:val="24"/>
          <w:lang w:val="ru-RU"/>
        </w:rPr>
      </w:pPr>
      <w:r w:rsidRPr="00AF3CA7">
        <w:rPr>
          <w:b/>
          <w:sz w:val="24"/>
          <w:szCs w:val="24"/>
          <w:lang w:val="ru-RU"/>
        </w:rPr>
        <w:t>Планирование взаимодейств</w:t>
      </w:r>
      <w:r w:rsidR="00131FC5" w:rsidRPr="00AF3CA7">
        <w:rPr>
          <w:b/>
          <w:sz w:val="24"/>
          <w:szCs w:val="24"/>
          <w:lang w:val="ru-RU"/>
        </w:rPr>
        <w:t xml:space="preserve">ия с родителями младшей </w:t>
      </w:r>
      <w:r w:rsidRPr="00AF3CA7">
        <w:rPr>
          <w:b/>
          <w:sz w:val="24"/>
          <w:szCs w:val="24"/>
          <w:lang w:val="ru-RU"/>
        </w:rPr>
        <w:t>группы</w:t>
      </w:r>
      <w:r w:rsidR="00572455">
        <w:rPr>
          <w:b/>
          <w:sz w:val="24"/>
          <w:szCs w:val="24"/>
          <w:lang w:val="ru-RU"/>
        </w:rPr>
        <w:t>.</w:t>
      </w:r>
      <w:r w:rsidR="00131FC5" w:rsidRPr="00AF3CA7">
        <w:rPr>
          <w:b/>
          <w:sz w:val="24"/>
          <w:szCs w:val="24"/>
          <w:lang w:val="ru-RU"/>
        </w:rPr>
        <w:t xml:space="preserve"> </w:t>
      </w:r>
    </w:p>
    <w:p w:rsidR="001E56F1" w:rsidRPr="00434036" w:rsidRDefault="001E56F1" w:rsidP="001E56F1">
      <w:pPr>
        <w:rPr>
          <w:sz w:val="24"/>
          <w:szCs w:val="24"/>
          <w:lang w:val="ru-RU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3"/>
        <w:gridCol w:w="3693"/>
        <w:gridCol w:w="1081"/>
        <w:gridCol w:w="1749"/>
      </w:tblGrid>
      <w:tr w:rsidR="001E56F1" w:rsidRPr="00434036" w:rsidTr="006F3072">
        <w:trPr>
          <w:trHeight w:val="681"/>
        </w:trPr>
        <w:tc>
          <w:tcPr>
            <w:tcW w:w="3113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197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434036">
              <w:rPr>
                <w:rFonts w:eastAsia="Calibri"/>
                <w:b/>
                <w:sz w:val="24"/>
                <w:szCs w:val="24"/>
              </w:rPr>
              <w:t>Название</w:t>
            </w:r>
            <w:proofErr w:type="spellEnd"/>
            <w:r w:rsidR="00131FC5"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4036">
              <w:rPr>
                <w:rFonts w:eastAsia="Calibri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693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10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434036">
              <w:rPr>
                <w:rFonts w:eastAsia="Calibri"/>
                <w:b/>
                <w:sz w:val="24"/>
                <w:szCs w:val="24"/>
              </w:rPr>
              <w:t>Цель</w:t>
            </w:r>
            <w:proofErr w:type="spellEnd"/>
            <w:r w:rsidR="00131FC5"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4036">
              <w:rPr>
                <w:rFonts w:eastAsia="Calibri"/>
                <w:b/>
                <w:sz w:val="24"/>
                <w:szCs w:val="24"/>
              </w:rPr>
              <w:t>проведения</w:t>
            </w:r>
            <w:proofErr w:type="spellEnd"/>
            <w:r w:rsidR="00131FC5"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4036">
              <w:rPr>
                <w:rFonts w:eastAsia="Calibri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right="125"/>
              <w:jc w:val="right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434036">
              <w:rPr>
                <w:rFonts w:eastAsia="Calibri"/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749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04" w:right="65" w:firstLine="120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434036">
              <w:rPr>
                <w:rFonts w:eastAsia="Calibri"/>
                <w:b/>
                <w:sz w:val="24"/>
                <w:szCs w:val="24"/>
              </w:rPr>
              <w:t>Участникимероприятия</w:t>
            </w:r>
            <w:proofErr w:type="spellEnd"/>
          </w:p>
        </w:tc>
      </w:tr>
      <w:tr w:rsidR="001E56F1" w:rsidRPr="00FE0125" w:rsidTr="006F3072">
        <w:trPr>
          <w:trHeight w:val="1953"/>
        </w:trPr>
        <w:tc>
          <w:tcPr>
            <w:tcW w:w="3113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8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Родительское собрание в форме онлайн</w:t>
            </w:r>
          </w:p>
          <w:p w:rsidR="001E56F1" w:rsidRPr="00434036" w:rsidRDefault="001E56F1" w:rsidP="0082511A">
            <w:pPr>
              <w:pStyle w:val="TableParagraph"/>
              <w:ind w:left="62" w:right="420" w:hanging="35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 xml:space="preserve">«Особенности развития детей 3 лет» </w:t>
            </w:r>
          </w:p>
          <w:p w:rsidR="001E56F1" w:rsidRPr="00434036" w:rsidRDefault="001E56F1" w:rsidP="0082511A">
            <w:pPr>
              <w:pStyle w:val="TableParagraph"/>
              <w:ind w:right="42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3693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148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Знакомство родителей с направлениями образовательной деятельности на год.</w:t>
            </w:r>
          </w:p>
          <w:p w:rsidR="001E56F1" w:rsidRPr="00434036" w:rsidRDefault="001E56F1" w:rsidP="0082511A">
            <w:pPr>
              <w:pStyle w:val="TableParagraph"/>
              <w:ind w:left="148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Знакомство с основными особенностями возраста.</w:t>
            </w:r>
          </w:p>
          <w:p w:rsidR="001E56F1" w:rsidRPr="00434036" w:rsidRDefault="001E56F1" w:rsidP="0082511A">
            <w:pPr>
              <w:pStyle w:val="TableParagraph"/>
              <w:ind w:left="148"/>
              <w:rPr>
                <w:rFonts w:eastAsia="Calibri"/>
                <w:sz w:val="24"/>
                <w:szCs w:val="24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</w:rPr>
              <w:t>Проблемывакцинации</w:t>
            </w:r>
            <w:proofErr w:type="spellEnd"/>
            <w:r w:rsidRPr="0043403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081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rPr>
                <w:rFonts w:eastAsia="Calibri"/>
                <w:sz w:val="24"/>
                <w:szCs w:val="24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749" w:type="dxa"/>
            <w:shd w:val="clear" w:color="auto" w:fill="auto"/>
          </w:tcPr>
          <w:p w:rsidR="001E56F1" w:rsidRPr="00434036" w:rsidRDefault="001E56F1" w:rsidP="006F3072">
            <w:pPr>
              <w:pStyle w:val="TableParagraph"/>
              <w:ind w:left="193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Родители вновь прибывших детей, заведующий, педагоги, медсестра</w:t>
            </w:r>
          </w:p>
        </w:tc>
      </w:tr>
      <w:tr w:rsidR="001E56F1" w:rsidRPr="00FE0125" w:rsidTr="006F3072">
        <w:trPr>
          <w:trHeight w:val="1905"/>
        </w:trPr>
        <w:tc>
          <w:tcPr>
            <w:tcW w:w="3113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62" w:right="49" w:hanging="35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 xml:space="preserve">Оформление информационных стендов </w:t>
            </w:r>
          </w:p>
          <w:p w:rsidR="001E56F1" w:rsidRPr="00434036" w:rsidRDefault="001E56F1" w:rsidP="0082511A">
            <w:pPr>
              <w:pStyle w:val="TableParagraph"/>
              <w:ind w:left="28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во дворе ДОУ</w:t>
            </w:r>
          </w:p>
        </w:tc>
        <w:tc>
          <w:tcPr>
            <w:tcW w:w="3693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148" w:right="20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 xml:space="preserve">Распространение педагогических знаний среди родителей Активизация родительского внимания к вопросам воспитания, оздоровления, развития ребенка </w:t>
            </w:r>
            <w:proofErr w:type="gramStart"/>
            <w:r w:rsidRPr="00434036">
              <w:rPr>
                <w:rFonts w:eastAsia="Calibri"/>
                <w:sz w:val="24"/>
                <w:szCs w:val="24"/>
                <w:lang w:val="ru-RU"/>
              </w:rPr>
              <w:t>в</w:t>
            </w:r>
            <w:proofErr w:type="gramEnd"/>
          </w:p>
          <w:p w:rsidR="001E56F1" w:rsidRPr="00434036" w:rsidRDefault="001E56F1" w:rsidP="0082511A">
            <w:pPr>
              <w:pStyle w:val="TableParagraph"/>
              <w:ind w:left="148"/>
              <w:rPr>
                <w:rFonts w:eastAsia="Calibri"/>
                <w:sz w:val="24"/>
                <w:szCs w:val="24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</w:rPr>
              <w:t>детскомсаду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330" w:right="16" w:hanging="317"/>
              <w:rPr>
                <w:rFonts w:eastAsia="Calibri"/>
                <w:sz w:val="24"/>
                <w:szCs w:val="24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</w:rPr>
              <w:t>Сентябрь</w:t>
            </w:r>
            <w:proofErr w:type="spellEnd"/>
            <w:r w:rsidRPr="00434036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434036">
              <w:rPr>
                <w:rFonts w:eastAsia="Calibri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749" w:type="dxa"/>
            <w:shd w:val="clear" w:color="auto" w:fill="auto"/>
          </w:tcPr>
          <w:p w:rsidR="001E56F1" w:rsidRPr="00434036" w:rsidRDefault="001E56F1" w:rsidP="006F3072">
            <w:pPr>
              <w:pStyle w:val="TableParagraph"/>
              <w:ind w:left="193" w:right="9" w:firstLine="24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Родители воспитанников всех возрастных групп, педагоги</w:t>
            </w:r>
          </w:p>
        </w:tc>
      </w:tr>
      <w:tr w:rsidR="001E56F1" w:rsidRPr="00434036" w:rsidTr="006F3072">
        <w:trPr>
          <w:trHeight w:val="1278"/>
        </w:trPr>
        <w:tc>
          <w:tcPr>
            <w:tcW w:w="3113" w:type="dxa"/>
            <w:shd w:val="clear" w:color="auto" w:fill="auto"/>
          </w:tcPr>
          <w:p w:rsidR="001E56F1" w:rsidRPr="00434036" w:rsidRDefault="001E56F1" w:rsidP="001E56F1">
            <w:pPr>
              <w:pStyle w:val="TableParagraph"/>
              <w:ind w:left="28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Фотоотчет для родителей по проведению праздника «Очень весело в саду. Адаптация»</w:t>
            </w:r>
          </w:p>
        </w:tc>
        <w:tc>
          <w:tcPr>
            <w:tcW w:w="3693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148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Организация доброжелательного взаимодействия педагогического коллектива Образовательного учреждения с семьями воспитанников.</w:t>
            </w:r>
          </w:p>
        </w:tc>
        <w:tc>
          <w:tcPr>
            <w:tcW w:w="1081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right="67"/>
              <w:jc w:val="right"/>
              <w:rPr>
                <w:rFonts w:eastAsia="Calibri"/>
                <w:sz w:val="24"/>
                <w:szCs w:val="24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749" w:type="dxa"/>
            <w:shd w:val="clear" w:color="auto" w:fill="auto"/>
          </w:tcPr>
          <w:p w:rsidR="001E56F1" w:rsidRPr="00434036" w:rsidRDefault="001E56F1" w:rsidP="006F3072">
            <w:pPr>
              <w:pStyle w:val="TableParagraph"/>
              <w:ind w:left="193"/>
              <w:rPr>
                <w:rFonts w:eastAsia="Calibri"/>
                <w:sz w:val="24"/>
                <w:szCs w:val="24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</w:rPr>
              <w:t>Воспитатели</w:t>
            </w:r>
            <w:proofErr w:type="spellEnd"/>
            <w:r w:rsidRPr="00434036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434036">
              <w:rPr>
                <w:rFonts w:eastAsia="Calibri"/>
                <w:sz w:val="24"/>
                <w:szCs w:val="24"/>
              </w:rPr>
              <w:t>музыкальныйруководитель</w:t>
            </w:r>
            <w:proofErr w:type="spellEnd"/>
          </w:p>
        </w:tc>
      </w:tr>
      <w:tr w:rsidR="001E56F1" w:rsidRPr="00FE0125" w:rsidTr="006F3072">
        <w:trPr>
          <w:trHeight w:val="1368"/>
        </w:trPr>
        <w:tc>
          <w:tcPr>
            <w:tcW w:w="3113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Устный журнал</w:t>
            </w:r>
          </w:p>
          <w:p w:rsidR="001E56F1" w:rsidRPr="00434036" w:rsidRDefault="001E56F1" w:rsidP="0082511A">
            <w:pPr>
              <w:pStyle w:val="TableParagraph"/>
              <w:ind w:left="62" w:firstLine="28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 xml:space="preserve">«Что должен знать родитель,  </w:t>
            </w:r>
            <w:proofErr w:type="spellStart"/>
            <w:r w:rsidRPr="00434036">
              <w:rPr>
                <w:rFonts w:eastAsia="Calibri"/>
                <w:sz w:val="24"/>
                <w:szCs w:val="24"/>
                <w:lang w:val="ru-RU"/>
              </w:rPr>
              <w:t>находясь</w:t>
            </w:r>
            <w:r w:rsidRPr="00434036">
              <w:rPr>
                <w:rFonts w:eastAsia="Calibri"/>
                <w:spacing w:val="-11"/>
                <w:sz w:val="24"/>
                <w:szCs w:val="24"/>
                <w:lang w:val="ru-RU"/>
              </w:rPr>
              <w:t>с</w:t>
            </w:r>
            <w:proofErr w:type="spellEnd"/>
          </w:p>
          <w:p w:rsidR="001E56F1" w:rsidRPr="00434036" w:rsidRDefault="001E56F1" w:rsidP="0082511A">
            <w:pPr>
              <w:pStyle w:val="TableParagraph"/>
              <w:ind w:left="62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  <w:lang w:val="ru-RU"/>
              </w:rPr>
              <w:t>ребенкомнаулице</w:t>
            </w:r>
            <w:proofErr w:type="spellEnd"/>
            <w:r w:rsidRPr="00434036">
              <w:rPr>
                <w:rFonts w:eastAsia="Calibri"/>
                <w:sz w:val="24"/>
                <w:szCs w:val="24"/>
                <w:lang w:val="ru-RU"/>
              </w:rPr>
              <w:t>?»</w:t>
            </w:r>
          </w:p>
        </w:tc>
        <w:tc>
          <w:tcPr>
            <w:tcW w:w="3693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148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 xml:space="preserve">Формирование ответственного отношения родителей к охране жизни и </w:t>
            </w:r>
            <w:proofErr w:type="spellStart"/>
            <w:r w:rsidRPr="00434036">
              <w:rPr>
                <w:rFonts w:eastAsia="Calibri"/>
                <w:sz w:val="24"/>
                <w:szCs w:val="24"/>
                <w:lang w:val="ru-RU"/>
              </w:rPr>
              <w:t>здоровьядетей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right="67"/>
              <w:jc w:val="right"/>
              <w:rPr>
                <w:rFonts w:eastAsia="Calibri"/>
                <w:sz w:val="24"/>
                <w:szCs w:val="24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749" w:type="dxa"/>
            <w:shd w:val="clear" w:color="auto" w:fill="auto"/>
          </w:tcPr>
          <w:p w:rsidR="001E56F1" w:rsidRPr="00434036" w:rsidRDefault="001E56F1" w:rsidP="006F3072">
            <w:pPr>
              <w:pStyle w:val="TableParagraph"/>
              <w:ind w:left="193" w:right="9" w:firstLine="24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Родители воспитанников всех возрастных групп, педагоги</w:t>
            </w:r>
          </w:p>
        </w:tc>
      </w:tr>
    </w:tbl>
    <w:p w:rsidR="001E56F1" w:rsidRPr="00434036" w:rsidRDefault="001E56F1" w:rsidP="001E56F1">
      <w:pPr>
        <w:rPr>
          <w:sz w:val="24"/>
          <w:szCs w:val="24"/>
          <w:lang w:val="ru-RU"/>
        </w:rPr>
        <w:sectPr w:rsidR="001E56F1" w:rsidRPr="00434036" w:rsidSect="00520723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tbl>
      <w:tblPr>
        <w:tblW w:w="9639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685"/>
        <w:gridCol w:w="1134"/>
        <w:gridCol w:w="1701"/>
      </w:tblGrid>
      <w:tr w:rsidR="001E56F1" w:rsidRPr="00FE0125" w:rsidTr="006F3072">
        <w:trPr>
          <w:trHeight w:val="1314"/>
        </w:trPr>
        <w:tc>
          <w:tcPr>
            <w:tcW w:w="3119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8" w:right="363" w:hanging="34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lastRenderedPageBreak/>
              <w:t>Фотовыставка «Осень в нашем городе»</w:t>
            </w:r>
          </w:p>
        </w:tc>
        <w:tc>
          <w:tcPr>
            <w:tcW w:w="3685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148" w:right="665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Привлечение родителей к участию в различных видах совместной деятельности</w:t>
            </w:r>
          </w:p>
        </w:tc>
        <w:tc>
          <w:tcPr>
            <w:tcW w:w="1134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right="120"/>
              <w:jc w:val="right"/>
              <w:rPr>
                <w:rFonts w:eastAsia="Calibri"/>
                <w:sz w:val="24"/>
                <w:szCs w:val="24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7" w:right="9" w:firstLine="24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Родители воспитанников всех возрастных групп, педагоги</w:t>
            </w:r>
          </w:p>
        </w:tc>
      </w:tr>
      <w:tr w:rsidR="001E56F1" w:rsidRPr="00FE0125" w:rsidTr="006F3072">
        <w:trPr>
          <w:trHeight w:val="1636"/>
        </w:trPr>
        <w:tc>
          <w:tcPr>
            <w:tcW w:w="3119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62" w:right="248" w:hanging="35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Анкетирование «Что Вы ждете от работы детского сада в этом году?»</w:t>
            </w:r>
          </w:p>
        </w:tc>
        <w:tc>
          <w:tcPr>
            <w:tcW w:w="3685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148" w:right="102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Получение и анализ информации о запросах и предпочтениях родителей, законных представителей</w:t>
            </w:r>
          </w:p>
        </w:tc>
        <w:tc>
          <w:tcPr>
            <w:tcW w:w="1134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right="120"/>
              <w:jc w:val="right"/>
              <w:rPr>
                <w:rFonts w:eastAsia="Calibri"/>
                <w:sz w:val="24"/>
                <w:szCs w:val="24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7" w:right="148" w:firstLine="24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Родители воспитанников дошкольного возраста, педагоги</w:t>
            </w:r>
          </w:p>
        </w:tc>
      </w:tr>
      <w:tr w:rsidR="001E56F1" w:rsidRPr="00FE0125" w:rsidTr="006F3072">
        <w:trPr>
          <w:trHeight w:val="1272"/>
        </w:trPr>
        <w:tc>
          <w:tcPr>
            <w:tcW w:w="3119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62" w:right="49" w:hanging="35"/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434036">
              <w:rPr>
                <w:rFonts w:eastAsia="Calibri"/>
                <w:sz w:val="24"/>
                <w:szCs w:val="24"/>
                <w:lang w:val="ru-RU"/>
              </w:rPr>
              <w:t>Оформление информационных стендов (с учетом информации</w:t>
            </w:r>
            <w:proofErr w:type="gramEnd"/>
          </w:p>
          <w:p w:rsidR="001E56F1" w:rsidRPr="00434036" w:rsidRDefault="001E56F1" w:rsidP="0082511A">
            <w:pPr>
              <w:pStyle w:val="TableParagraph"/>
              <w:ind w:left="62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анкетирования) во дворе детского сада</w:t>
            </w:r>
          </w:p>
        </w:tc>
        <w:tc>
          <w:tcPr>
            <w:tcW w:w="3685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148" w:right="168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Повышение компетентности родителей в опросах воспитания и развития обучающихся</w:t>
            </w:r>
          </w:p>
        </w:tc>
        <w:tc>
          <w:tcPr>
            <w:tcW w:w="1134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right="120"/>
              <w:jc w:val="right"/>
              <w:rPr>
                <w:rFonts w:eastAsia="Calibri"/>
                <w:sz w:val="24"/>
                <w:szCs w:val="24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7" w:firstLine="24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 xml:space="preserve">Родители воспитанников </w:t>
            </w:r>
            <w:proofErr w:type="spellStart"/>
            <w:r w:rsidRPr="00434036">
              <w:rPr>
                <w:rFonts w:eastAsia="Calibri"/>
                <w:sz w:val="24"/>
                <w:szCs w:val="24"/>
                <w:lang w:val="ru-RU"/>
              </w:rPr>
              <w:t>всехвозрастных</w:t>
            </w:r>
            <w:proofErr w:type="spellEnd"/>
          </w:p>
          <w:p w:rsidR="001E56F1" w:rsidRPr="00434036" w:rsidRDefault="001E56F1" w:rsidP="0082511A">
            <w:pPr>
              <w:pStyle w:val="TableParagraph"/>
              <w:ind w:left="27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  <w:lang w:val="ru-RU"/>
              </w:rPr>
              <w:t>групп</w:t>
            </w:r>
            <w:proofErr w:type="gramStart"/>
            <w:r w:rsidRPr="00434036">
              <w:rPr>
                <w:rFonts w:eastAsia="Calibri"/>
                <w:sz w:val="24"/>
                <w:szCs w:val="24"/>
                <w:lang w:val="ru-RU"/>
              </w:rPr>
              <w:t>,п</w:t>
            </w:r>
            <w:proofErr w:type="gramEnd"/>
            <w:r w:rsidRPr="00434036">
              <w:rPr>
                <w:rFonts w:eastAsia="Calibri"/>
                <w:sz w:val="24"/>
                <w:szCs w:val="24"/>
                <w:lang w:val="ru-RU"/>
              </w:rPr>
              <w:t>едагоги</w:t>
            </w:r>
            <w:proofErr w:type="spellEnd"/>
          </w:p>
        </w:tc>
      </w:tr>
      <w:tr w:rsidR="001E56F1" w:rsidRPr="00FE0125" w:rsidTr="006F3072">
        <w:trPr>
          <w:trHeight w:val="1298"/>
        </w:trPr>
        <w:tc>
          <w:tcPr>
            <w:tcW w:w="3119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8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lastRenderedPageBreak/>
              <w:t>Консультации (по ПДД)</w:t>
            </w:r>
          </w:p>
          <w:p w:rsidR="001E56F1" w:rsidRPr="00434036" w:rsidRDefault="001E56F1" w:rsidP="0082511A">
            <w:pPr>
              <w:pStyle w:val="TableParagraph"/>
              <w:ind w:left="62" w:right="49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«Будьте вежливы - правила поведения в общественном транспорте», «За руку с ребенком».</w:t>
            </w:r>
          </w:p>
        </w:tc>
        <w:tc>
          <w:tcPr>
            <w:tcW w:w="3685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148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 xml:space="preserve">Формирование ответственного отношения родителей к охране жизни и </w:t>
            </w:r>
            <w:proofErr w:type="spellStart"/>
            <w:r w:rsidRPr="00434036">
              <w:rPr>
                <w:rFonts w:eastAsia="Calibri"/>
                <w:sz w:val="24"/>
                <w:szCs w:val="24"/>
                <w:lang w:val="ru-RU"/>
              </w:rPr>
              <w:t>здоровьядетей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right="120"/>
              <w:jc w:val="right"/>
              <w:rPr>
                <w:rFonts w:eastAsia="Calibri"/>
                <w:sz w:val="24"/>
                <w:szCs w:val="24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7" w:right="9" w:firstLine="24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Родители воспитанников всех возрастных групп, педагоги</w:t>
            </w:r>
          </w:p>
        </w:tc>
      </w:tr>
      <w:tr w:rsidR="001E56F1" w:rsidRPr="00FE0125" w:rsidTr="006F3072">
        <w:trPr>
          <w:trHeight w:val="1636"/>
        </w:trPr>
        <w:tc>
          <w:tcPr>
            <w:tcW w:w="3119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62" w:right="239" w:hanging="35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Выставка поделок из природного материала совместно с родителями</w:t>
            </w:r>
          </w:p>
          <w:p w:rsidR="001E56F1" w:rsidRPr="00434036" w:rsidRDefault="001E56F1" w:rsidP="0082511A">
            <w:pPr>
              <w:pStyle w:val="TableParagraph"/>
              <w:ind w:left="62"/>
              <w:rPr>
                <w:rFonts w:eastAsia="Calibri"/>
                <w:sz w:val="24"/>
                <w:szCs w:val="24"/>
              </w:rPr>
            </w:pPr>
            <w:r w:rsidRPr="00434036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434036">
              <w:rPr>
                <w:rFonts w:eastAsia="Calibri"/>
                <w:sz w:val="24"/>
                <w:szCs w:val="24"/>
              </w:rPr>
              <w:t>Осенняяфантазия</w:t>
            </w:r>
            <w:proofErr w:type="spellEnd"/>
            <w:r w:rsidRPr="00434036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148" w:right="653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Привлечение внимания родителей к детскому творчеству, развитие взаимодействия участников</w:t>
            </w:r>
          </w:p>
          <w:p w:rsidR="001E56F1" w:rsidRPr="00434036" w:rsidRDefault="001E56F1" w:rsidP="0082511A">
            <w:pPr>
              <w:pStyle w:val="TableParagraph"/>
              <w:ind w:left="148"/>
              <w:rPr>
                <w:rFonts w:eastAsia="Calibri"/>
                <w:sz w:val="24"/>
                <w:szCs w:val="24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</w:rPr>
              <w:t>образовательныхотношений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right="163"/>
              <w:jc w:val="right"/>
              <w:rPr>
                <w:rFonts w:eastAsia="Calibri"/>
                <w:sz w:val="24"/>
                <w:szCs w:val="24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7" w:right="9" w:firstLine="24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Родители воспитанников всех возрастных групп, педагоги</w:t>
            </w:r>
          </w:p>
        </w:tc>
      </w:tr>
      <w:tr w:rsidR="001E56F1" w:rsidRPr="00FE0125" w:rsidTr="006F3072">
        <w:trPr>
          <w:trHeight w:val="1632"/>
        </w:trPr>
        <w:tc>
          <w:tcPr>
            <w:tcW w:w="3119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62" w:right="420" w:hanging="35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 xml:space="preserve">Видео открытка </w:t>
            </w:r>
            <w:proofErr w:type="gramStart"/>
            <w:r w:rsidRPr="00434036">
              <w:rPr>
                <w:rFonts w:eastAsia="Calibri"/>
                <w:sz w:val="24"/>
                <w:szCs w:val="24"/>
                <w:lang w:val="ru-RU"/>
              </w:rPr>
              <w:t>к</w:t>
            </w:r>
            <w:proofErr w:type="gramEnd"/>
            <w:r w:rsidRPr="00434036">
              <w:rPr>
                <w:rFonts w:eastAsia="Calibri"/>
                <w:sz w:val="24"/>
                <w:szCs w:val="24"/>
                <w:lang w:val="ru-RU"/>
              </w:rPr>
              <w:t xml:space="preserve"> Дню матери «Для самой милой и родной»</w:t>
            </w:r>
          </w:p>
        </w:tc>
        <w:tc>
          <w:tcPr>
            <w:tcW w:w="3685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148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 xml:space="preserve">Формирование положительного микроклимата во взаимодействии родителей </w:t>
            </w:r>
            <w:proofErr w:type="gramStart"/>
            <w:r w:rsidRPr="00434036">
              <w:rPr>
                <w:rFonts w:eastAsia="Calibri"/>
                <w:sz w:val="24"/>
                <w:szCs w:val="24"/>
                <w:lang w:val="ru-RU"/>
              </w:rPr>
              <w:t>с</w:t>
            </w:r>
            <w:proofErr w:type="gramEnd"/>
          </w:p>
          <w:p w:rsidR="001E56F1" w:rsidRPr="00434036" w:rsidRDefault="001E56F1" w:rsidP="0082511A">
            <w:pPr>
              <w:pStyle w:val="TableParagraph"/>
              <w:ind w:left="148"/>
              <w:rPr>
                <w:rFonts w:eastAsia="Calibri"/>
                <w:sz w:val="24"/>
                <w:szCs w:val="24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</w:rPr>
              <w:t>педагогамиОбразовательного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right="163"/>
              <w:jc w:val="right"/>
              <w:rPr>
                <w:rFonts w:eastAsia="Calibri"/>
                <w:sz w:val="24"/>
                <w:szCs w:val="24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7" w:right="148" w:firstLine="24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Родители воспитанников дошкольного возраста,</w:t>
            </w:r>
          </w:p>
          <w:p w:rsidR="001E56F1" w:rsidRPr="00434036" w:rsidRDefault="001E56F1" w:rsidP="0082511A">
            <w:pPr>
              <w:pStyle w:val="TableParagraph"/>
              <w:ind w:left="27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педагоги</w:t>
            </w:r>
          </w:p>
        </w:tc>
      </w:tr>
    </w:tbl>
    <w:p w:rsidR="001E56F1" w:rsidRPr="00434036" w:rsidRDefault="001E56F1" w:rsidP="001E56F1">
      <w:pPr>
        <w:rPr>
          <w:sz w:val="24"/>
          <w:szCs w:val="24"/>
          <w:lang w:val="ru-RU"/>
        </w:rPr>
        <w:sectPr w:rsidR="001E56F1" w:rsidRPr="00434036" w:rsidSect="00520723">
          <w:type w:val="continuous"/>
          <w:pgSz w:w="11910" w:h="16840"/>
          <w:pgMar w:top="1134" w:right="850" w:bottom="1134" w:left="1701" w:header="0" w:footer="668" w:gutter="0"/>
          <w:cols w:space="720"/>
        </w:sectPr>
      </w:pPr>
    </w:p>
    <w:tbl>
      <w:tblPr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685"/>
        <w:gridCol w:w="1134"/>
        <w:gridCol w:w="1701"/>
      </w:tblGrid>
      <w:tr w:rsidR="001E56F1" w:rsidRPr="00FE0125" w:rsidTr="006F3072">
        <w:trPr>
          <w:trHeight w:val="1315"/>
        </w:trPr>
        <w:tc>
          <w:tcPr>
            <w:tcW w:w="3119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8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lastRenderedPageBreak/>
              <w:t>Выпуск фотоколлажа</w:t>
            </w:r>
          </w:p>
          <w:p w:rsidR="001E56F1" w:rsidRPr="00434036" w:rsidRDefault="001E56F1" w:rsidP="0082511A">
            <w:pPr>
              <w:pStyle w:val="TableParagraph"/>
              <w:ind w:left="91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«Здоровая семья – здоровые дети»</w:t>
            </w:r>
          </w:p>
        </w:tc>
        <w:tc>
          <w:tcPr>
            <w:tcW w:w="3685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148" w:right="876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Знакомство родителей с оздоровительной работой детского сада</w:t>
            </w:r>
          </w:p>
        </w:tc>
        <w:tc>
          <w:tcPr>
            <w:tcW w:w="1134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right="163"/>
              <w:jc w:val="right"/>
              <w:rPr>
                <w:rFonts w:eastAsia="Calibri"/>
                <w:sz w:val="24"/>
                <w:szCs w:val="24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7" w:firstLine="24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 xml:space="preserve">Родители воспитанников </w:t>
            </w:r>
            <w:proofErr w:type="spellStart"/>
            <w:r w:rsidRPr="00434036">
              <w:rPr>
                <w:rFonts w:eastAsia="Calibri"/>
                <w:sz w:val="24"/>
                <w:szCs w:val="24"/>
                <w:lang w:val="ru-RU"/>
              </w:rPr>
              <w:t>старшихвозрастных</w:t>
            </w:r>
            <w:proofErr w:type="spellEnd"/>
          </w:p>
          <w:p w:rsidR="001E56F1" w:rsidRPr="00434036" w:rsidRDefault="001E56F1" w:rsidP="0082511A">
            <w:pPr>
              <w:pStyle w:val="TableParagraph"/>
              <w:ind w:left="27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  <w:lang w:val="ru-RU"/>
              </w:rPr>
              <w:t>групп</w:t>
            </w:r>
            <w:proofErr w:type="gramStart"/>
            <w:r w:rsidRPr="00434036">
              <w:rPr>
                <w:rFonts w:eastAsia="Calibri"/>
                <w:sz w:val="24"/>
                <w:szCs w:val="24"/>
                <w:lang w:val="ru-RU"/>
              </w:rPr>
              <w:t>,п</w:t>
            </w:r>
            <w:proofErr w:type="gramEnd"/>
            <w:r w:rsidRPr="00434036">
              <w:rPr>
                <w:rFonts w:eastAsia="Calibri"/>
                <w:sz w:val="24"/>
                <w:szCs w:val="24"/>
                <w:lang w:val="ru-RU"/>
              </w:rPr>
              <w:t>едагоги</w:t>
            </w:r>
            <w:proofErr w:type="spellEnd"/>
          </w:p>
        </w:tc>
      </w:tr>
      <w:tr w:rsidR="001E56F1" w:rsidRPr="00434036" w:rsidTr="006F3072">
        <w:trPr>
          <w:trHeight w:val="1636"/>
        </w:trPr>
        <w:tc>
          <w:tcPr>
            <w:tcW w:w="3119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62" w:right="186" w:hanging="35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Групповые родительские собрания онлайн по темам годового планирования Образовательной организации</w:t>
            </w:r>
          </w:p>
        </w:tc>
        <w:tc>
          <w:tcPr>
            <w:tcW w:w="3685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148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Ознакомление родителей с промежуточными результатами образовательной деятельности.</w:t>
            </w:r>
          </w:p>
        </w:tc>
        <w:tc>
          <w:tcPr>
            <w:tcW w:w="1134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195" w:hanging="125"/>
              <w:rPr>
                <w:rFonts w:eastAsia="Calibri"/>
                <w:sz w:val="24"/>
                <w:szCs w:val="24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</w:rPr>
              <w:t>Декабрь</w:t>
            </w:r>
            <w:proofErr w:type="spellEnd"/>
            <w:r w:rsidRPr="00434036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434036">
              <w:rPr>
                <w:rFonts w:eastAsia="Calibri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7" w:right="9" w:firstLine="24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Родители воспитанников всех возрастных групп педагоги,</w:t>
            </w:r>
          </w:p>
          <w:p w:rsidR="001E56F1" w:rsidRPr="00434036" w:rsidRDefault="001E56F1" w:rsidP="0082511A">
            <w:pPr>
              <w:pStyle w:val="TableParagraph"/>
              <w:ind w:left="27"/>
              <w:rPr>
                <w:rFonts w:eastAsia="Calibri"/>
                <w:sz w:val="24"/>
                <w:szCs w:val="24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1E56F1" w:rsidRPr="00FE0125" w:rsidTr="006F3072">
        <w:trPr>
          <w:trHeight w:val="1320"/>
        </w:trPr>
        <w:tc>
          <w:tcPr>
            <w:tcW w:w="3119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62" w:right="321" w:hanging="35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Домашняя мастерская «Готовим украшения для дома и детского сада»</w:t>
            </w:r>
          </w:p>
        </w:tc>
        <w:tc>
          <w:tcPr>
            <w:tcW w:w="3685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148" w:right="809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Привлечение родителей к оказанию помощи при подготовке к Новому году</w:t>
            </w:r>
          </w:p>
        </w:tc>
        <w:tc>
          <w:tcPr>
            <w:tcW w:w="1134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right="130"/>
              <w:jc w:val="right"/>
              <w:rPr>
                <w:rFonts w:eastAsia="Calibri"/>
                <w:sz w:val="24"/>
                <w:szCs w:val="24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7" w:firstLine="24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 xml:space="preserve">Родители воспитанников </w:t>
            </w:r>
            <w:proofErr w:type="spellStart"/>
            <w:r w:rsidRPr="00434036">
              <w:rPr>
                <w:rFonts w:eastAsia="Calibri"/>
                <w:sz w:val="24"/>
                <w:szCs w:val="24"/>
                <w:lang w:val="ru-RU"/>
              </w:rPr>
              <w:t>всехвозрастных</w:t>
            </w:r>
            <w:proofErr w:type="spellEnd"/>
          </w:p>
          <w:p w:rsidR="001E56F1" w:rsidRPr="00434036" w:rsidRDefault="001E56F1" w:rsidP="0082511A">
            <w:pPr>
              <w:pStyle w:val="TableParagraph"/>
              <w:ind w:left="27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  <w:lang w:val="ru-RU"/>
              </w:rPr>
              <w:t>групп</w:t>
            </w:r>
            <w:proofErr w:type="gramStart"/>
            <w:r w:rsidRPr="00434036">
              <w:rPr>
                <w:rFonts w:eastAsia="Calibri"/>
                <w:sz w:val="24"/>
                <w:szCs w:val="24"/>
                <w:lang w:val="ru-RU"/>
              </w:rPr>
              <w:t>,п</w:t>
            </w:r>
            <w:proofErr w:type="gramEnd"/>
            <w:r w:rsidRPr="00434036">
              <w:rPr>
                <w:rFonts w:eastAsia="Calibri"/>
                <w:sz w:val="24"/>
                <w:szCs w:val="24"/>
                <w:lang w:val="ru-RU"/>
              </w:rPr>
              <w:t>едагоги</w:t>
            </w:r>
            <w:proofErr w:type="spellEnd"/>
          </w:p>
        </w:tc>
      </w:tr>
      <w:tr w:rsidR="001E56F1" w:rsidRPr="00FE0125" w:rsidTr="006F3072">
        <w:trPr>
          <w:trHeight w:val="1315"/>
        </w:trPr>
        <w:tc>
          <w:tcPr>
            <w:tcW w:w="3119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62" w:right="683" w:hanging="35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 xml:space="preserve">Конкурс </w:t>
            </w:r>
            <w:proofErr w:type="spellStart"/>
            <w:r w:rsidRPr="00434036">
              <w:rPr>
                <w:rFonts w:eastAsia="Calibri"/>
                <w:sz w:val="24"/>
                <w:szCs w:val="24"/>
                <w:lang w:val="ru-RU"/>
              </w:rPr>
              <w:t>творческихсемейныхработ</w:t>
            </w:r>
            <w:proofErr w:type="spellEnd"/>
          </w:p>
          <w:p w:rsidR="001E56F1" w:rsidRPr="00434036" w:rsidRDefault="001E56F1" w:rsidP="0082511A">
            <w:pPr>
              <w:pStyle w:val="TableParagraph"/>
              <w:ind w:left="28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«</w:t>
            </w:r>
            <w:proofErr w:type="spellStart"/>
            <w:r w:rsidRPr="00434036">
              <w:rPr>
                <w:rFonts w:eastAsia="Calibri"/>
                <w:sz w:val="24"/>
                <w:szCs w:val="24"/>
                <w:lang w:val="ru-RU"/>
              </w:rPr>
              <w:t>Зимняясказка</w:t>
            </w:r>
            <w:proofErr w:type="spellEnd"/>
            <w:r w:rsidRPr="00434036">
              <w:rPr>
                <w:rFonts w:eastAsia="Calibri"/>
                <w:sz w:val="24"/>
                <w:szCs w:val="24"/>
                <w:lang w:val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148" w:right="574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Развитие творческого взаимодействия родителей и детей</w:t>
            </w:r>
          </w:p>
        </w:tc>
        <w:tc>
          <w:tcPr>
            <w:tcW w:w="1134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right="130"/>
              <w:jc w:val="right"/>
              <w:rPr>
                <w:rFonts w:eastAsia="Calibri"/>
                <w:sz w:val="24"/>
                <w:szCs w:val="24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7" w:firstLine="24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 xml:space="preserve">Родители воспитанников </w:t>
            </w:r>
            <w:proofErr w:type="spellStart"/>
            <w:r w:rsidRPr="00434036">
              <w:rPr>
                <w:rFonts w:eastAsia="Calibri"/>
                <w:sz w:val="24"/>
                <w:szCs w:val="24"/>
                <w:lang w:val="ru-RU"/>
              </w:rPr>
              <w:t>всехвозрастных</w:t>
            </w:r>
            <w:proofErr w:type="spellEnd"/>
          </w:p>
          <w:p w:rsidR="001E56F1" w:rsidRPr="00434036" w:rsidRDefault="001E56F1" w:rsidP="0082511A">
            <w:pPr>
              <w:pStyle w:val="TableParagraph"/>
              <w:ind w:left="27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  <w:lang w:val="ru-RU"/>
              </w:rPr>
              <w:t>групп</w:t>
            </w:r>
            <w:proofErr w:type="gramStart"/>
            <w:r w:rsidRPr="00434036">
              <w:rPr>
                <w:rFonts w:eastAsia="Calibri"/>
                <w:sz w:val="24"/>
                <w:szCs w:val="24"/>
                <w:lang w:val="ru-RU"/>
              </w:rPr>
              <w:t>,п</w:t>
            </w:r>
            <w:proofErr w:type="gramEnd"/>
            <w:r w:rsidRPr="00434036">
              <w:rPr>
                <w:rFonts w:eastAsia="Calibri"/>
                <w:sz w:val="24"/>
                <w:szCs w:val="24"/>
                <w:lang w:val="ru-RU"/>
              </w:rPr>
              <w:t>едагоги</w:t>
            </w:r>
            <w:proofErr w:type="spellEnd"/>
          </w:p>
        </w:tc>
      </w:tr>
      <w:tr w:rsidR="001E56F1" w:rsidRPr="00FE0125" w:rsidTr="006F3072">
        <w:trPr>
          <w:trHeight w:val="1320"/>
        </w:trPr>
        <w:tc>
          <w:tcPr>
            <w:tcW w:w="3119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8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Фотовыставка</w:t>
            </w:r>
          </w:p>
          <w:p w:rsidR="001E56F1" w:rsidRPr="00434036" w:rsidRDefault="001E56F1" w:rsidP="0082511A">
            <w:pPr>
              <w:pStyle w:val="TableParagraph"/>
              <w:ind w:left="91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 xml:space="preserve">«Зима в </w:t>
            </w:r>
            <w:proofErr w:type="spellStart"/>
            <w:r w:rsidRPr="00434036">
              <w:rPr>
                <w:rFonts w:eastAsia="Calibri"/>
                <w:sz w:val="24"/>
                <w:szCs w:val="24"/>
                <w:lang w:val="ru-RU"/>
              </w:rPr>
              <w:t>нашемгороде</w:t>
            </w:r>
            <w:proofErr w:type="spellEnd"/>
            <w:r w:rsidRPr="00434036">
              <w:rPr>
                <w:rFonts w:eastAsia="Calibri"/>
                <w:sz w:val="24"/>
                <w:szCs w:val="24"/>
                <w:lang w:val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148" w:right="308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Развитие взаимодействия родителей и детей в различных видах детской деятельности</w:t>
            </w:r>
          </w:p>
        </w:tc>
        <w:tc>
          <w:tcPr>
            <w:tcW w:w="1134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right="130"/>
              <w:jc w:val="right"/>
              <w:rPr>
                <w:rFonts w:eastAsia="Calibri"/>
                <w:sz w:val="24"/>
                <w:szCs w:val="24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7" w:firstLine="24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 xml:space="preserve">Родители воспитанников </w:t>
            </w:r>
            <w:proofErr w:type="spellStart"/>
            <w:r w:rsidRPr="00434036">
              <w:rPr>
                <w:rFonts w:eastAsia="Calibri"/>
                <w:sz w:val="24"/>
                <w:szCs w:val="24"/>
                <w:lang w:val="ru-RU"/>
              </w:rPr>
              <w:t>всехвозрастных</w:t>
            </w:r>
            <w:proofErr w:type="spellEnd"/>
          </w:p>
          <w:p w:rsidR="001E56F1" w:rsidRPr="00434036" w:rsidRDefault="001E56F1" w:rsidP="0082511A">
            <w:pPr>
              <w:pStyle w:val="TableParagraph"/>
              <w:ind w:left="27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  <w:lang w:val="ru-RU"/>
              </w:rPr>
              <w:t>групп</w:t>
            </w:r>
            <w:proofErr w:type="gramStart"/>
            <w:r w:rsidRPr="00434036">
              <w:rPr>
                <w:rFonts w:eastAsia="Calibri"/>
                <w:sz w:val="24"/>
                <w:szCs w:val="24"/>
                <w:lang w:val="ru-RU"/>
              </w:rPr>
              <w:t>,п</w:t>
            </w:r>
            <w:proofErr w:type="gramEnd"/>
            <w:r w:rsidRPr="00434036">
              <w:rPr>
                <w:rFonts w:eastAsia="Calibri"/>
                <w:sz w:val="24"/>
                <w:szCs w:val="24"/>
                <w:lang w:val="ru-RU"/>
              </w:rPr>
              <w:t>едагоги</w:t>
            </w:r>
            <w:proofErr w:type="spellEnd"/>
          </w:p>
        </w:tc>
      </w:tr>
      <w:tr w:rsidR="001E56F1" w:rsidRPr="00FE0125" w:rsidTr="006F3072">
        <w:trPr>
          <w:trHeight w:val="1314"/>
        </w:trPr>
        <w:tc>
          <w:tcPr>
            <w:tcW w:w="3119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8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Устный журнал по ПДД</w:t>
            </w:r>
          </w:p>
          <w:p w:rsidR="001E56F1" w:rsidRPr="00434036" w:rsidRDefault="001E56F1" w:rsidP="0082511A">
            <w:pPr>
              <w:pStyle w:val="TableParagraph"/>
              <w:ind w:left="62" w:right="526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«Правила поведения пешехода на дороге в зимнее время»</w:t>
            </w:r>
          </w:p>
        </w:tc>
        <w:tc>
          <w:tcPr>
            <w:tcW w:w="3685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148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 xml:space="preserve">Формирование ответственного отношения родителей к охране жизни и </w:t>
            </w:r>
            <w:proofErr w:type="spellStart"/>
            <w:r w:rsidRPr="00434036">
              <w:rPr>
                <w:rFonts w:eastAsia="Calibri"/>
                <w:sz w:val="24"/>
                <w:szCs w:val="24"/>
                <w:lang w:val="ru-RU"/>
              </w:rPr>
              <w:t>здоровьядетей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right="130"/>
              <w:jc w:val="right"/>
              <w:rPr>
                <w:rFonts w:eastAsia="Calibri"/>
                <w:sz w:val="24"/>
                <w:szCs w:val="24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7" w:right="9" w:firstLine="24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Родители воспитанников всех возрастных групп, педагоги</w:t>
            </w:r>
          </w:p>
        </w:tc>
      </w:tr>
      <w:tr w:rsidR="001E56F1" w:rsidRPr="00434036" w:rsidTr="006F3072">
        <w:trPr>
          <w:trHeight w:val="1954"/>
        </w:trPr>
        <w:tc>
          <w:tcPr>
            <w:tcW w:w="3119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8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lastRenderedPageBreak/>
              <w:t>Консультация на сайте ДОУ</w:t>
            </w:r>
          </w:p>
          <w:p w:rsidR="001E56F1" w:rsidRPr="00434036" w:rsidRDefault="001E56F1" w:rsidP="0082511A">
            <w:pPr>
              <w:pStyle w:val="TableParagraph"/>
              <w:ind w:left="62" w:right="49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«Формируем финансовую грамотность наших детей»</w:t>
            </w:r>
          </w:p>
        </w:tc>
        <w:tc>
          <w:tcPr>
            <w:tcW w:w="3685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148" w:right="304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Педагогическое просвещение родителей в вопросах экономического воспитания детей старшего дошкольного возраста</w:t>
            </w:r>
          </w:p>
        </w:tc>
        <w:tc>
          <w:tcPr>
            <w:tcW w:w="1134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right="178"/>
              <w:jc w:val="right"/>
              <w:rPr>
                <w:rFonts w:eastAsia="Calibri"/>
                <w:sz w:val="24"/>
                <w:szCs w:val="24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7" w:right="161" w:firstLine="24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 xml:space="preserve">Родители </w:t>
            </w:r>
            <w:r w:rsidRPr="00434036">
              <w:rPr>
                <w:rFonts w:eastAsia="Calibri"/>
                <w:spacing w:val="-1"/>
                <w:sz w:val="24"/>
                <w:szCs w:val="24"/>
                <w:lang w:val="ru-RU"/>
              </w:rPr>
              <w:t xml:space="preserve">воспитанников </w:t>
            </w:r>
            <w:r w:rsidRPr="00434036">
              <w:rPr>
                <w:rFonts w:eastAsia="Calibri"/>
                <w:sz w:val="24"/>
                <w:szCs w:val="24"/>
                <w:lang w:val="ru-RU"/>
              </w:rPr>
              <w:t>старшего дошкольного возраста,</w:t>
            </w:r>
          </w:p>
          <w:p w:rsidR="001E56F1" w:rsidRPr="00434036" w:rsidRDefault="001E56F1" w:rsidP="0082511A">
            <w:pPr>
              <w:pStyle w:val="TableParagraph"/>
              <w:ind w:left="27"/>
              <w:rPr>
                <w:rFonts w:eastAsia="Calibri"/>
                <w:sz w:val="24"/>
                <w:szCs w:val="24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</w:rPr>
              <w:t>педагоги</w:t>
            </w:r>
            <w:proofErr w:type="spellEnd"/>
          </w:p>
        </w:tc>
      </w:tr>
      <w:tr w:rsidR="001E56F1" w:rsidRPr="00FE0125" w:rsidTr="006F3072">
        <w:trPr>
          <w:trHeight w:val="1953"/>
        </w:trPr>
        <w:tc>
          <w:tcPr>
            <w:tcW w:w="3119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62" w:right="534" w:hanging="35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Выпуск выставки стенгазет, посвященных Дню защитника Отечества</w:t>
            </w:r>
          </w:p>
          <w:p w:rsidR="001E56F1" w:rsidRPr="00434036" w:rsidRDefault="001E56F1" w:rsidP="001E56F1">
            <w:pPr>
              <w:pStyle w:val="TableParagraph"/>
              <w:ind w:left="62"/>
              <w:rPr>
                <w:rFonts w:eastAsia="Calibri"/>
                <w:sz w:val="24"/>
                <w:szCs w:val="24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 xml:space="preserve">«Папа и я», </w:t>
            </w:r>
          </w:p>
          <w:p w:rsidR="001E56F1" w:rsidRPr="00434036" w:rsidRDefault="001E56F1" w:rsidP="0082511A">
            <w:pPr>
              <w:pStyle w:val="TableParagraph"/>
              <w:ind w:left="6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148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 xml:space="preserve">Содействие установлению дружеских, семейных отношений </w:t>
            </w:r>
            <w:proofErr w:type="spellStart"/>
            <w:r w:rsidRPr="00434036">
              <w:rPr>
                <w:rFonts w:eastAsia="Calibri"/>
                <w:sz w:val="24"/>
                <w:szCs w:val="24"/>
                <w:lang w:val="ru-RU"/>
              </w:rPr>
              <w:t>междупоколениями</w:t>
            </w:r>
            <w:proofErr w:type="spellEnd"/>
            <w:r w:rsidRPr="00434036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right="111"/>
              <w:jc w:val="right"/>
              <w:rPr>
                <w:rFonts w:eastAsia="Calibri"/>
                <w:sz w:val="24"/>
                <w:szCs w:val="24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7" w:right="9" w:firstLine="24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Родители воспитанников всех возрастных групп</w:t>
            </w:r>
          </w:p>
        </w:tc>
      </w:tr>
    </w:tbl>
    <w:p w:rsidR="001E56F1" w:rsidRPr="00434036" w:rsidRDefault="001E56F1" w:rsidP="001E56F1">
      <w:pPr>
        <w:rPr>
          <w:sz w:val="24"/>
          <w:szCs w:val="24"/>
          <w:lang w:val="ru-RU"/>
        </w:rPr>
        <w:sectPr w:rsidR="001E56F1" w:rsidRPr="00434036" w:rsidSect="00520723">
          <w:type w:val="continuous"/>
          <w:pgSz w:w="11910" w:h="16840"/>
          <w:pgMar w:top="1134" w:right="850" w:bottom="1134" w:left="1701" w:header="0" w:footer="668" w:gutter="0"/>
          <w:cols w:space="720"/>
        </w:sectPr>
      </w:pPr>
    </w:p>
    <w:tbl>
      <w:tblPr>
        <w:tblW w:w="9639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685"/>
        <w:gridCol w:w="1134"/>
        <w:gridCol w:w="1701"/>
      </w:tblGrid>
      <w:tr w:rsidR="001E56F1" w:rsidRPr="00FE0125" w:rsidTr="00953194">
        <w:trPr>
          <w:trHeight w:val="1636"/>
        </w:trPr>
        <w:tc>
          <w:tcPr>
            <w:tcW w:w="3119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lastRenderedPageBreak/>
              <w:t>Устный журнал по ПДД</w:t>
            </w:r>
          </w:p>
          <w:p w:rsidR="001E56F1" w:rsidRPr="00434036" w:rsidRDefault="001E56F1" w:rsidP="0082511A">
            <w:pPr>
              <w:pStyle w:val="TableParagraph"/>
              <w:ind w:left="62" w:right="30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«Чтобы не случилось беды! - меры предупреждения детского дорожного травматизма»</w:t>
            </w:r>
          </w:p>
        </w:tc>
        <w:tc>
          <w:tcPr>
            <w:tcW w:w="3685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148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 xml:space="preserve">Формирование ответственного отношения родителей к охране жизни и </w:t>
            </w:r>
            <w:proofErr w:type="spellStart"/>
            <w:r w:rsidRPr="00434036">
              <w:rPr>
                <w:rFonts w:eastAsia="Calibri"/>
                <w:sz w:val="24"/>
                <w:szCs w:val="24"/>
                <w:lang w:val="ru-RU"/>
              </w:rPr>
              <w:t>здоровьядетей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right="111"/>
              <w:jc w:val="right"/>
              <w:rPr>
                <w:rFonts w:eastAsia="Calibri"/>
                <w:sz w:val="24"/>
                <w:szCs w:val="24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7" w:right="9" w:firstLine="24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Родители воспитанников всех возрастных групп, педагоги</w:t>
            </w:r>
          </w:p>
        </w:tc>
      </w:tr>
      <w:tr w:rsidR="001E56F1" w:rsidRPr="00FE0125" w:rsidTr="00953194">
        <w:trPr>
          <w:trHeight w:val="997"/>
        </w:trPr>
        <w:tc>
          <w:tcPr>
            <w:tcW w:w="3119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62" w:right="891" w:hanging="35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Видео и фото отчет праздника к Международному женскому дню</w:t>
            </w:r>
          </w:p>
        </w:tc>
        <w:tc>
          <w:tcPr>
            <w:tcW w:w="3685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148" w:right="295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Формирование благоприятного микроклимата участников образовательных отношений.</w:t>
            </w:r>
          </w:p>
        </w:tc>
        <w:tc>
          <w:tcPr>
            <w:tcW w:w="1134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53"/>
              <w:rPr>
                <w:rFonts w:eastAsia="Calibri"/>
                <w:sz w:val="24"/>
                <w:szCs w:val="24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7" w:right="127" w:firstLine="24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Родители всех возрастных групп педагоги</w:t>
            </w:r>
          </w:p>
        </w:tc>
      </w:tr>
      <w:tr w:rsidR="001E56F1" w:rsidRPr="00434036" w:rsidTr="00953194">
        <w:trPr>
          <w:trHeight w:val="1320"/>
        </w:trPr>
        <w:tc>
          <w:tcPr>
            <w:tcW w:w="3119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-5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Онлайн консультация</w:t>
            </w:r>
          </w:p>
          <w:p w:rsidR="001E56F1" w:rsidRPr="00434036" w:rsidRDefault="001E56F1" w:rsidP="0082511A">
            <w:pPr>
              <w:pStyle w:val="TableParagraph"/>
              <w:ind w:left="28" w:right="76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«Родительский авторитет и способы его утверждения»</w:t>
            </w:r>
          </w:p>
        </w:tc>
        <w:tc>
          <w:tcPr>
            <w:tcW w:w="3685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148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Педагогическое просвещение родителей в вопросах установления благоприятного</w:t>
            </w:r>
          </w:p>
          <w:p w:rsidR="001E56F1" w:rsidRPr="00434036" w:rsidRDefault="001E56F1" w:rsidP="0082511A">
            <w:pPr>
              <w:pStyle w:val="TableParagraph"/>
              <w:ind w:left="148"/>
              <w:rPr>
                <w:rFonts w:eastAsia="Calibri"/>
                <w:sz w:val="24"/>
                <w:szCs w:val="24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</w:rPr>
              <w:t>семейногомикроклимата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53"/>
              <w:rPr>
                <w:rFonts w:eastAsia="Calibri"/>
                <w:sz w:val="24"/>
                <w:szCs w:val="24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7" w:firstLine="24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 xml:space="preserve">Родители воспитанников </w:t>
            </w:r>
            <w:proofErr w:type="spellStart"/>
            <w:r w:rsidRPr="00434036">
              <w:rPr>
                <w:rFonts w:eastAsia="Calibri"/>
                <w:sz w:val="24"/>
                <w:szCs w:val="24"/>
                <w:lang w:val="ru-RU"/>
              </w:rPr>
              <w:t>всехвозрастных</w:t>
            </w:r>
            <w:proofErr w:type="spellEnd"/>
          </w:p>
          <w:p w:rsidR="001E56F1" w:rsidRPr="00434036" w:rsidRDefault="001E56F1" w:rsidP="0082511A">
            <w:pPr>
              <w:pStyle w:val="TableParagraph"/>
              <w:ind w:left="27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  <w:lang w:val="ru-RU"/>
              </w:rPr>
              <w:t>групппедагоги</w:t>
            </w:r>
            <w:proofErr w:type="spellEnd"/>
          </w:p>
        </w:tc>
      </w:tr>
      <w:tr w:rsidR="001E56F1" w:rsidRPr="00FE0125" w:rsidTr="00953194">
        <w:trPr>
          <w:trHeight w:val="1948"/>
        </w:trPr>
        <w:tc>
          <w:tcPr>
            <w:tcW w:w="3119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8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Онлайн консультация</w:t>
            </w:r>
          </w:p>
          <w:p w:rsidR="001E56F1" w:rsidRPr="00434036" w:rsidRDefault="001E56F1" w:rsidP="0082511A">
            <w:pPr>
              <w:pStyle w:val="TableParagraph"/>
              <w:ind w:left="62" w:right="805" w:firstLine="28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«Влияние СМИ на развитие ребенка»</w:t>
            </w:r>
          </w:p>
        </w:tc>
        <w:tc>
          <w:tcPr>
            <w:tcW w:w="3685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148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Повышение компетентности родителей в вопросах развития детей дошкольного возраста</w:t>
            </w:r>
          </w:p>
        </w:tc>
        <w:tc>
          <w:tcPr>
            <w:tcW w:w="1134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53"/>
              <w:rPr>
                <w:rFonts w:eastAsia="Calibri"/>
                <w:sz w:val="24"/>
                <w:szCs w:val="24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7" w:right="161" w:firstLine="24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 xml:space="preserve">Родители </w:t>
            </w:r>
            <w:r w:rsidRPr="00434036">
              <w:rPr>
                <w:rFonts w:eastAsia="Calibri"/>
                <w:spacing w:val="-1"/>
                <w:sz w:val="24"/>
                <w:szCs w:val="24"/>
                <w:lang w:val="ru-RU"/>
              </w:rPr>
              <w:t xml:space="preserve">воспитанников </w:t>
            </w:r>
            <w:r w:rsidRPr="00434036">
              <w:rPr>
                <w:rFonts w:eastAsia="Calibri"/>
                <w:sz w:val="24"/>
                <w:szCs w:val="24"/>
                <w:lang w:val="ru-RU"/>
              </w:rPr>
              <w:t>старшего дошкольного возраста</w:t>
            </w:r>
          </w:p>
          <w:p w:rsidR="001E56F1" w:rsidRPr="00434036" w:rsidRDefault="001E56F1" w:rsidP="0082511A">
            <w:pPr>
              <w:pStyle w:val="TableParagraph"/>
              <w:ind w:left="27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педагоги</w:t>
            </w:r>
          </w:p>
        </w:tc>
      </w:tr>
      <w:tr w:rsidR="001E56F1" w:rsidRPr="00FE0125" w:rsidTr="00953194">
        <w:trPr>
          <w:trHeight w:val="2001"/>
        </w:trPr>
        <w:tc>
          <w:tcPr>
            <w:tcW w:w="3119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8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Памятки (по ПДД)</w:t>
            </w:r>
          </w:p>
          <w:p w:rsidR="001E56F1" w:rsidRPr="00434036" w:rsidRDefault="001E56F1" w:rsidP="0082511A">
            <w:pPr>
              <w:pStyle w:val="TableParagraph"/>
              <w:ind w:left="62" w:firstLine="28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«Родители – пример для детей», «Чтобы не случилось беды</w:t>
            </w:r>
            <w:proofErr w:type="gramStart"/>
            <w:r w:rsidRPr="00434036">
              <w:rPr>
                <w:rFonts w:eastAsia="Calibri"/>
                <w:sz w:val="24"/>
                <w:szCs w:val="24"/>
                <w:lang w:val="ru-RU"/>
              </w:rPr>
              <w:t>!-</w:t>
            </w:r>
            <w:proofErr w:type="gramEnd"/>
            <w:r w:rsidRPr="00434036">
              <w:rPr>
                <w:rFonts w:eastAsia="Calibri"/>
                <w:sz w:val="24"/>
                <w:szCs w:val="24"/>
                <w:lang w:val="ru-RU"/>
              </w:rPr>
              <w:t>меры предупреждения детского травматизма».</w:t>
            </w:r>
          </w:p>
        </w:tc>
        <w:tc>
          <w:tcPr>
            <w:tcW w:w="3685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148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 xml:space="preserve">Формирование ответственного отношения родителей к охране жизни и </w:t>
            </w:r>
            <w:proofErr w:type="spellStart"/>
            <w:r w:rsidRPr="00434036">
              <w:rPr>
                <w:rFonts w:eastAsia="Calibri"/>
                <w:sz w:val="24"/>
                <w:szCs w:val="24"/>
                <w:lang w:val="ru-RU"/>
              </w:rPr>
              <w:t>здоровьядетей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53"/>
              <w:rPr>
                <w:rFonts w:eastAsia="Calibri"/>
                <w:sz w:val="24"/>
                <w:szCs w:val="24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7" w:right="9" w:firstLine="24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Родители воспитанников всех возрастных групп, педагоги</w:t>
            </w:r>
          </w:p>
        </w:tc>
      </w:tr>
      <w:tr w:rsidR="001E56F1" w:rsidRPr="00FE0125" w:rsidTr="00953194">
        <w:trPr>
          <w:trHeight w:val="2539"/>
        </w:trPr>
        <w:tc>
          <w:tcPr>
            <w:tcW w:w="3119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62" w:right="76" w:hanging="35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lastRenderedPageBreak/>
              <w:t>Буклет  (для родителей воспитанников раннего возраста)</w:t>
            </w:r>
          </w:p>
          <w:p w:rsidR="001E56F1" w:rsidRPr="00434036" w:rsidRDefault="001E56F1" w:rsidP="0082511A">
            <w:pPr>
              <w:pStyle w:val="TableParagraph"/>
              <w:ind w:left="62" w:right="309" w:hanging="35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«Кризис трех лет. Способы оценки поведения ребенка, или как устанавливать</w:t>
            </w:r>
          </w:p>
          <w:p w:rsidR="001E56F1" w:rsidRPr="00434036" w:rsidRDefault="001E56F1" w:rsidP="0082511A">
            <w:pPr>
              <w:pStyle w:val="TableParagraph"/>
              <w:ind w:left="62"/>
              <w:rPr>
                <w:rFonts w:eastAsia="Calibri"/>
                <w:sz w:val="24"/>
                <w:szCs w:val="24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</w:rPr>
              <w:t>запреты</w:t>
            </w:r>
            <w:proofErr w:type="spellEnd"/>
            <w:r w:rsidRPr="00434036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148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Повышение компетентности родителей в вопросах развития детей раннего возраста</w:t>
            </w:r>
          </w:p>
        </w:tc>
        <w:tc>
          <w:tcPr>
            <w:tcW w:w="1134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right="173"/>
              <w:jc w:val="right"/>
              <w:rPr>
                <w:rFonts w:eastAsia="Calibri"/>
                <w:sz w:val="24"/>
                <w:szCs w:val="24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7" w:right="148" w:firstLine="24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Родители воспитанников групп раннего возраста, педагоги</w:t>
            </w:r>
          </w:p>
        </w:tc>
      </w:tr>
      <w:tr w:rsidR="001E56F1" w:rsidRPr="00FE0125" w:rsidTr="00953194">
        <w:trPr>
          <w:trHeight w:val="1320"/>
        </w:trPr>
        <w:tc>
          <w:tcPr>
            <w:tcW w:w="3119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8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Консультация</w:t>
            </w:r>
          </w:p>
          <w:p w:rsidR="001E56F1" w:rsidRPr="00434036" w:rsidRDefault="001E56F1" w:rsidP="0082511A">
            <w:pPr>
              <w:pStyle w:val="TableParagraph"/>
              <w:ind w:left="62" w:right="420" w:hanging="35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 xml:space="preserve">«Как правильно закаливать ребенка </w:t>
            </w:r>
            <w:r w:rsidRPr="00434036">
              <w:rPr>
                <w:rFonts w:eastAsia="Calibri"/>
                <w:spacing w:val="-11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434036">
              <w:rPr>
                <w:rFonts w:eastAsia="Calibri"/>
                <w:sz w:val="24"/>
                <w:szCs w:val="24"/>
                <w:lang w:val="ru-RU"/>
              </w:rPr>
              <w:t>домашнихусловиях</w:t>
            </w:r>
            <w:proofErr w:type="spellEnd"/>
          </w:p>
          <w:p w:rsidR="001E56F1" w:rsidRPr="00434036" w:rsidRDefault="001E56F1" w:rsidP="0082511A">
            <w:pPr>
              <w:pStyle w:val="TableParagraph"/>
              <w:ind w:left="62" w:right="420" w:hanging="35"/>
              <w:rPr>
                <w:rFonts w:eastAsia="Calibri"/>
                <w:sz w:val="24"/>
                <w:szCs w:val="24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</w:rPr>
              <w:t>стендводворе</w:t>
            </w:r>
            <w:proofErr w:type="spellEnd"/>
            <w:r w:rsidRPr="00434036">
              <w:rPr>
                <w:rFonts w:eastAsia="Calibri"/>
                <w:sz w:val="24"/>
                <w:szCs w:val="24"/>
              </w:rPr>
              <w:t xml:space="preserve"> ДОУ</w:t>
            </w:r>
          </w:p>
        </w:tc>
        <w:tc>
          <w:tcPr>
            <w:tcW w:w="3685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148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 xml:space="preserve">Формирование ответственного отношения родителей к охране жизни и </w:t>
            </w:r>
            <w:proofErr w:type="spellStart"/>
            <w:r w:rsidRPr="00434036">
              <w:rPr>
                <w:rFonts w:eastAsia="Calibri"/>
                <w:sz w:val="24"/>
                <w:szCs w:val="24"/>
                <w:lang w:val="ru-RU"/>
              </w:rPr>
              <w:t>здоровьядетей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right="173"/>
              <w:jc w:val="right"/>
              <w:rPr>
                <w:rFonts w:eastAsia="Calibri"/>
                <w:sz w:val="24"/>
                <w:szCs w:val="24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7" w:firstLine="24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 xml:space="preserve">Родители воспитанников </w:t>
            </w:r>
            <w:proofErr w:type="spellStart"/>
            <w:r w:rsidRPr="00434036">
              <w:rPr>
                <w:rFonts w:eastAsia="Calibri"/>
                <w:sz w:val="24"/>
                <w:szCs w:val="24"/>
                <w:lang w:val="ru-RU"/>
              </w:rPr>
              <w:t>всехвозрастных</w:t>
            </w:r>
            <w:proofErr w:type="spellEnd"/>
          </w:p>
          <w:p w:rsidR="001E56F1" w:rsidRPr="00434036" w:rsidRDefault="001E56F1" w:rsidP="0082511A">
            <w:pPr>
              <w:pStyle w:val="TableParagraph"/>
              <w:ind w:left="27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  <w:lang w:val="ru-RU"/>
              </w:rPr>
              <w:t>групп</w:t>
            </w:r>
            <w:proofErr w:type="gramStart"/>
            <w:r w:rsidRPr="00434036">
              <w:rPr>
                <w:rFonts w:eastAsia="Calibri"/>
                <w:sz w:val="24"/>
                <w:szCs w:val="24"/>
                <w:lang w:val="ru-RU"/>
              </w:rPr>
              <w:t>,п</w:t>
            </w:r>
            <w:proofErr w:type="gramEnd"/>
            <w:r w:rsidRPr="00434036">
              <w:rPr>
                <w:rFonts w:eastAsia="Calibri"/>
                <w:sz w:val="24"/>
                <w:szCs w:val="24"/>
                <w:lang w:val="ru-RU"/>
              </w:rPr>
              <w:t>едагоги</w:t>
            </w:r>
            <w:proofErr w:type="spellEnd"/>
          </w:p>
        </w:tc>
      </w:tr>
      <w:tr w:rsidR="001E56F1" w:rsidRPr="00FE0125" w:rsidTr="00953194">
        <w:trPr>
          <w:trHeight w:val="1315"/>
        </w:trPr>
        <w:tc>
          <w:tcPr>
            <w:tcW w:w="3119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8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Мастер-класс (онлайн)</w:t>
            </w:r>
          </w:p>
          <w:p w:rsidR="001E56F1" w:rsidRPr="00434036" w:rsidRDefault="001E56F1" w:rsidP="0082511A">
            <w:pPr>
              <w:pStyle w:val="TableParagraph"/>
              <w:ind w:left="28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«Ловкие пальчики»</w:t>
            </w:r>
          </w:p>
        </w:tc>
        <w:tc>
          <w:tcPr>
            <w:tcW w:w="3685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148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Повышение компетентности родителей в вопросах средств развития детей дошкольного</w:t>
            </w:r>
          </w:p>
          <w:p w:rsidR="001E56F1" w:rsidRPr="00434036" w:rsidRDefault="001E56F1" w:rsidP="0082511A">
            <w:pPr>
              <w:pStyle w:val="TableParagraph"/>
              <w:ind w:left="148"/>
              <w:rPr>
                <w:rFonts w:eastAsia="Calibri"/>
                <w:sz w:val="24"/>
                <w:szCs w:val="24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</w:rPr>
              <w:t>возраста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right="173"/>
              <w:jc w:val="right"/>
              <w:rPr>
                <w:rFonts w:eastAsia="Calibri"/>
                <w:sz w:val="24"/>
                <w:szCs w:val="24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7" w:firstLine="24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Родители воспитанников младших групп,</w:t>
            </w:r>
            <w:r w:rsidR="0095319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434036">
              <w:rPr>
                <w:rFonts w:eastAsia="Calibri"/>
                <w:sz w:val="24"/>
                <w:szCs w:val="24"/>
                <w:lang w:val="ru-RU"/>
              </w:rPr>
              <w:t>педагоги</w:t>
            </w:r>
          </w:p>
        </w:tc>
      </w:tr>
    </w:tbl>
    <w:p w:rsidR="001E56F1" w:rsidRPr="00434036" w:rsidRDefault="001E56F1" w:rsidP="001E56F1">
      <w:pPr>
        <w:rPr>
          <w:sz w:val="24"/>
          <w:szCs w:val="24"/>
          <w:lang w:val="ru-RU"/>
        </w:rPr>
        <w:sectPr w:rsidR="001E56F1" w:rsidRPr="00434036" w:rsidSect="00520723">
          <w:type w:val="continuous"/>
          <w:pgSz w:w="11910" w:h="16840"/>
          <w:pgMar w:top="1134" w:right="850" w:bottom="1134" w:left="1701" w:header="0" w:footer="668" w:gutter="0"/>
          <w:cols w:space="720"/>
        </w:sectPr>
      </w:pPr>
    </w:p>
    <w:tbl>
      <w:tblPr>
        <w:tblW w:w="9639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685"/>
        <w:gridCol w:w="1134"/>
        <w:gridCol w:w="1701"/>
      </w:tblGrid>
      <w:tr w:rsidR="001E56F1" w:rsidRPr="00FE0125" w:rsidTr="00953194">
        <w:trPr>
          <w:trHeight w:val="1632"/>
        </w:trPr>
        <w:tc>
          <w:tcPr>
            <w:tcW w:w="3119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62" w:right="2" w:hanging="35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lastRenderedPageBreak/>
              <w:t>Благоустройство</w:t>
            </w:r>
          </w:p>
          <w:p w:rsidR="001E56F1" w:rsidRPr="00434036" w:rsidRDefault="001E56F1" w:rsidP="0082511A">
            <w:pPr>
              <w:pStyle w:val="TableParagraph"/>
              <w:ind w:left="62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территории</w:t>
            </w:r>
          </w:p>
          <w:p w:rsidR="001E56F1" w:rsidRPr="00434036" w:rsidRDefault="001E56F1" w:rsidP="0082511A">
            <w:pPr>
              <w:pStyle w:val="TableParagraph"/>
              <w:ind w:left="62" w:right="888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pacing w:val="-1"/>
                <w:sz w:val="24"/>
                <w:szCs w:val="24"/>
                <w:lang w:val="ru-RU"/>
              </w:rPr>
              <w:t xml:space="preserve">Образовательного </w:t>
            </w:r>
            <w:r w:rsidRPr="00434036">
              <w:rPr>
                <w:rFonts w:eastAsia="Calibri"/>
                <w:sz w:val="24"/>
                <w:szCs w:val="24"/>
                <w:lang w:val="ru-RU"/>
              </w:rPr>
              <w:t xml:space="preserve">учреждения, закупка цветов, саженцев </w:t>
            </w:r>
          </w:p>
        </w:tc>
        <w:tc>
          <w:tcPr>
            <w:tcW w:w="3685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148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Организация сотрудничества работников Образовательного учреждения и родителей по благоустройству территории</w:t>
            </w:r>
          </w:p>
        </w:tc>
        <w:tc>
          <w:tcPr>
            <w:tcW w:w="1134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right="173"/>
              <w:jc w:val="right"/>
              <w:rPr>
                <w:rFonts w:eastAsia="Calibri"/>
                <w:sz w:val="24"/>
                <w:szCs w:val="24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7" w:right="9" w:firstLine="24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Родители воспитанников всех возрастных групп, педагоги</w:t>
            </w:r>
          </w:p>
        </w:tc>
      </w:tr>
      <w:tr w:rsidR="001E56F1" w:rsidRPr="00FE0125" w:rsidTr="00953194">
        <w:trPr>
          <w:trHeight w:val="1367"/>
        </w:trPr>
        <w:tc>
          <w:tcPr>
            <w:tcW w:w="3119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8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Родительское собрание онлайн</w:t>
            </w:r>
          </w:p>
          <w:p w:rsidR="001E56F1" w:rsidRPr="00434036" w:rsidRDefault="001E56F1" w:rsidP="0082511A">
            <w:pPr>
              <w:pStyle w:val="TableParagraph"/>
              <w:ind w:left="28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«У порога школы»</w:t>
            </w:r>
          </w:p>
        </w:tc>
        <w:tc>
          <w:tcPr>
            <w:tcW w:w="3685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148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Формирование представлений родителей об уровне готовности детей к обучению в школе.</w:t>
            </w:r>
          </w:p>
        </w:tc>
        <w:tc>
          <w:tcPr>
            <w:tcW w:w="1134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right="173"/>
              <w:jc w:val="right"/>
              <w:rPr>
                <w:rFonts w:eastAsia="Calibri"/>
                <w:sz w:val="24"/>
                <w:szCs w:val="24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7" w:right="75" w:firstLine="24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Родители детей подготовитель</w:t>
            </w:r>
          </w:p>
          <w:p w:rsidR="001E56F1" w:rsidRPr="00434036" w:rsidRDefault="001E56F1" w:rsidP="0082511A">
            <w:pPr>
              <w:pStyle w:val="TableParagraph"/>
              <w:ind w:left="27" w:right="65" w:firstLine="24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ной группы, педагоги</w:t>
            </w:r>
          </w:p>
        </w:tc>
      </w:tr>
      <w:tr w:rsidR="001E56F1" w:rsidRPr="00434036" w:rsidTr="00953194">
        <w:trPr>
          <w:trHeight w:val="1363"/>
        </w:trPr>
        <w:tc>
          <w:tcPr>
            <w:tcW w:w="3119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8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Анкетирование</w:t>
            </w:r>
          </w:p>
          <w:p w:rsidR="001E56F1" w:rsidRPr="00434036" w:rsidRDefault="001E56F1" w:rsidP="0082511A">
            <w:pPr>
              <w:pStyle w:val="TableParagraph"/>
              <w:ind w:left="62" w:hanging="35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«Удовлетворенность</w:t>
            </w:r>
          </w:p>
          <w:p w:rsidR="001E56F1" w:rsidRPr="00434036" w:rsidRDefault="001E56F1" w:rsidP="0082511A">
            <w:pPr>
              <w:pStyle w:val="TableParagraph"/>
              <w:ind w:left="62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качеством оказания образовательных услуг»</w:t>
            </w:r>
          </w:p>
        </w:tc>
        <w:tc>
          <w:tcPr>
            <w:tcW w:w="3685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148" w:right="64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Осуществление независимой оценки качества образовательной деятельности организации.</w:t>
            </w:r>
          </w:p>
        </w:tc>
        <w:tc>
          <w:tcPr>
            <w:tcW w:w="1134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301"/>
              <w:rPr>
                <w:rFonts w:eastAsia="Calibri"/>
                <w:sz w:val="24"/>
                <w:szCs w:val="24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7" w:right="198" w:firstLine="24"/>
              <w:rPr>
                <w:rFonts w:eastAsia="Calibri"/>
                <w:sz w:val="24"/>
                <w:szCs w:val="24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</w:rPr>
              <w:t>Родителивсехвозрастныхгрупп</w:t>
            </w:r>
            <w:proofErr w:type="spellEnd"/>
          </w:p>
        </w:tc>
      </w:tr>
      <w:tr w:rsidR="001E56F1" w:rsidRPr="00434036" w:rsidTr="00953194">
        <w:trPr>
          <w:trHeight w:val="1636"/>
        </w:trPr>
        <w:tc>
          <w:tcPr>
            <w:tcW w:w="3119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8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Видео открытка</w:t>
            </w:r>
          </w:p>
          <w:p w:rsidR="001E56F1" w:rsidRPr="00434036" w:rsidRDefault="001E56F1" w:rsidP="0082511A">
            <w:pPr>
              <w:pStyle w:val="TableParagraph"/>
              <w:ind w:left="62" w:right="467" w:hanging="35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«До свиданья Детский сад!»</w:t>
            </w:r>
          </w:p>
        </w:tc>
        <w:tc>
          <w:tcPr>
            <w:tcW w:w="3685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148" w:right="289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Формирование положительных взаимоотношений участников образовательных отношений</w:t>
            </w:r>
          </w:p>
        </w:tc>
        <w:tc>
          <w:tcPr>
            <w:tcW w:w="1134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301"/>
              <w:rPr>
                <w:rFonts w:eastAsia="Calibri"/>
                <w:sz w:val="24"/>
                <w:szCs w:val="24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7" w:right="67" w:firstLine="24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 xml:space="preserve">Родители воспитанников </w:t>
            </w:r>
            <w:proofErr w:type="spellStart"/>
            <w:proofErr w:type="gramStart"/>
            <w:r w:rsidRPr="00434036">
              <w:rPr>
                <w:rFonts w:eastAsia="Calibri"/>
                <w:sz w:val="24"/>
                <w:szCs w:val="24"/>
                <w:lang w:val="ru-RU"/>
              </w:rPr>
              <w:t>подготовительн</w:t>
            </w:r>
            <w:proofErr w:type="spellEnd"/>
            <w:r w:rsidRPr="00434036">
              <w:rPr>
                <w:rFonts w:eastAsia="Calibri"/>
                <w:sz w:val="24"/>
                <w:szCs w:val="24"/>
                <w:lang w:val="ru-RU"/>
              </w:rPr>
              <w:t xml:space="preserve"> ой</w:t>
            </w:r>
            <w:proofErr w:type="gramEnd"/>
            <w:r w:rsidRPr="00434036">
              <w:rPr>
                <w:rFonts w:eastAsia="Calibri"/>
                <w:sz w:val="24"/>
                <w:szCs w:val="24"/>
                <w:lang w:val="ru-RU"/>
              </w:rPr>
              <w:t xml:space="preserve"> группы,</w:t>
            </w:r>
          </w:p>
          <w:p w:rsidR="001E56F1" w:rsidRPr="00434036" w:rsidRDefault="001E56F1" w:rsidP="0082511A">
            <w:pPr>
              <w:pStyle w:val="TableParagraph"/>
              <w:ind w:left="27"/>
              <w:rPr>
                <w:rFonts w:eastAsia="Calibri"/>
                <w:sz w:val="24"/>
                <w:szCs w:val="24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</w:rPr>
              <w:t>педагоги</w:t>
            </w:r>
            <w:proofErr w:type="spellEnd"/>
          </w:p>
        </w:tc>
      </w:tr>
      <w:tr w:rsidR="001E56F1" w:rsidRPr="00434036" w:rsidTr="00953194">
        <w:trPr>
          <w:trHeight w:val="1637"/>
        </w:trPr>
        <w:tc>
          <w:tcPr>
            <w:tcW w:w="3119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8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Родительские собрания онлайн</w:t>
            </w:r>
          </w:p>
          <w:p w:rsidR="001E56F1" w:rsidRPr="00434036" w:rsidRDefault="001E56F1" w:rsidP="0082511A">
            <w:pPr>
              <w:pStyle w:val="TableParagraph"/>
              <w:ind w:left="28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«Наши успехи»</w:t>
            </w:r>
          </w:p>
        </w:tc>
        <w:tc>
          <w:tcPr>
            <w:tcW w:w="3685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148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Подведение итогов образовательной деятельности за учебный год</w:t>
            </w:r>
          </w:p>
        </w:tc>
        <w:tc>
          <w:tcPr>
            <w:tcW w:w="1134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301"/>
              <w:rPr>
                <w:rFonts w:eastAsia="Calibri"/>
                <w:sz w:val="24"/>
                <w:szCs w:val="24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7" w:right="9" w:firstLine="24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 xml:space="preserve">Родители воспитанников всех возрастных </w:t>
            </w:r>
            <w:proofErr w:type="spellStart"/>
            <w:r w:rsidRPr="00434036">
              <w:rPr>
                <w:rFonts w:eastAsia="Calibri"/>
                <w:sz w:val="24"/>
                <w:szCs w:val="24"/>
                <w:lang w:val="ru-RU"/>
              </w:rPr>
              <w:t>групп</w:t>
            </w:r>
            <w:proofErr w:type="gramStart"/>
            <w:r w:rsidRPr="00434036">
              <w:rPr>
                <w:rFonts w:eastAsia="Calibri"/>
                <w:sz w:val="24"/>
                <w:szCs w:val="24"/>
                <w:lang w:val="ru-RU"/>
              </w:rPr>
              <w:t>,</w:t>
            </w:r>
            <w:r w:rsidRPr="00434036">
              <w:rPr>
                <w:rFonts w:eastAsia="Calibri"/>
                <w:spacing w:val="-3"/>
                <w:sz w:val="24"/>
                <w:szCs w:val="24"/>
                <w:lang w:val="ru-RU"/>
              </w:rPr>
              <w:t>п</w:t>
            </w:r>
            <w:proofErr w:type="gramEnd"/>
            <w:r w:rsidRPr="00434036">
              <w:rPr>
                <w:rFonts w:eastAsia="Calibri"/>
                <w:spacing w:val="-3"/>
                <w:sz w:val="24"/>
                <w:szCs w:val="24"/>
                <w:lang w:val="ru-RU"/>
              </w:rPr>
              <w:t>едагоги</w:t>
            </w:r>
            <w:proofErr w:type="spellEnd"/>
            <w:r w:rsidRPr="00434036">
              <w:rPr>
                <w:rFonts w:eastAsia="Calibri"/>
                <w:spacing w:val="-3"/>
                <w:sz w:val="24"/>
                <w:szCs w:val="24"/>
                <w:lang w:val="ru-RU"/>
              </w:rPr>
              <w:t>,</w:t>
            </w:r>
          </w:p>
          <w:p w:rsidR="001E56F1" w:rsidRPr="00434036" w:rsidRDefault="001E56F1" w:rsidP="0082511A">
            <w:pPr>
              <w:pStyle w:val="TableParagraph"/>
              <w:ind w:left="27"/>
              <w:rPr>
                <w:rFonts w:eastAsia="Calibri"/>
                <w:sz w:val="24"/>
                <w:szCs w:val="24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1E56F1" w:rsidRPr="00FE0125" w:rsidTr="00953194">
        <w:trPr>
          <w:trHeight w:val="1363"/>
        </w:trPr>
        <w:tc>
          <w:tcPr>
            <w:tcW w:w="3119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8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Консультации (по ПДД)</w:t>
            </w:r>
          </w:p>
          <w:p w:rsidR="001E56F1" w:rsidRPr="00434036" w:rsidRDefault="001E56F1" w:rsidP="0082511A">
            <w:pPr>
              <w:pStyle w:val="TableParagraph"/>
              <w:ind w:left="62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«Папа купил велосипед»,</w:t>
            </w:r>
          </w:p>
          <w:p w:rsidR="001E56F1" w:rsidRPr="00434036" w:rsidRDefault="001E56F1" w:rsidP="0082511A">
            <w:pPr>
              <w:pStyle w:val="TableParagraph"/>
              <w:ind w:left="62"/>
              <w:rPr>
                <w:rFonts w:eastAsia="Calibri"/>
                <w:sz w:val="24"/>
                <w:szCs w:val="24"/>
              </w:rPr>
            </w:pPr>
            <w:r w:rsidRPr="00434036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434036">
              <w:rPr>
                <w:rFonts w:eastAsia="Calibri"/>
                <w:sz w:val="24"/>
                <w:szCs w:val="24"/>
              </w:rPr>
              <w:t>Зарукусребенком</w:t>
            </w:r>
            <w:proofErr w:type="spellEnd"/>
            <w:r w:rsidRPr="00434036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148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 xml:space="preserve">Формирование ответственного отношения родителей к охране жизни и </w:t>
            </w:r>
            <w:proofErr w:type="spellStart"/>
            <w:r w:rsidRPr="00434036">
              <w:rPr>
                <w:rFonts w:eastAsia="Calibri"/>
                <w:sz w:val="24"/>
                <w:szCs w:val="24"/>
                <w:lang w:val="ru-RU"/>
              </w:rPr>
              <w:t>здоровьядетей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301"/>
              <w:rPr>
                <w:rFonts w:eastAsia="Calibri"/>
                <w:sz w:val="24"/>
                <w:szCs w:val="24"/>
              </w:rPr>
            </w:pPr>
            <w:proofErr w:type="spellStart"/>
            <w:r w:rsidRPr="00434036">
              <w:rPr>
                <w:rFonts w:eastAsia="Calibri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7" w:right="9" w:firstLine="24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Родители воспитанников всех возрастных групп, педагоги</w:t>
            </w:r>
          </w:p>
        </w:tc>
      </w:tr>
      <w:tr w:rsidR="001E56F1" w:rsidRPr="00FE0125" w:rsidTr="00953194">
        <w:trPr>
          <w:trHeight w:val="1974"/>
        </w:trPr>
        <w:tc>
          <w:tcPr>
            <w:tcW w:w="3119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62" w:right="171" w:hanging="35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lastRenderedPageBreak/>
              <w:t>Консультации по вопросам развития, образования, сохранения и укрепления здоровья воспитанников</w:t>
            </w:r>
          </w:p>
        </w:tc>
        <w:tc>
          <w:tcPr>
            <w:tcW w:w="3685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148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Обеспечение педагогической поддержки семьи и повышение компетентности родителей (законных представителей) в вопросах развития, образования, охраны и укрепления здоровья</w:t>
            </w:r>
          </w:p>
          <w:p w:rsidR="001E56F1" w:rsidRPr="00434036" w:rsidRDefault="001E56F1" w:rsidP="0082511A">
            <w:pPr>
              <w:pStyle w:val="TableParagraph"/>
              <w:ind w:left="148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434036">
              <w:rPr>
                <w:rFonts w:eastAsia="Calibri"/>
                <w:sz w:val="24"/>
                <w:szCs w:val="24"/>
              </w:rPr>
              <w:t>детей</w:t>
            </w:r>
            <w:proofErr w:type="spellEnd"/>
            <w:proofErr w:type="gramEnd"/>
            <w:r w:rsidRPr="0043403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315" w:right="16" w:hanging="303"/>
              <w:rPr>
                <w:rFonts w:eastAsia="Calibri"/>
                <w:sz w:val="24"/>
                <w:szCs w:val="24"/>
              </w:rPr>
            </w:pPr>
            <w:r w:rsidRPr="00434036">
              <w:rPr>
                <w:rFonts w:eastAsia="Calibri"/>
                <w:sz w:val="24"/>
                <w:szCs w:val="24"/>
              </w:rPr>
              <w:t xml:space="preserve">В </w:t>
            </w:r>
            <w:proofErr w:type="spellStart"/>
            <w:r w:rsidRPr="00434036">
              <w:rPr>
                <w:rFonts w:eastAsia="Calibri"/>
                <w:sz w:val="24"/>
                <w:szCs w:val="24"/>
              </w:rPr>
              <w:t>течениегода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E56F1" w:rsidRPr="00434036" w:rsidRDefault="001E56F1" w:rsidP="0082511A">
            <w:pPr>
              <w:pStyle w:val="TableParagraph"/>
              <w:ind w:left="27" w:right="7" w:firstLine="24"/>
              <w:rPr>
                <w:rFonts w:eastAsia="Calibri"/>
                <w:sz w:val="24"/>
                <w:szCs w:val="24"/>
                <w:lang w:val="ru-RU"/>
              </w:rPr>
            </w:pPr>
            <w:r w:rsidRPr="00434036">
              <w:rPr>
                <w:rFonts w:eastAsia="Calibri"/>
                <w:sz w:val="24"/>
                <w:szCs w:val="24"/>
                <w:lang w:val="ru-RU"/>
              </w:rPr>
              <w:t>Родители воспитанников всех возрастных групп, педагоги, администрация</w:t>
            </w:r>
          </w:p>
        </w:tc>
      </w:tr>
    </w:tbl>
    <w:p w:rsidR="001E56F1" w:rsidRPr="00434036" w:rsidRDefault="001E56F1" w:rsidP="001E56F1">
      <w:pPr>
        <w:rPr>
          <w:sz w:val="24"/>
          <w:szCs w:val="24"/>
          <w:lang w:val="ru-RU"/>
        </w:rPr>
        <w:sectPr w:rsidR="001E56F1" w:rsidRPr="00434036" w:rsidSect="00520723">
          <w:type w:val="continuous"/>
          <w:pgSz w:w="11910" w:h="16840"/>
          <w:pgMar w:top="1134" w:right="850" w:bottom="1134" w:left="1701" w:header="0" w:footer="668" w:gutter="0"/>
          <w:cols w:space="720"/>
        </w:sectPr>
      </w:pPr>
    </w:p>
    <w:p w:rsidR="007B5327" w:rsidRPr="00434036" w:rsidRDefault="007B5327" w:rsidP="00287667">
      <w:pPr>
        <w:tabs>
          <w:tab w:val="left" w:pos="798"/>
          <w:tab w:val="left" w:pos="799"/>
          <w:tab w:val="left" w:pos="4442"/>
          <w:tab w:val="left" w:pos="6249"/>
          <w:tab w:val="left" w:pos="8063"/>
        </w:tabs>
        <w:spacing w:before="50"/>
        <w:ind w:right="109"/>
        <w:jc w:val="both"/>
        <w:rPr>
          <w:sz w:val="24"/>
          <w:szCs w:val="24"/>
          <w:lang w:val="ru-RU"/>
        </w:rPr>
      </w:pPr>
    </w:p>
    <w:sectPr w:rsidR="007B5327" w:rsidRPr="00434036" w:rsidSect="00520723">
      <w:footerReference w:type="default" r:id="rId10"/>
      <w:pgSz w:w="11900" w:h="16850"/>
      <w:pgMar w:top="1134" w:right="850" w:bottom="1134" w:left="1701" w:header="0" w:footer="45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E0F" w:rsidRDefault="006F2E0F">
      <w:r>
        <w:separator/>
      </w:r>
    </w:p>
  </w:endnote>
  <w:endnote w:type="continuationSeparator" w:id="0">
    <w:p w:rsidR="006F2E0F" w:rsidRDefault="006F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9730"/>
      <w:docPartObj>
        <w:docPartGallery w:val="Page Numbers (Bottom of Page)"/>
        <w:docPartUnique/>
      </w:docPartObj>
    </w:sdtPr>
    <w:sdtEndPr/>
    <w:sdtContent>
      <w:p w:rsidR="00276248" w:rsidRDefault="0027624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1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6248" w:rsidRDefault="0027624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383137"/>
      <w:docPartObj>
        <w:docPartGallery w:val="Page Numbers (Bottom of Page)"/>
        <w:docPartUnique/>
      </w:docPartObj>
    </w:sdtPr>
    <w:sdtEndPr/>
    <w:sdtContent>
      <w:p w:rsidR="00276248" w:rsidRDefault="0027624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125" w:rsidRPr="00FE0125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276248" w:rsidRDefault="002762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E0F" w:rsidRDefault="006F2E0F">
      <w:r>
        <w:separator/>
      </w:r>
    </w:p>
  </w:footnote>
  <w:footnote w:type="continuationSeparator" w:id="0">
    <w:p w:rsidR="006F2E0F" w:rsidRDefault="006F2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39C4"/>
    <w:multiLevelType w:val="multilevel"/>
    <w:tmpl w:val="8C88D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34B3B"/>
    <w:multiLevelType w:val="multilevel"/>
    <w:tmpl w:val="97147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2030B"/>
    <w:multiLevelType w:val="multilevel"/>
    <w:tmpl w:val="FC14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065F8"/>
    <w:multiLevelType w:val="multilevel"/>
    <w:tmpl w:val="6468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86B61"/>
    <w:multiLevelType w:val="multilevel"/>
    <w:tmpl w:val="673C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F702D"/>
    <w:multiLevelType w:val="hybridMultilevel"/>
    <w:tmpl w:val="B1F2FF1A"/>
    <w:lvl w:ilvl="0" w:tplc="6444EBEE">
      <w:start w:val="1"/>
      <w:numFmt w:val="bullet"/>
      <w:lvlText w:val="-"/>
      <w:lvlJc w:val="left"/>
      <w:pPr>
        <w:tabs>
          <w:tab w:val="num" w:pos="538"/>
        </w:tabs>
        <w:ind w:left="53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4385E"/>
    <w:multiLevelType w:val="multilevel"/>
    <w:tmpl w:val="78C45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E2303D"/>
    <w:multiLevelType w:val="hybridMultilevel"/>
    <w:tmpl w:val="C66E01C0"/>
    <w:lvl w:ilvl="0" w:tplc="9198D992">
      <w:numFmt w:val="bullet"/>
      <w:lvlText w:val="–"/>
      <w:lvlJc w:val="left"/>
      <w:pPr>
        <w:ind w:left="861" w:hanging="315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30DE4444">
      <w:numFmt w:val="bullet"/>
      <w:lvlText w:val="•"/>
      <w:lvlJc w:val="left"/>
      <w:pPr>
        <w:ind w:left="1326" w:hanging="315"/>
      </w:pPr>
      <w:rPr>
        <w:rFonts w:hint="default"/>
        <w:lang w:val="ru-RU" w:eastAsia="en-US" w:bidi="ar-SA"/>
      </w:rPr>
    </w:lvl>
    <w:lvl w:ilvl="2" w:tplc="5F56CBA8">
      <w:numFmt w:val="bullet"/>
      <w:lvlText w:val="•"/>
      <w:lvlJc w:val="left"/>
      <w:pPr>
        <w:ind w:left="1792" w:hanging="315"/>
      </w:pPr>
      <w:rPr>
        <w:rFonts w:hint="default"/>
        <w:lang w:val="ru-RU" w:eastAsia="en-US" w:bidi="ar-SA"/>
      </w:rPr>
    </w:lvl>
    <w:lvl w:ilvl="3" w:tplc="A7D04482">
      <w:numFmt w:val="bullet"/>
      <w:lvlText w:val="•"/>
      <w:lvlJc w:val="left"/>
      <w:pPr>
        <w:ind w:left="2258" w:hanging="315"/>
      </w:pPr>
      <w:rPr>
        <w:rFonts w:hint="default"/>
        <w:lang w:val="ru-RU" w:eastAsia="en-US" w:bidi="ar-SA"/>
      </w:rPr>
    </w:lvl>
    <w:lvl w:ilvl="4" w:tplc="C35A0340">
      <w:numFmt w:val="bullet"/>
      <w:lvlText w:val="•"/>
      <w:lvlJc w:val="left"/>
      <w:pPr>
        <w:ind w:left="2724" w:hanging="315"/>
      </w:pPr>
      <w:rPr>
        <w:rFonts w:hint="default"/>
        <w:lang w:val="ru-RU" w:eastAsia="en-US" w:bidi="ar-SA"/>
      </w:rPr>
    </w:lvl>
    <w:lvl w:ilvl="5" w:tplc="1660B6C2">
      <w:numFmt w:val="bullet"/>
      <w:lvlText w:val="•"/>
      <w:lvlJc w:val="left"/>
      <w:pPr>
        <w:ind w:left="3190" w:hanging="315"/>
      </w:pPr>
      <w:rPr>
        <w:rFonts w:hint="default"/>
        <w:lang w:val="ru-RU" w:eastAsia="en-US" w:bidi="ar-SA"/>
      </w:rPr>
    </w:lvl>
    <w:lvl w:ilvl="6" w:tplc="C48A73EA">
      <w:numFmt w:val="bullet"/>
      <w:lvlText w:val="•"/>
      <w:lvlJc w:val="left"/>
      <w:pPr>
        <w:ind w:left="3656" w:hanging="315"/>
      </w:pPr>
      <w:rPr>
        <w:rFonts w:hint="default"/>
        <w:lang w:val="ru-RU" w:eastAsia="en-US" w:bidi="ar-SA"/>
      </w:rPr>
    </w:lvl>
    <w:lvl w:ilvl="7" w:tplc="5662619C">
      <w:numFmt w:val="bullet"/>
      <w:lvlText w:val="•"/>
      <w:lvlJc w:val="left"/>
      <w:pPr>
        <w:ind w:left="4122" w:hanging="315"/>
      </w:pPr>
      <w:rPr>
        <w:rFonts w:hint="default"/>
        <w:lang w:val="ru-RU" w:eastAsia="en-US" w:bidi="ar-SA"/>
      </w:rPr>
    </w:lvl>
    <w:lvl w:ilvl="8" w:tplc="FD02BA54">
      <w:numFmt w:val="bullet"/>
      <w:lvlText w:val="•"/>
      <w:lvlJc w:val="left"/>
      <w:pPr>
        <w:ind w:left="4588" w:hanging="315"/>
      </w:pPr>
      <w:rPr>
        <w:rFonts w:hint="default"/>
        <w:lang w:val="ru-RU" w:eastAsia="en-US" w:bidi="ar-SA"/>
      </w:rPr>
    </w:lvl>
  </w:abstractNum>
  <w:abstractNum w:abstractNumId="8">
    <w:nsid w:val="28660AB7"/>
    <w:multiLevelType w:val="multilevel"/>
    <w:tmpl w:val="7190F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B0D8A"/>
    <w:multiLevelType w:val="multilevel"/>
    <w:tmpl w:val="4786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F527F7"/>
    <w:multiLevelType w:val="hybridMultilevel"/>
    <w:tmpl w:val="CF080FA2"/>
    <w:lvl w:ilvl="0" w:tplc="21F61D8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96B6DBA"/>
    <w:multiLevelType w:val="hybridMultilevel"/>
    <w:tmpl w:val="6BD08D3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BE865C8"/>
    <w:multiLevelType w:val="multilevel"/>
    <w:tmpl w:val="DE26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10423F"/>
    <w:multiLevelType w:val="multilevel"/>
    <w:tmpl w:val="484E6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6D33ED"/>
    <w:multiLevelType w:val="hybridMultilevel"/>
    <w:tmpl w:val="7A406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60982"/>
    <w:multiLevelType w:val="multilevel"/>
    <w:tmpl w:val="EFAC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891D65"/>
    <w:multiLevelType w:val="multilevel"/>
    <w:tmpl w:val="D4069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B123BA"/>
    <w:multiLevelType w:val="multilevel"/>
    <w:tmpl w:val="C06A2018"/>
    <w:lvl w:ilvl="0">
      <w:start w:val="1"/>
      <w:numFmt w:val="decimal"/>
      <w:lvlText w:val="%1"/>
      <w:lvlJc w:val="left"/>
      <w:pPr>
        <w:ind w:left="816" w:hanging="64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6" w:hanging="64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816" w:hanging="6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3">
      <w:numFmt w:val="bullet"/>
      <w:lvlText w:val="•"/>
      <w:lvlJc w:val="left"/>
      <w:pPr>
        <w:ind w:left="3335" w:hanging="646"/>
      </w:pPr>
      <w:rPr>
        <w:rFonts w:hint="default"/>
      </w:rPr>
    </w:lvl>
    <w:lvl w:ilvl="4">
      <w:numFmt w:val="bullet"/>
      <w:lvlText w:val="•"/>
      <w:lvlJc w:val="left"/>
      <w:pPr>
        <w:ind w:left="4174" w:hanging="646"/>
      </w:pPr>
      <w:rPr>
        <w:rFonts w:hint="default"/>
      </w:rPr>
    </w:lvl>
    <w:lvl w:ilvl="5">
      <w:numFmt w:val="bullet"/>
      <w:lvlText w:val="•"/>
      <w:lvlJc w:val="left"/>
      <w:pPr>
        <w:ind w:left="5013" w:hanging="646"/>
      </w:pPr>
      <w:rPr>
        <w:rFonts w:hint="default"/>
      </w:rPr>
    </w:lvl>
    <w:lvl w:ilvl="6">
      <w:numFmt w:val="bullet"/>
      <w:lvlText w:val="•"/>
      <w:lvlJc w:val="left"/>
      <w:pPr>
        <w:ind w:left="5851" w:hanging="646"/>
      </w:pPr>
      <w:rPr>
        <w:rFonts w:hint="default"/>
      </w:rPr>
    </w:lvl>
    <w:lvl w:ilvl="7">
      <w:numFmt w:val="bullet"/>
      <w:lvlText w:val="•"/>
      <w:lvlJc w:val="left"/>
      <w:pPr>
        <w:ind w:left="6690" w:hanging="646"/>
      </w:pPr>
      <w:rPr>
        <w:rFonts w:hint="default"/>
      </w:rPr>
    </w:lvl>
    <w:lvl w:ilvl="8">
      <w:numFmt w:val="bullet"/>
      <w:lvlText w:val="•"/>
      <w:lvlJc w:val="left"/>
      <w:pPr>
        <w:ind w:left="7528" w:hanging="646"/>
      </w:pPr>
      <w:rPr>
        <w:rFonts w:hint="default"/>
      </w:rPr>
    </w:lvl>
  </w:abstractNum>
  <w:abstractNum w:abstractNumId="19">
    <w:nsid w:val="4F831804"/>
    <w:multiLevelType w:val="multilevel"/>
    <w:tmpl w:val="1D1AE3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1753AB0"/>
    <w:multiLevelType w:val="multilevel"/>
    <w:tmpl w:val="480671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61E7F69"/>
    <w:multiLevelType w:val="multilevel"/>
    <w:tmpl w:val="61BA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0117A4"/>
    <w:multiLevelType w:val="multilevel"/>
    <w:tmpl w:val="33C6A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A175D5"/>
    <w:multiLevelType w:val="hybridMultilevel"/>
    <w:tmpl w:val="9A845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24E82"/>
    <w:multiLevelType w:val="multilevel"/>
    <w:tmpl w:val="3702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A26EAC"/>
    <w:multiLevelType w:val="hybridMultilevel"/>
    <w:tmpl w:val="050E53AE"/>
    <w:lvl w:ilvl="0" w:tplc="B560BBB6">
      <w:numFmt w:val="bullet"/>
      <w:lvlText w:val="—"/>
      <w:lvlJc w:val="left"/>
      <w:pPr>
        <w:ind w:left="564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2"/>
        <w:szCs w:val="22"/>
        <w:lang w:val="ru-RU" w:eastAsia="en-US" w:bidi="ar-SA"/>
      </w:rPr>
    </w:lvl>
    <w:lvl w:ilvl="1" w:tplc="E4761D64">
      <w:numFmt w:val="bullet"/>
      <w:lvlText w:val="•"/>
      <w:lvlJc w:val="left"/>
      <w:pPr>
        <w:ind w:left="1293" w:hanging="341"/>
      </w:pPr>
      <w:rPr>
        <w:rFonts w:hint="default"/>
        <w:lang w:val="ru-RU" w:eastAsia="en-US" w:bidi="ar-SA"/>
      </w:rPr>
    </w:lvl>
    <w:lvl w:ilvl="2" w:tplc="D8C4777C">
      <w:numFmt w:val="bullet"/>
      <w:lvlText w:val="•"/>
      <w:lvlJc w:val="left"/>
      <w:pPr>
        <w:ind w:left="2026" w:hanging="341"/>
      </w:pPr>
      <w:rPr>
        <w:rFonts w:hint="default"/>
        <w:lang w:val="ru-RU" w:eastAsia="en-US" w:bidi="ar-SA"/>
      </w:rPr>
    </w:lvl>
    <w:lvl w:ilvl="3" w:tplc="3516F744">
      <w:numFmt w:val="bullet"/>
      <w:lvlText w:val="•"/>
      <w:lvlJc w:val="left"/>
      <w:pPr>
        <w:ind w:left="2760" w:hanging="341"/>
      </w:pPr>
      <w:rPr>
        <w:rFonts w:hint="default"/>
        <w:lang w:val="ru-RU" w:eastAsia="en-US" w:bidi="ar-SA"/>
      </w:rPr>
    </w:lvl>
    <w:lvl w:ilvl="4" w:tplc="A118A62A">
      <w:numFmt w:val="bullet"/>
      <w:lvlText w:val="•"/>
      <w:lvlJc w:val="left"/>
      <w:pPr>
        <w:ind w:left="3493" w:hanging="341"/>
      </w:pPr>
      <w:rPr>
        <w:rFonts w:hint="default"/>
        <w:lang w:val="ru-RU" w:eastAsia="en-US" w:bidi="ar-SA"/>
      </w:rPr>
    </w:lvl>
    <w:lvl w:ilvl="5" w:tplc="043A6F66">
      <w:numFmt w:val="bullet"/>
      <w:lvlText w:val="•"/>
      <w:lvlJc w:val="left"/>
      <w:pPr>
        <w:ind w:left="4226" w:hanging="341"/>
      </w:pPr>
      <w:rPr>
        <w:rFonts w:hint="default"/>
        <w:lang w:val="ru-RU" w:eastAsia="en-US" w:bidi="ar-SA"/>
      </w:rPr>
    </w:lvl>
    <w:lvl w:ilvl="6" w:tplc="2FF0856E">
      <w:numFmt w:val="bullet"/>
      <w:lvlText w:val="•"/>
      <w:lvlJc w:val="left"/>
      <w:pPr>
        <w:ind w:left="4960" w:hanging="341"/>
      </w:pPr>
      <w:rPr>
        <w:rFonts w:hint="default"/>
        <w:lang w:val="ru-RU" w:eastAsia="en-US" w:bidi="ar-SA"/>
      </w:rPr>
    </w:lvl>
    <w:lvl w:ilvl="7" w:tplc="49FEE4F8">
      <w:numFmt w:val="bullet"/>
      <w:lvlText w:val="•"/>
      <w:lvlJc w:val="left"/>
      <w:pPr>
        <w:ind w:left="5693" w:hanging="341"/>
      </w:pPr>
      <w:rPr>
        <w:rFonts w:hint="default"/>
        <w:lang w:val="ru-RU" w:eastAsia="en-US" w:bidi="ar-SA"/>
      </w:rPr>
    </w:lvl>
    <w:lvl w:ilvl="8" w:tplc="9236B88C">
      <w:numFmt w:val="bullet"/>
      <w:lvlText w:val="•"/>
      <w:lvlJc w:val="left"/>
      <w:pPr>
        <w:ind w:left="6427" w:hanging="341"/>
      </w:pPr>
      <w:rPr>
        <w:rFonts w:hint="default"/>
        <w:lang w:val="ru-RU" w:eastAsia="en-US" w:bidi="ar-SA"/>
      </w:rPr>
    </w:lvl>
  </w:abstractNum>
  <w:abstractNum w:abstractNumId="26">
    <w:nsid w:val="60ED36F1"/>
    <w:multiLevelType w:val="hybridMultilevel"/>
    <w:tmpl w:val="D456677A"/>
    <w:lvl w:ilvl="0" w:tplc="444C986E">
      <w:numFmt w:val="bullet"/>
      <w:lvlText w:val="–"/>
      <w:lvlJc w:val="left"/>
      <w:pPr>
        <w:ind w:left="861" w:hanging="315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1C46EE08">
      <w:numFmt w:val="bullet"/>
      <w:lvlText w:val="•"/>
      <w:lvlJc w:val="left"/>
      <w:pPr>
        <w:ind w:left="1340" w:hanging="315"/>
      </w:pPr>
      <w:rPr>
        <w:rFonts w:hint="default"/>
        <w:lang w:val="ru-RU" w:eastAsia="en-US" w:bidi="ar-SA"/>
      </w:rPr>
    </w:lvl>
    <w:lvl w:ilvl="2" w:tplc="570CB78E">
      <w:numFmt w:val="bullet"/>
      <w:lvlText w:val="•"/>
      <w:lvlJc w:val="left"/>
      <w:pPr>
        <w:ind w:left="1820" w:hanging="315"/>
      </w:pPr>
      <w:rPr>
        <w:rFonts w:hint="default"/>
        <w:lang w:val="ru-RU" w:eastAsia="en-US" w:bidi="ar-SA"/>
      </w:rPr>
    </w:lvl>
    <w:lvl w:ilvl="3" w:tplc="4DB2F89E">
      <w:numFmt w:val="bullet"/>
      <w:lvlText w:val="•"/>
      <w:lvlJc w:val="left"/>
      <w:pPr>
        <w:ind w:left="2300" w:hanging="315"/>
      </w:pPr>
      <w:rPr>
        <w:rFonts w:hint="default"/>
        <w:lang w:val="ru-RU" w:eastAsia="en-US" w:bidi="ar-SA"/>
      </w:rPr>
    </w:lvl>
    <w:lvl w:ilvl="4" w:tplc="71289732">
      <w:numFmt w:val="bullet"/>
      <w:lvlText w:val="•"/>
      <w:lvlJc w:val="left"/>
      <w:pPr>
        <w:ind w:left="2780" w:hanging="315"/>
      </w:pPr>
      <w:rPr>
        <w:rFonts w:hint="default"/>
        <w:lang w:val="ru-RU" w:eastAsia="en-US" w:bidi="ar-SA"/>
      </w:rPr>
    </w:lvl>
    <w:lvl w:ilvl="5" w:tplc="E19E1FD0">
      <w:numFmt w:val="bullet"/>
      <w:lvlText w:val="•"/>
      <w:lvlJc w:val="left"/>
      <w:pPr>
        <w:ind w:left="3261" w:hanging="315"/>
      </w:pPr>
      <w:rPr>
        <w:rFonts w:hint="default"/>
        <w:lang w:val="ru-RU" w:eastAsia="en-US" w:bidi="ar-SA"/>
      </w:rPr>
    </w:lvl>
    <w:lvl w:ilvl="6" w:tplc="D714BC7A">
      <w:numFmt w:val="bullet"/>
      <w:lvlText w:val="•"/>
      <w:lvlJc w:val="left"/>
      <w:pPr>
        <w:ind w:left="3741" w:hanging="315"/>
      </w:pPr>
      <w:rPr>
        <w:rFonts w:hint="default"/>
        <w:lang w:val="ru-RU" w:eastAsia="en-US" w:bidi="ar-SA"/>
      </w:rPr>
    </w:lvl>
    <w:lvl w:ilvl="7" w:tplc="43DEF2F0">
      <w:numFmt w:val="bullet"/>
      <w:lvlText w:val="•"/>
      <w:lvlJc w:val="left"/>
      <w:pPr>
        <w:ind w:left="4221" w:hanging="315"/>
      </w:pPr>
      <w:rPr>
        <w:rFonts w:hint="default"/>
        <w:lang w:val="ru-RU" w:eastAsia="en-US" w:bidi="ar-SA"/>
      </w:rPr>
    </w:lvl>
    <w:lvl w:ilvl="8" w:tplc="78A4AFE8">
      <w:numFmt w:val="bullet"/>
      <w:lvlText w:val="•"/>
      <w:lvlJc w:val="left"/>
      <w:pPr>
        <w:ind w:left="4701" w:hanging="315"/>
      </w:pPr>
      <w:rPr>
        <w:rFonts w:hint="default"/>
        <w:lang w:val="ru-RU" w:eastAsia="en-US" w:bidi="ar-SA"/>
      </w:rPr>
    </w:lvl>
  </w:abstractNum>
  <w:abstractNum w:abstractNumId="27">
    <w:nsid w:val="63480A62"/>
    <w:multiLevelType w:val="multilevel"/>
    <w:tmpl w:val="E732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265B77"/>
    <w:multiLevelType w:val="hybridMultilevel"/>
    <w:tmpl w:val="56D6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E204E3"/>
    <w:multiLevelType w:val="hybridMultilevel"/>
    <w:tmpl w:val="76785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620431"/>
    <w:multiLevelType w:val="multilevel"/>
    <w:tmpl w:val="ED92C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0F4377"/>
    <w:multiLevelType w:val="multilevel"/>
    <w:tmpl w:val="E3640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572F4D"/>
    <w:multiLevelType w:val="multilevel"/>
    <w:tmpl w:val="1C2E56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9CE1E6B"/>
    <w:multiLevelType w:val="multilevel"/>
    <w:tmpl w:val="70C8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8250AE"/>
    <w:multiLevelType w:val="hybridMultilevel"/>
    <w:tmpl w:val="D04ECD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7509B0"/>
    <w:multiLevelType w:val="multilevel"/>
    <w:tmpl w:val="951A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1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7"/>
  </w:num>
  <w:num w:numId="8">
    <w:abstractNumId w:val="11"/>
  </w:num>
  <w:num w:numId="9">
    <w:abstractNumId w:val="27"/>
  </w:num>
  <w:num w:numId="10">
    <w:abstractNumId w:val="28"/>
  </w:num>
  <w:num w:numId="11">
    <w:abstractNumId w:val="6"/>
  </w:num>
  <w:num w:numId="12">
    <w:abstractNumId w:val="31"/>
  </w:num>
  <w:num w:numId="13">
    <w:abstractNumId w:val="21"/>
  </w:num>
  <w:num w:numId="14">
    <w:abstractNumId w:val="17"/>
  </w:num>
  <w:num w:numId="15">
    <w:abstractNumId w:val="1"/>
  </w:num>
  <w:num w:numId="16">
    <w:abstractNumId w:val="3"/>
  </w:num>
  <w:num w:numId="17">
    <w:abstractNumId w:val="8"/>
  </w:num>
  <w:num w:numId="18">
    <w:abstractNumId w:val="16"/>
  </w:num>
  <w:num w:numId="19">
    <w:abstractNumId w:val="4"/>
  </w:num>
  <w:num w:numId="20">
    <w:abstractNumId w:val="22"/>
  </w:num>
  <w:num w:numId="21">
    <w:abstractNumId w:val="35"/>
  </w:num>
  <w:num w:numId="22">
    <w:abstractNumId w:val="33"/>
  </w:num>
  <w:num w:numId="23">
    <w:abstractNumId w:val="30"/>
  </w:num>
  <w:num w:numId="24">
    <w:abstractNumId w:val="0"/>
  </w:num>
  <w:num w:numId="25">
    <w:abstractNumId w:val="9"/>
  </w:num>
  <w:num w:numId="26">
    <w:abstractNumId w:val="24"/>
  </w:num>
  <w:num w:numId="27">
    <w:abstractNumId w:val="13"/>
  </w:num>
  <w:num w:numId="28">
    <w:abstractNumId w:val="2"/>
  </w:num>
  <w:num w:numId="29">
    <w:abstractNumId w:val="12"/>
  </w:num>
  <w:num w:numId="30">
    <w:abstractNumId w:val="15"/>
  </w:num>
  <w:num w:numId="31">
    <w:abstractNumId w:val="23"/>
  </w:num>
  <w:num w:numId="32">
    <w:abstractNumId w:val="29"/>
  </w:num>
  <w:num w:numId="33">
    <w:abstractNumId w:val="32"/>
  </w:num>
  <w:num w:numId="34">
    <w:abstractNumId w:val="19"/>
  </w:num>
  <w:num w:numId="35">
    <w:abstractNumId w:val="34"/>
  </w:num>
  <w:num w:numId="36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F0333"/>
    <w:rsid w:val="00001508"/>
    <w:rsid w:val="000079AA"/>
    <w:rsid w:val="00015504"/>
    <w:rsid w:val="00085927"/>
    <w:rsid w:val="00091281"/>
    <w:rsid w:val="000A1EF8"/>
    <w:rsid w:val="000A20CA"/>
    <w:rsid w:val="000D0B1A"/>
    <w:rsid w:val="000F0333"/>
    <w:rsid w:val="00111A97"/>
    <w:rsid w:val="00131FC5"/>
    <w:rsid w:val="001411AD"/>
    <w:rsid w:val="0014175D"/>
    <w:rsid w:val="00143611"/>
    <w:rsid w:val="001616B3"/>
    <w:rsid w:val="00161B5C"/>
    <w:rsid w:val="00164A09"/>
    <w:rsid w:val="00164B3A"/>
    <w:rsid w:val="00184466"/>
    <w:rsid w:val="00186C47"/>
    <w:rsid w:val="00186D72"/>
    <w:rsid w:val="001A3515"/>
    <w:rsid w:val="001D17DC"/>
    <w:rsid w:val="001D7CF1"/>
    <w:rsid w:val="001E56F1"/>
    <w:rsid w:val="001E67C8"/>
    <w:rsid w:val="001F7A6B"/>
    <w:rsid w:val="00222A24"/>
    <w:rsid w:val="0023734A"/>
    <w:rsid w:val="00253330"/>
    <w:rsid w:val="00267E6B"/>
    <w:rsid w:val="00276248"/>
    <w:rsid w:val="002771A1"/>
    <w:rsid w:val="00287667"/>
    <w:rsid w:val="002903A3"/>
    <w:rsid w:val="00294ACD"/>
    <w:rsid w:val="002A7346"/>
    <w:rsid w:val="002B7593"/>
    <w:rsid w:val="002C1515"/>
    <w:rsid w:val="002D0B89"/>
    <w:rsid w:val="002D1C2C"/>
    <w:rsid w:val="002E1F9B"/>
    <w:rsid w:val="002F7E40"/>
    <w:rsid w:val="00304634"/>
    <w:rsid w:val="00304D33"/>
    <w:rsid w:val="00310895"/>
    <w:rsid w:val="00320B08"/>
    <w:rsid w:val="00325C5A"/>
    <w:rsid w:val="00333696"/>
    <w:rsid w:val="00333DC4"/>
    <w:rsid w:val="00334C6E"/>
    <w:rsid w:val="00347D78"/>
    <w:rsid w:val="00351500"/>
    <w:rsid w:val="0035417E"/>
    <w:rsid w:val="00360845"/>
    <w:rsid w:val="003653E7"/>
    <w:rsid w:val="003931B2"/>
    <w:rsid w:val="003B55DA"/>
    <w:rsid w:val="003B7A18"/>
    <w:rsid w:val="003D3E9F"/>
    <w:rsid w:val="003F3E0B"/>
    <w:rsid w:val="00404C6E"/>
    <w:rsid w:val="00416FF1"/>
    <w:rsid w:val="00417E8E"/>
    <w:rsid w:val="00422C59"/>
    <w:rsid w:val="00433752"/>
    <w:rsid w:val="00434036"/>
    <w:rsid w:val="0046082E"/>
    <w:rsid w:val="0046547C"/>
    <w:rsid w:val="00490EE2"/>
    <w:rsid w:val="004971D1"/>
    <w:rsid w:val="004C703E"/>
    <w:rsid w:val="004D5C25"/>
    <w:rsid w:val="004F5F51"/>
    <w:rsid w:val="00520723"/>
    <w:rsid w:val="00522C59"/>
    <w:rsid w:val="00523E34"/>
    <w:rsid w:val="005331C1"/>
    <w:rsid w:val="00534807"/>
    <w:rsid w:val="00546BBD"/>
    <w:rsid w:val="005475B1"/>
    <w:rsid w:val="005527D1"/>
    <w:rsid w:val="0055577C"/>
    <w:rsid w:val="00556DA3"/>
    <w:rsid w:val="00563864"/>
    <w:rsid w:val="00572455"/>
    <w:rsid w:val="005963ED"/>
    <w:rsid w:val="005A2547"/>
    <w:rsid w:val="005A47EC"/>
    <w:rsid w:val="005A4B9A"/>
    <w:rsid w:val="005A64B2"/>
    <w:rsid w:val="005E2382"/>
    <w:rsid w:val="005E3815"/>
    <w:rsid w:val="005F3694"/>
    <w:rsid w:val="0062284A"/>
    <w:rsid w:val="00622FD9"/>
    <w:rsid w:val="00662BFB"/>
    <w:rsid w:val="0068273F"/>
    <w:rsid w:val="006861A6"/>
    <w:rsid w:val="006900E0"/>
    <w:rsid w:val="006B599A"/>
    <w:rsid w:val="006C58CB"/>
    <w:rsid w:val="006E2F65"/>
    <w:rsid w:val="006F2E0F"/>
    <w:rsid w:val="006F3072"/>
    <w:rsid w:val="007036F9"/>
    <w:rsid w:val="007118E9"/>
    <w:rsid w:val="00724C9A"/>
    <w:rsid w:val="00741E05"/>
    <w:rsid w:val="00747C94"/>
    <w:rsid w:val="00756FE8"/>
    <w:rsid w:val="007641EC"/>
    <w:rsid w:val="00775874"/>
    <w:rsid w:val="00785617"/>
    <w:rsid w:val="00787690"/>
    <w:rsid w:val="007B3E6B"/>
    <w:rsid w:val="007B5327"/>
    <w:rsid w:val="007E6CE0"/>
    <w:rsid w:val="0082511A"/>
    <w:rsid w:val="0083798A"/>
    <w:rsid w:val="0086142B"/>
    <w:rsid w:val="00890582"/>
    <w:rsid w:val="008A10F2"/>
    <w:rsid w:val="008B15D3"/>
    <w:rsid w:val="008B53E0"/>
    <w:rsid w:val="008B67B9"/>
    <w:rsid w:val="008B6B1F"/>
    <w:rsid w:val="008C67A6"/>
    <w:rsid w:val="00904817"/>
    <w:rsid w:val="00920B20"/>
    <w:rsid w:val="00935210"/>
    <w:rsid w:val="00953194"/>
    <w:rsid w:val="00970964"/>
    <w:rsid w:val="00987F36"/>
    <w:rsid w:val="009A1808"/>
    <w:rsid w:val="009A279D"/>
    <w:rsid w:val="009A373B"/>
    <w:rsid w:val="009D45D8"/>
    <w:rsid w:val="009D6548"/>
    <w:rsid w:val="009F344A"/>
    <w:rsid w:val="00A0216E"/>
    <w:rsid w:val="00A14077"/>
    <w:rsid w:val="00A25C80"/>
    <w:rsid w:val="00A444A1"/>
    <w:rsid w:val="00A6332E"/>
    <w:rsid w:val="00A81C3E"/>
    <w:rsid w:val="00AF3CA7"/>
    <w:rsid w:val="00B05888"/>
    <w:rsid w:val="00B151F9"/>
    <w:rsid w:val="00B34B91"/>
    <w:rsid w:val="00B53073"/>
    <w:rsid w:val="00B906CC"/>
    <w:rsid w:val="00B972D3"/>
    <w:rsid w:val="00BF59D3"/>
    <w:rsid w:val="00C01850"/>
    <w:rsid w:val="00C12705"/>
    <w:rsid w:val="00C2609B"/>
    <w:rsid w:val="00C346DC"/>
    <w:rsid w:val="00C54FFA"/>
    <w:rsid w:val="00C6327B"/>
    <w:rsid w:val="00C800A2"/>
    <w:rsid w:val="00C81B9F"/>
    <w:rsid w:val="00C9197C"/>
    <w:rsid w:val="00CF23CC"/>
    <w:rsid w:val="00CF4ADE"/>
    <w:rsid w:val="00D10446"/>
    <w:rsid w:val="00D31995"/>
    <w:rsid w:val="00D36791"/>
    <w:rsid w:val="00D40CCD"/>
    <w:rsid w:val="00D4270A"/>
    <w:rsid w:val="00D61793"/>
    <w:rsid w:val="00D92E57"/>
    <w:rsid w:val="00DA03BB"/>
    <w:rsid w:val="00DE2201"/>
    <w:rsid w:val="00E12F26"/>
    <w:rsid w:val="00E17BC2"/>
    <w:rsid w:val="00E80491"/>
    <w:rsid w:val="00EA1BD5"/>
    <w:rsid w:val="00EA2F55"/>
    <w:rsid w:val="00EA54FC"/>
    <w:rsid w:val="00EE34E6"/>
    <w:rsid w:val="00EF194E"/>
    <w:rsid w:val="00EF4D6C"/>
    <w:rsid w:val="00EF636E"/>
    <w:rsid w:val="00F02FBE"/>
    <w:rsid w:val="00F046C6"/>
    <w:rsid w:val="00F057E4"/>
    <w:rsid w:val="00F05949"/>
    <w:rsid w:val="00F26ECB"/>
    <w:rsid w:val="00F328EF"/>
    <w:rsid w:val="00F44A3B"/>
    <w:rsid w:val="00FA6EB8"/>
    <w:rsid w:val="00FB3ECF"/>
    <w:rsid w:val="00FC5346"/>
    <w:rsid w:val="00FD0A8E"/>
    <w:rsid w:val="00FE0125"/>
    <w:rsid w:val="00FE0FC9"/>
    <w:rsid w:val="00FE29B6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0B20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5A47EC"/>
    <w:pPr>
      <w:ind w:left="349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5A47EC"/>
    <w:pPr>
      <w:spacing w:before="10"/>
      <w:ind w:left="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5A47EC"/>
    <w:pPr>
      <w:ind w:left="407"/>
      <w:outlineLvl w:val="2"/>
    </w:pPr>
    <w:rPr>
      <w:b/>
      <w:bCs/>
      <w:i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3D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47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A47EC"/>
    <w:rPr>
      <w:sz w:val="24"/>
      <w:szCs w:val="24"/>
    </w:rPr>
  </w:style>
  <w:style w:type="paragraph" w:styleId="a5">
    <w:name w:val="List Paragraph"/>
    <w:basedOn w:val="a"/>
    <w:uiPriority w:val="1"/>
    <w:qFormat/>
    <w:rsid w:val="005A47EC"/>
    <w:pPr>
      <w:ind w:left="867" w:hanging="360"/>
    </w:pPr>
  </w:style>
  <w:style w:type="paragraph" w:customStyle="1" w:styleId="TableParagraph">
    <w:name w:val="Table Paragraph"/>
    <w:basedOn w:val="a"/>
    <w:uiPriority w:val="1"/>
    <w:qFormat/>
    <w:rsid w:val="005A47EC"/>
  </w:style>
  <w:style w:type="paragraph" w:styleId="a6">
    <w:name w:val="Balloon Text"/>
    <w:basedOn w:val="a"/>
    <w:link w:val="a7"/>
    <w:uiPriority w:val="99"/>
    <w:semiHidden/>
    <w:unhideWhenUsed/>
    <w:rsid w:val="008905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582"/>
    <w:rPr>
      <w:rFonts w:ascii="Tahoma" w:eastAsia="Times New Roman" w:hAnsi="Tahoma" w:cs="Tahoma"/>
      <w:sz w:val="16"/>
      <w:szCs w:val="16"/>
    </w:rPr>
  </w:style>
  <w:style w:type="paragraph" w:customStyle="1" w:styleId="10">
    <w:name w:val="Без интервала1"/>
    <w:uiPriority w:val="99"/>
    <w:rsid w:val="00C12705"/>
    <w:pPr>
      <w:widowControl/>
      <w:autoSpaceDE/>
      <w:autoSpaceDN/>
    </w:pPr>
    <w:rPr>
      <w:rFonts w:ascii="Times New Roman" w:eastAsia="Times New Roman" w:hAnsi="Times New Roman" w:cs="Calibri"/>
      <w:lang w:val="ru-RU"/>
    </w:rPr>
  </w:style>
  <w:style w:type="paragraph" w:styleId="a8">
    <w:name w:val="No Spacing"/>
    <w:link w:val="a9"/>
    <w:uiPriority w:val="1"/>
    <w:qFormat/>
    <w:rsid w:val="00C12705"/>
    <w:pPr>
      <w:widowControl/>
      <w:autoSpaceDE/>
      <w:autoSpaceDN/>
    </w:pPr>
    <w:rPr>
      <w:rFonts w:ascii="Times New Roman" w:eastAsia="Calibri" w:hAnsi="Times New Roman" w:cs="Calibri"/>
      <w:sz w:val="28"/>
      <w:szCs w:val="28"/>
      <w:lang w:val="ru-RU" w:eastAsia="ru-RU"/>
    </w:rPr>
  </w:style>
  <w:style w:type="character" w:customStyle="1" w:styleId="a9">
    <w:name w:val="Без интервала Знак"/>
    <w:link w:val="a8"/>
    <w:uiPriority w:val="1"/>
    <w:locked/>
    <w:rsid w:val="00C12705"/>
    <w:rPr>
      <w:rFonts w:ascii="Times New Roman" w:eastAsia="Calibri" w:hAnsi="Times New Roman" w:cs="Calibri"/>
      <w:sz w:val="28"/>
      <w:szCs w:val="28"/>
      <w:lang w:val="ru-RU" w:eastAsia="ru-RU"/>
    </w:rPr>
  </w:style>
  <w:style w:type="paragraph" w:customStyle="1" w:styleId="11">
    <w:name w:val="Абзац списка1"/>
    <w:basedOn w:val="a"/>
    <w:uiPriority w:val="99"/>
    <w:rsid w:val="004971D1"/>
    <w:pPr>
      <w:widowControl/>
      <w:autoSpaceDE/>
      <w:autoSpaceDN/>
      <w:ind w:left="720"/>
    </w:pPr>
    <w:rPr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4971D1"/>
    <w:pPr>
      <w:adjustRightInd w:val="0"/>
    </w:pPr>
    <w:rPr>
      <w:rFonts w:ascii="Arial" w:eastAsia="Times New Roman" w:hAnsi="Arial" w:cs="Arial"/>
      <w:sz w:val="28"/>
      <w:szCs w:val="28"/>
      <w:lang w:val="ru-RU" w:eastAsia="ru-RU"/>
    </w:rPr>
  </w:style>
  <w:style w:type="paragraph" w:styleId="aa">
    <w:name w:val="Normal (Web)"/>
    <w:aliases w:val="Знак Знак"/>
    <w:basedOn w:val="a"/>
    <w:uiPriority w:val="99"/>
    <w:qFormat/>
    <w:rsid w:val="003D3E9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2">
    <w:name w:val="c2"/>
    <w:basedOn w:val="a0"/>
    <w:uiPriority w:val="99"/>
    <w:rsid w:val="003D3E9F"/>
  </w:style>
  <w:style w:type="paragraph" w:styleId="ab">
    <w:name w:val="header"/>
    <w:basedOn w:val="a"/>
    <w:link w:val="ac"/>
    <w:uiPriority w:val="99"/>
    <w:unhideWhenUsed/>
    <w:rsid w:val="004F5F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5F51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4F5F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5F51"/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1E56F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f">
    <w:name w:val="Table Grid"/>
    <w:basedOn w:val="a1"/>
    <w:uiPriority w:val="39"/>
    <w:rsid w:val="009D45D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091281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091281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333DC4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49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0"/>
      <w:ind w:left="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407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867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905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582"/>
    <w:rPr>
      <w:rFonts w:ascii="Tahoma" w:eastAsia="Times New Roman" w:hAnsi="Tahoma" w:cs="Tahoma"/>
      <w:sz w:val="16"/>
      <w:szCs w:val="16"/>
    </w:rPr>
  </w:style>
  <w:style w:type="paragraph" w:customStyle="1" w:styleId="10">
    <w:name w:val="Без интервала1"/>
    <w:uiPriority w:val="99"/>
    <w:rsid w:val="00C12705"/>
    <w:pPr>
      <w:widowControl/>
      <w:autoSpaceDE/>
      <w:autoSpaceDN/>
    </w:pPr>
    <w:rPr>
      <w:rFonts w:ascii="Times New Roman" w:eastAsia="Times New Roman" w:hAnsi="Times New Roman" w:cs="Calibri"/>
      <w:lang w:val="ru-RU"/>
    </w:rPr>
  </w:style>
  <w:style w:type="paragraph" w:styleId="a8">
    <w:name w:val="No Spacing"/>
    <w:link w:val="a9"/>
    <w:uiPriority w:val="1"/>
    <w:qFormat/>
    <w:rsid w:val="00C12705"/>
    <w:pPr>
      <w:widowControl/>
      <w:autoSpaceDE/>
      <w:autoSpaceDN/>
    </w:pPr>
    <w:rPr>
      <w:rFonts w:ascii="Times New Roman" w:eastAsia="Calibri" w:hAnsi="Times New Roman" w:cs="Calibri"/>
      <w:sz w:val="28"/>
      <w:szCs w:val="28"/>
      <w:lang w:val="ru-RU" w:eastAsia="ru-RU"/>
    </w:rPr>
  </w:style>
  <w:style w:type="character" w:customStyle="1" w:styleId="a9">
    <w:name w:val="Без интервала Знак"/>
    <w:link w:val="a8"/>
    <w:uiPriority w:val="1"/>
    <w:locked/>
    <w:rsid w:val="00C12705"/>
    <w:rPr>
      <w:rFonts w:ascii="Times New Roman" w:eastAsia="Calibri" w:hAnsi="Times New Roman" w:cs="Calibri"/>
      <w:sz w:val="28"/>
      <w:szCs w:val="28"/>
      <w:lang w:val="ru-RU" w:eastAsia="ru-RU"/>
    </w:rPr>
  </w:style>
  <w:style w:type="paragraph" w:customStyle="1" w:styleId="11">
    <w:name w:val="Абзац списка1"/>
    <w:basedOn w:val="a"/>
    <w:uiPriority w:val="99"/>
    <w:rsid w:val="004971D1"/>
    <w:pPr>
      <w:widowControl/>
      <w:autoSpaceDE/>
      <w:autoSpaceDN/>
      <w:ind w:left="720"/>
    </w:pPr>
    <w:rPr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4971D1"/>
    <w:pPr>
      <w:adjustRightInd w:val="0"/>
    </w:pPr>
    <w:rPr>
      <w:rFonts w:ascii="Arial" w:eastAsia="Times New Roman" w:hAnsi="Arial" w:cs="Arial"/>
      <w:sz w:val="28"/>
      <w:szCs w:val="28"/>
      <w:lang w:val="ru-RU" w:eastAsia="ru-RU"/>
    </w:rPr>
  </w:style>
  <w:style w:type="paragraph" w:styleId="aa">
    <w:name w:val="Normal (Web)"/>
    <w:aliases w:val="Знак Знак"/>
    <w:basedOn w:val="a"/>
    <w:qFormat/>
    <w:rsid w:val="003D3E9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2">
    <w:name w:val="c2"/>
    <w:basedOn w:val="a0"/>
    <w:uiPriority w:val="99"/>
    <w:rsid w:val="003D3E9F"/>
  </w:style>
  <w:style w:type="paragraph" w:styleId="ab">
    <w:name w:val="header"/>
    <w:basedOn w:val="a"/>
    <w:link w:val="ac"/>
    <w:uiPriority w:val="99"/>
    <w:unhideWhenUsed/>
    <w:rsid w:val="004F5F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5F51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4F5F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5F51"/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1E56F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f">
    <w:name w:val="Table Grid"/>
    <w:basedOn w:val="a1"/>
    <w:uiPriority w:val="59"/>
    <w:rsid w:val="009D45D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1E04-E75F-4C95-9E47-C8A976E6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50</Pages>
  <Words>17760</Words>
  <Characters>101238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ДС36</Company>
  <LinksUpToDate>false</LinksUpToDate>
  <CharactersWithSpaces>118761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Владелец</cp:lastModifiedBy>
  <cp:revision>93</cp:revision>
  <cp:lastPrinted>2022-08-23T09:07:00Z</cp:lastPrinted>
  <dcterms:created xsi:type="dcterms:W3CDTF">2019-08-19T13:40:00Z</dcterms:created>
  <dcterms:modified xsi:type="dcterms:W3CDTF">2022-08-30T07:33:00Z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Adobe Acrobat Pro 11.0.13</vt:lpwstr>
  </property>
  <property fmtid="{D5CDD505-2E9C-101B-9397-08002B2CF9AE}" pid="4" name="LastSaved">
    <vt:filetime>2019-01-11T00:00:00Z</vt:filetime>
  </property>
</Properties>
</file>